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898" w:rsidRDefault="0031289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12898" w:rsidRDefault="0031289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12898" w:rsidRPr="00D10042" w:rsidRDefault="00312898" w:rsidP="00337E68">
      <w:pPr>
        <w:suppressAutoHyphens/>
        <w:jc w:val="center"/>
        <w:rPr>
          <w:rFonts w:ascii="Arial" w:hAnsi="Arial"/>
          <w:b/>
          <w:sz w:val="16"/>
          <w:szCs w:val="16"/>
          <w:lang w:val="en-US"/>
        </w:rPr>
      </w:pPr>
      <w:r w:rsidRPr="00791B0F">
        <w:rPr>
          <w:rFonts w:ascii="Verdana" w:hAnsi="Verdana"/>
          <w:b/>
          <w:sz w:val="22"/>
          <w:szCs w:val="22"/>
        </w:rPr>
        <w:pict>
          <v:rect id="_x0000_i1025" style="width:0;height:1.5pt" o:hralign="center" o:hrstd="t" o:hr="t" fillcolor="#a0a0a0" stroked="f"/>
        </w:pict>
      </w:r>
    </w:p>
    <w:p w:rsidR="00312898" w:rsidRPr="00A12A4D" w:rsidRDefault="00312898" w:rsidP="00337E68">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312898" w:rsidRPr="00970804" w:rsidRDefault="00312898" w:rsidP="00337E68">
      <w:pPr>
        <w:pBdr>
          <w:between w:val="single" w:sz="4" w:space="1" w:color="auto"/>
        </w:pBdr>
        <w:tabs>
          <w:tab w:val="left" w:pos="-47"/>
          <w:tab w:val="left" w:pos="567"/>
          <w:tab w:val="left" w:pos="793"/>
          <w:tab w:val="left" w:pos="2160"/>
          <w:tab w:val="left" w:pos="2400"/>
          <w:tab w:val="left" w:pos="3913"/>
          <w:tab w:val="left" w:pos="5113"/>
          <w:tab w:val="left" w:pos="6313"/>
          <w:tab w:val="left" w:pos="8593"/>
        </w:tabs>
        <w:suppressAutoHyphens/>
        <w:spacing w:line="260" w:lineRule="exact"/>
        <w:ind w:left="313" w:hanging="313"/>
        <w:rPr>
          <w:rFonts w:ascii="Verdana" w:hAnsi="Verdana"/>
          <w:b/>
          <w:sz w:val="22"/>
          <w:szCs w:val="22"/>
          <w:lang w:val="en-US"/>
        </w:rPr>
      </w:pPr>
    </w:p>
    <w:p w:rsidR="00312898" w:rsidRPr="001160C9" w:rsidRDefault="00312898" w:rsidP="00337E68">
      <w:pPr>
        <w:numPr>
          <w:ilvl w:val="0"/>
          <w:numId w:val="12"/>
        </w:numPr>
        <w:suppressAutoHyphens/>
        <w:spacing w:line="260" w:lineRule="exact"/>
        <w:ind w:left="426" w:hanging="426"/>
        <w:jc w:val="both"/>
        <w:rPr>
          <w:rFonts w:ascii="Verdana" w:hAnsi="Verdana"/>
          <w:b/>
          <w:spacing w:val="-3"/>
          <w:sz w:val="28"/>
          <w:szCs w:val="28"/>
        </w:rPr>
      </w:pPr>
      <w:r w:rsidRPr="001160C9">
        <w:rPr>
          <w:rFonts w:ascii="Verdana" w:hAnsi="Verdana"/>
          <w:b/>
          <w:spacing w:val="-3"/>
          <w:sz w:val="28"/>
          <w:szCs w:val="28"/>
        </w:rPr>
        <w:t>DENOMINATION OF THE EVENT</w:t>
      </w:r>
    </w:p>
    <w:p w:rsidR="00312898" w:rsidRDefault="00312898" w:rsidP="00337E68">
      <w:pPr>
        <w:ind w:left="709"/>
        <w:rPr>
          <w:rFonts w:ascii="Verdana" w:hAnsi="Verdana"/>
          <w:b/>
          <w:sz w:val="22"/>
          <w:szCs w:val="22"/>
        </w:rPr>
      </w:pPr>
    </w:p>
    <w:p w:rsidR="00312898" w:rsidRPr="00224F5B" w:rsidRDefault="00312898"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bookmarkStart w:id="0" w:name="Text314"/>
      <w:r w:rsidRPr="00224F5B">
        <w:rPr>
          <w:rFonts w:ascii="Verdana" w:hAnsi="Verdana"/>
          <w:b/>
          <w:spacing w:val="-2"/>
          <w:sz w:val="22"/>
          <w:szCs w:val="22"/>
        </w:rPr>
        <w:fldChar w:fldCharType="begin">
          <w:ffData>
            <w:name w:val="Text314"/>
            <w:enabled/>
            <w:calcOnExit w:val="0"/>
            <w:textInput/>
          </w:ffData>
        </w:fldChar>
      </w:r>
      <w:r w:rsidRPr="00224F5B">
        <w:rPr>
          <w:rFonts w:ascii="Verdana" w:hAnsi="Verdana"/>
          <w:b/>
          <w:spacing w:val="-2"/>
          <w:sz w:val="22"/>
          <w:szCs w:val="22"/>
        </w:rPr>
        <w:instrText xml:space="preserve"> FORMTEXT </w:instrText>
      </w:r>
      <w:r w:rsidRPr="00224F5B">
        <w:rPr>
          <w:rFonts w:ascii="Verdana" w:hAnsi="Verdana"/>
          <w:b/>
          <w:spacing w:val="-2"/>
          <w:sz w:val="22"/>
          <w:szCs w:val="22"/>
        </w:rPr>
      </w:r>
      <w:r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spacing w:val="-2"/>
          <w:sz w:val="22"/>
          <w:szCs w:val="22"/>
        </w:rPr>
        <w:fldChar w:fldCharType="end"/>
      </w:r>
      <w:bookmarkEnd w:id="0"/>
    </w:p>
    <w:p w:rsidR="00312898" w:rsidRPr="00224F5B" w:rsidRDefault="00312898"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bookmarkStart w:id="1" w:name="Text316"/>
      <w:r w:rsidRPr="00224F5B">
        <w:rPr>
          <w:rFonts w:ascii="Verdana" w:hAnsi="Verdana"/>
          <w:b/>
          <w:spacing w:val="-2"/>
          <w:sz w:val="22"/>
          <w:szCs w:val="22"/>
        </w:rPr>
        <w:fldChar w:fldCharType="begin">
          <w:ffData>
            <w:name w:val="Text316"/>
            <w:enabled/>
            <w:calcOnExit w:val="0"/>
            <w:textInput/>
          </w:ffData>
        </w:fldChar>
      </w:r>
      <w:r w:rsidRPr="00224F5B">
        <w:rPr>
          <w:rFonts w:ascii="Verdana" w:hAnsi="Verdana"/>
          <w:b/>
          <w:spacing w:val="-2"/>
          <w:sz w:val="22"/>
          <w:szCs w:val="22"/>
        </w:rPr>
        <w:instrText xml:space="preserve"> FORMTEXT </w:instrText>
      </w:r>
      <w:r w:rsidRPr="00224F5B">
        <w:rPr>
          <w:rFonts w:ascii="Verdana" w:hAnsi="Verdana"/>
          <w:b/>
          <w:spacing w:val="-2"/>
          <w:sz w:val="22"/>
          <w:szCs w:val="22"/>
        </w:rPr>
      </w:r>
      <w:r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spacing w:val="-2"/>
          <w:sz w:val="22"/>
          <w:szCs w:val="22"/>
        </w:rPr>
        <w:fldChar w:fldCharType="end"/>
      </w:r>
      <w:bookmarkEnd w:id="1"/>
      <w:r>
        <w:rPr>
          <w:rFonts w:ascii="Verdana" w:hAnsi="Verdana"/>
          <w:b/>
          <w:spacing w:val="-2"/>
          <w:sz w:val="22"/>
          <w:szCs w:val="22"/>
        </w:rPr>
        <w:t xml:space="preserve"> - 2015</w:t>
      </w:r>
      <w:r w:rsidRPr="00224F5B">
        <w:rPr>
          <w:rFonts w:ascii="Verdana" w:hAnsi="Verdana"/>
          <w:spacing w:val="-2"/>
          <w:sz w:val="22"/>
          <w:szCs w:val="22"/>
        </w:rPr>
        <w:tab/>
      </w: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bookmarkStart w:id="2" w:name="Text315"/>
      <w:r w:rsidRPr="00224F5B">
        <w:rPr>
          <w:rFonts w:ascii="Verdana" w:hAnsi="Verdana"/>
          <w:b/>
          <w:spacing w:val="-2"/>
          <w:sz w:val="22"/>
          <w:szCs w:val="22"/>
        </w:rPr>
        <w:fldChar w:fldCharType="begin">
          <w:ffData>
            <w:name w:val="Text315"/>
            <w:enabled/>
            <w:calcOnExit w:val="0"/>
            <w:textInput/>
          </w:ffData>
        </w:fldChar>
      </w:r>
      <w:r w:rsidRPr="00224F5B">
        <w:rPr>
          <w:rFonts w:ascii="Verdana" w:hAnsi="Verdana"/>
          <w:b/>
          <w:spacing w:val="-2"/>
          <w:sz w:val="22"/>
          <w:szCs w:val="22"/>
        </w:rPr>
        <w:instrText xml:space="preserve"> FORMTEXT </w:instrText>
      </w:r>
      <w:r w:rsidRPr="00224F5B">
        <w:rPr>
          <w:rFonts w:ascii="Verdana" w:hAnsi="Verdana"/>
          <w:b/>
          <w:spacing w:val="-2"/>
          <w:sz w:val="22"/>
          <w:szCs w:val="22"/>
        </w:rPr>
      </w:r>
      <w:r w:rsidRPr="00224F5B">
        <w:rPr>
          <w:rFonts w:ascii="Verdana" w:hAnsi="Verdana"/>
          <w:b/>
          <w:spacing w:val="-2"/>
          <w:sz w:val="22"/>
          <w:szCs w:val="22"/>
        </w:rPr>
        <w:fldChar w:fldCharType="separate"/>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noProof/>
          <w:spacing w:val="-2"/>
          <w:sz w:val="22"/>
          <w:szCs w:val="22"/>
        </w:rPr>
        <w:t> </w:t>
      </w:r>
      <w:r w:rsidRPr="00224F5B">
        <w:rPr>
          <w:rFonts w:ascii="Verdana" w:hAnsi="Verdana"/>
          <w:b/>
          <w:spacing w:val="-2"/>
          <w:sz w:val="22"/>
          <w:szCs w:val="22"/>
        </w:rPr>
        <w:fldChar w:fldCharType="end"/>
      </w:r>
      <w:bookmarkEnd w:id="2"/>
    </w:p>
    <w:p w:rsidR="00312898" w:rsidRPr="00FD6847" w:rsidRDefault="00312898"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b/>
        </w:rPr>
        <w:t>Status</w:t>
      </w:r>
      <w:r w:rsidRPr="009C415F">
        <w:rPr>
          <w:rFonts w:ascii="Verdana" w:hAnsi="Verdana"/>
        </w:rPr>
        <w:t> :</w:t>
      </w:r>
      <w:r w:rsidRPr="009C415F">
        <w:rPr>
          <w:rFonts w:ascii="Verdana" w:hAnsi="Verdana"/>
        </w:rPr>
        <w:tab/>
      </w:r>
      <w:r w:rsidRPr="009C415F">
        <w:rPr>
          <w:rFonts w:ascii="Verdana" w:hAnsi="Verdana"/>
          <w:spacing w:val="-2"/>
        </w:rPr>
        <w:t>CEI3*</w:t>
      </w:r>
      <w:r w:rsidRPr="009C415F">
        <w:rPr>
          <w:rFonts w:ascii="Verdana" w:hAnsi="Verdana"/>
          <w:spacing w:val="-2"/>
        </w:rPr>
        <w:tab/>
      </w:r>
      <w:bookmarkStart w:id="3" w:name="Check53"/>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bookmarkEnd w:id="3"/>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bookmarkStart w:id="4" w:name="Check70"/>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lang w:val="it-IT"/>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Pr="009C415F">
        <w:rPr>
          <w:rFonts w:ascii="Verdana" w:hAnsi="Verdana"/>
          <w:spacing w:val="-2"/>
          <w:lang w:val="it-IT"/>
        </w:rPr>
      </w:r>
      <w:r w:rsidRPr="009C415F">
        <w:rPr>
          <w:rFonts w:ascii="Verdana" w:hAnsi="Verdana"/>
          <w:spacing w:val="-2"/>
          <w:lang w:val="it-IT"/>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lang w:val="it-IT"/>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Pr="009C415F">
        <w:rPr>
          <w:rFonts w:ascii="Verdana" w:hAnsi="Verdana"/>
          <w:spacing w:val="-2"/>
          <w:lang w:val="it-IT"/>
        </w:rPr>
      </w:r>
      <w:r w:rsidRPr="009C415F">
        <w:rPr>
          <w:rFonts w:ascii="Verdana" w:hAnsi="Verdana"/>
          <w:spacing w:val="-2"/>
          <w:lang w:val="it-IT"/>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lang w:val="it-IT"/>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Pr="009C415F">
        <w:rPr>
          <w:rFonts w:ascii="Verdana" w:hAnsi="Verdana"/>
          <w:spacing w:val="-2"/>
          <w:lang w:val="it-IT"/>
        </w:rPr>
      </w:r>
      <w:r w:rsidRPr="009C415F">
        <w:rPr>
          <w:rFonts w:ascii="Verdana" w:hAnsi="Verdana"/>
          <w:spacing w:val="-2"/>
          <w:lang w:val="it-IT"/>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lang w:val="it-IT"/>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Pr="009C415F">
        <w:rPr>
          <w:rFonts w:ascii="Verdana" w:hAnsi="Verdana"/>
          <w:spacing w:val="-2"/>
          <w:lang w:val="it-IT"/>
        </w:rPr>
      </w:r>
      <w:r w:rsidRPr="009C415F">
        <w:rPr>
          <w:rFonts w:ascii="Verdana" w:hAnsi="Verdana"/>
          <w:spacing w:val="-2"/>
          <w:lang w:val="it-IT"/>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12898"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12898" w:rsidRPr="009C415F"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spacing w:val="-2"/>
        </w:rPr>
        <w:t>Championships:</w:t>
      </w:r>
    </w:p>
    <w:p w:rsidR="00312898" w:rsidRPr="00395829" w:rsidRDefault="00312898" w:rsidP="00337E68">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rPr>
      </w:pPr>
      <w:r w:rsidRPr="00395829">
        <w:rPr>
          <w:rFonts w:ascii="Verdana" w:hAnsi="Verdana"/>
          <w:spacing w:val="-2"/>
        </w:rPr>
        <w:tab/>
        <w:t>CH-M-E</w:t>
      </w:r>
      <w:r w:rsidRPr="00395829">
        <w:rPr>
          <w:rFonts w:ascii="Verdana" w:hAnsi="Verdana"/>
          <w:spacing w:val="-2"/>
        </w:rPr>
        <w:tab/>
      </w:r>
      <w:r w:rsidRPr="00395829">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r w:rsidRPr="009C415F">
        <w:rPr>
          <w:rFonts w:ascii="Verdana" w:hAnsi="Verdana"/>
          <w:spacing w:val="-2"/>
        </w:rPr>
        <w:t xml:space="preserve">Other: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Pr>
          <w:rFonts w:ascii="Verdana" w:hAnsi="Verdana"/>
          <w:b/>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12898" w:rsidRPr="00395829" w:rsidRDefault="0031289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Pr="00395829">
        <w:rPr>
          <w:rFonts w:ascii="Verdana" w:hAnsi="Verdana"/>
          <w:spacing w:val="-2"/>
          <w:lang w:val="de-CH"/>
        </w:rPr>
      </w:r>
      <w:r w:rsidRPr="00395829">
        <w:rPr>
          <w:rFonts w:ascii="Verdana" w:hAnsi="Verdana"/>
          <w:spacing w:val="-2"/>
          <w:lang w:val="de-CH"/>
        </w:rPr>
        <w:fldChar w:fldCharType="end"/>
      </w:r>
      <w:r w:rsidRPr="00395829">
        <w:rPr>
          <w:rFonts w:ascii="Verdana" w:hAnsi="Verdana"/>
          <w:spacing w:val="-2"/>
          <w:lang w:val="de-CH"/>
        </w:rPr>
        <w:t xml:space="preserve"> </w:t>
      </w:r>
      <w:r w:rsidRPr="00395829">
        <w:rPr>
          <w:rFonts w:ascii="Verdana" w:hAnsi="Verdana"/>
          <w:b/>
          <w:spacing w:val="-2"/>
          <w:lang w:val="de-CH"/>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395829">
        <w:rPr>
          <w:rFonts w:ascii="Verdana" w:hAnsi="Verdana"/>
          <w:b/>
          <w:spacing w:val="-2"/>
          <w:lang w:val="de-CH"/>
        </w:rPr>
      </w:r>
      <w:r w:rsidRPr="00395829">
        <w:rPr>
          <w:rFonts w:ascii="Verdana" w:hAnsi="Verdana"/>
          <w:b/>
          <w:spacing w:val="-2"/>
          <w:lang w:val="de-CH"/>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395829">
        <w:rPr>
          <w:rFonts w:ascii="Verdana" w:hAnsi="Verdana"/>
          <w:b/>
          <w:spacing w:val="-2"/>
          <w:lang w:val="de-CH"/>
        </w:rPr>
        <w:fldChar w:fldCharType="end"/>
      </w:r>
      <w:r w:rsidRPr="00395829">
        <w:rPr>
          <w:rFonts w:ascii="Verdana" w:hAnsi="Verdana"/>
          <w:spacing w:val="-2"/>
          <w:lang w:val="de-CH"/>
        </w:rPr>
        <w:t xml:space="preserve"> km</w:t>
      </w:r>
      <w:r w:rsidRPr="00395829">
        <w:rPr>
          <w:rFonts w:ascii="Verdana" w:hAnsi="Verdana"/>
          <w:spacing w:val="-2"/>
          <w:lang w:val="de-CH"/>
        </w:rPr>
        <w:tab/>
      </w:r>
    </w:p>
    <w:p w:rsidR="00312898" w:rsidRPr="00395829" w:rsidRDefault="0031289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Pr="00395829">
        <w:rPr>
          <w:rFonts w:ascii="Verdana" w:hAnsi="Verdana"/>
          <w:spacing w:val="-2"/>
          <w:lang w:val="de-CH"/>
        </w:rPr>
      </w:r>
      <w:r w:rsidRPr="00395829">
        <w:rPr>
          <w:rFonts w:ascii="Verdana" w:hAnsi="Verdana"/>
          <w:spacing w:val="-2"/>
          <w:lang w:val="de-CH"/>
        </w:rPr>
        <w:fldChar w:fldCharType="end"/>
      </w:r>
      <w:r w:rsidRPr="00395829">
        <w:rPr>
          <w:rFonts w:ascii="Verdana" w:hAnsi="Verdana"/>
          <w:spacing w:val="-2"/>
          <w:lang w:val="de-CH"/>
        </w:rPr>
        <w:t xml:space="preserve"> </w:t>
      </w:r>
      <w:r w:rsidRPr="00395829">
        <w:rPr>
          <w:rFonts w:ascii="Verdana" w:hAnsi="Verdana"/>
          <w:b/>
          <w:spacing w:val="-2"/>
          <w:lang w:val="de-CH"/>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395829">
        <w:rPr>
          <w:rFonts w:ascii="Verdana" w:hAnsi="Verdana"/>
          <w:b/>
          <w:spacing w:val="-2"/>
          <w:lang w:val="de-CH"/>
        </w:rPr>
      </w:r>
      <w:r w:rsidRPr="00395829">
        <w:rPr>
          <w:rFonts w:ascii="Verdana" w:hAnsi="Verdana"/>
          <w:b/>
          <w:spacing w:val="-2"/>
          <w:lang w:val="de-CH"/>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395829">
        <w:rPr>
          <w:rFonts w:ascii="Verdana" w:hAnsi="Verdana"/>
          <w:b/>
          <w:spacing w:val="-2"/>
          <w:lang w:val="de-CH"/>
        </w:rPr>
        <w:fldChar w:fldCharType="end"/>
      </w:r>
      <w:r w:rsidRPr="00395829">
        <w:rPr>
          <w:rFonts w:ascii="Verdana" w:hAnsi="Verdana"/>
          <w:spacing w:val="-2"/>
          <w:lang w:val="de-CH"/>
        </w:rPr>
        <w:t xml:space="preserve"> km</w:t>
      </w:r>
    </w:p>
    <w:p w:rsidR="00312898" w:rsidRPr="00395829" w:rsidRDefault="0031289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95829">
        <w:rPr>
          <w:rFonts w:ascii="Verdana" w:hAnsi="Verdana"/>
          <w:spacing w:val="-2"/>
          <w:lang w:val="de-CH"/>
        </w:rPr>
        <w:tab/>
      </w:r>
      <w:r w:rsidRPr="00395829">
        <w:rPr>
          <w:rFonts w:ascii="Verdana" w:hAnsi="Verdana"/>
          <w:spacing w:val="-2"/>
        </w:rPr>
        <w:t xml:space="preserve">CH-EU-YJ-E </w:t>
      </w:r>
      <w:r w:rsidRPr="00395829">
        <w:rPr>
          <w:rFonts w:ascii="Verdana" w:hAnsi="Verdana"/>
          <w:spacing w:val="-2"/>
        </w:rPr>
        <w:tab/>
      </w:r>
      <w:r w:rsidRPr="00395829">
        <w:rPr>
          <w:rFonts w:ascii="Verdana" w:hAnsi="Verdana"/>
          <w:spacing w:val="-2"/>
        </w:rPr>
        <w:tab/>
      </w:r>
      <w:r w:rsidRPr="00395829">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rPr>
        <w:instrText xml:space="preserve"> FORMCHECKBOX </w:instrText>
      </w:r>
      <w:r w:rsidRPr="00395829">
        <w:rPr>
          <w:rFonts w:ascii="Verdana" w:hAnsi="Verdana"/>
          <w:spacing w:val="-2"/>
        </w:rPr>
      </w:r>
      <w:r w:rsidRPr="00395829">
        <w:rPr>
          <w:rFonts w:ascii="Verdana" w:hAnsi="Verdana"/>
          <w:spacing w:val="-2"/>
        </w:rPr>
        <w:fldChar w:fldCharType="end"/>
      </w:r>
      <w:r w:rsidRPr="00395829">
        <w:rPr>
          <w:rFonts w:ascii="Verdana" w:hAnsi="Verdana"/>
          <w:spacing w:val="-2"/>
        </w:rPr>
        <w:t xml:space="preserve"> </w:t>
      </w:r>
      <w:r w:rsidRPr="00395829">
        <w:rPr>
          <w:rFonts w:ascii="Verdana" w:hAnsi="Verdana"/>
          <w:b/>
          <w:spacing w:val="-2"/>
        </w:rPr>
        <w:fldChar w:fldCharType="begin">
          <w:ffData>
            <w:name w:val="Text314"/>
            <w:enabled/>
            <w:calcOnExit w:val="0"/>
            <w:textInput/>
          </w:ffData>
        </w:fldChar>
      </w:r>
      <w:r w:rsidRPr="00395829">
        <w:rPr>
          <w:rFonts w:ascii="Verdana" w:hAnsi="Verdana"/>
          <w:b/>
          <w:spacing w:val="-2"/>
        </w:rPr>
        <w:instrText xml:space="preserve"> FORMTEXT </w:instrText>
      </w:r>
      <w:r w:rsidRPr="00395829">
        <w:rPr>
          <w:rFonts w:ascii="Verdana" w:hAnsi="Verdana"/>
          <w:b/>
          <w:spacing w:val="-2"/>
        </w:rPr>
      </w:r>
      <w:r w:rsidRPr="00395829">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395829">
        <w:rPr>
          <w:rFonts w:ascii="Verdana" w:hAnsi="Verdana"/>
          <w:b/>
          <w:spacing w:val="-2"/>
        </w:rPr>
        <w:fldChar w:fldCharType="end"/>
      </w:r>
      <w:r w:rsidRPr="00395829">
        <w:rPr>
          <w:rFonts w:ascii="Verdana" w:hAnsi="Verdana"/>
          <w:spacing w:val="-2"/>
        </w:rPr>
        <w:t xml:space="preserve"> km</w:t>
      </w:r>
    </w:p>
    <w:p w:rsidR="00312898" w:rsidRDefault="0031289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95829">
        <w:rPr>
          <w:rFonts w:ascii="Verdana" w:hAnsi="Verdana"/>
          <w:spacing w:val="-2"/>
        </w:rPr>
        <w:tab/>
      </w:r>
      <w:r>
        <w:rPr>
          <w:rFonts w:ascii="Verdana" w:hAnsi="Verdana"/>
          <w:spacing w:val="-2"/>
        </w:rPr>
        <w:t>Young Horses 7 y.o.</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12898"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312898" w:rsidRPr="00300E04" w:rsidRDefault="0031289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pPr>
    </w:p>
    <w:p w:rsidR="00312898" w:rsidRPr="001160C9" w:rsidRDefault="00312898" w:rsidP="00337E68">
      <w:pPr>
        <w:pStyle w:val="ListParagraph"/>
        <w:numPr>
          <w:ilvl w:val="0"/>
          <w:numId w:val="12"/>
        </w:numPr>
        <w:suppressAutoHyphens/>
        <w:ind w:hanging="578"/>
        <w:jc w:val="both"/>
        <w:rPr>
          <w:rFonts w:ascii="Verdana" w:hAnsi="Verdana"/>
          <w:spacing w:val="-2"/>
          <w:sz w:val="28"/>
          <w:szCs w:val="28"/>
        </w:rPr>
      </w:pPr>
      <w:r w:rsidRPr="001160C9">
        <w:rPr>
          <w:rFonts w:ascii="Verdana" w:hAnsi="Verdana"/>
          <w:b/>
          <w:spacing w:val="-3"/>
          <w:sz w:val="28"/>
          <w:szCs w:val="28"/>
        </w:rPr>
        <w:t>GENERAL CONDITIONS</w:t>
      </w:r>
    </w:p>
    <w:p w:rsidR="00312898" w:rsidRPr="003C4961" w:rsidRDefault="00312898" w:rsidP="00337E68">
      <w:pPr>
        <w:pStyle w:val="ListParagraph"/>
        <w:suppressAutoHyphens/>
        <w:jc w:val="both"/>
        <w:rPr>
          <w:rFonts w:ascii="Verdana" w:hAnsi="Verdana"/>
          <w:spacing w:val="-2"/>
          <w:szCs w:val="24"/>
        </w:rPr>
      </w:pPr>
    </w:p>
    <w:p w:rsidR="00312898" w:rsidRPr="009C415F" w:rsidRDefault="0031289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312898" w:rsidRPr="008109F1" w:rsidRDefault="00312898" w:rsidP="00337E68">
      <w:pPr>
        <w:numPr>
          <w:ilvl w:val="0"/>
          <w:numId w:val="33"/>
        </w:numPr>
        <w:spacing w:before="120" w:line="260" w:lineRule="exact"/>
        <w:jc w:val="both"/>
        <w:rPr>
          <w:rFonts w:ascii="Verdana" w:hAnsi="Verdana"/>
          <w:iCs/>
          <w:spacing w:val="-2"/>
          <w:sz w:val="18"/>
          <w:szCs w:val="18"/>
        </w:rPr>
      </w:pPr>
      <w:r w:rsidRPr="008109F1">
        <w:rPr>
          <w:rFonts w:ascii="Verdana" w:hAnsi="Verdana"/>
          <w:iCs/>
          <w:spacing w:val="-2"/>
          <w:sz w:val="18"/>
          <w:szCs w:val="18"/>
        </w:rPr>
        <w:t>FEI Statutes, 23</w:t>
      </w:r>
      <w:r w:rsidRPr="008109F1">
        <w:rPr>
          <w:rFonts w:ascii="Verdana" w:hAnsi="Verdana"/>
          <w:iCs/>
          <w:spacing w:val="-2"/>
          <w:sz w:val="18"/>
          <w:szCs w:val="18"/>
          <w:vertAlign w:val="superscript"/>
        </w:rPr>
        <w:t>rd</w:t>
      </w:r>
      <w:r w:rsidRPr="008109F1">
        <w:rPr>
          <w:rFonts w:ascii="Verdana" w:hAnsi="Verdana"/>
          <w:iCs/>
          <w:spacing w:val="-2"/>
          <w:sz w:val="18"/>
          <w:szCs w:val="18"/>
        </w:rPr>
        <w:t xml:space="preserve"> edition, effective </w:t>
      </w:r>
      <w:r>
        <w:rPr>
          <w:rFonts w:ascii="Verdana" w:hAnsi="Verdana"/>
          <w:iCs/>
          <w:spacing w:val="-2"/>
          <w:sz w:val="18"/>
          <w:szCs w:val="18"/>
        </w:rPr>
        <w:t>7</w:t>
      </w:r>
      <w:r w:rsidRPr="008109F1">
        <w:rPr>
          <w:rFonts w:ascii="Verdana" w:hAnsi="Verdana"/>
          <w:iCs/>
          <w:spacing w:val="-2"/>
          <w:sz w:val="18"/>
          <w:szCs w:val="18"/>
          <w:vertAlign w:val="superscript"/>
        </w:rPr>
        <w:t>th</w:t>
      </w:r>
      <w:r w:rsidRPr="008109F1">
        <w:rPr>
          <w:rFonts w:ascii="Verdana" w:hAnsi="Verdana"/>
          <w:iCs/>
          <w:spacing w:val="-2"/>
          <w:sz w:val="18"/>
          <w:szCs w:val="18"/>
        </w:rPr>
        <w:t xml:space="preserve"> November 201</w:t>
      </w:r>
      <w:r>
        <w:rPr>
          <w:rFonts w:ascii="Verdana" w:hAnsi="Verdana"/>
          <w:iCs/>
          <w:spacing w:val="-2"/>
          <w:sz w:val="18"/>
          <w:szCs w:val="18"/>
        </w:rPr>
        <w:t>3</w:t>
      </w:r>
    </w:p>
    <w:p w:rsidR="00312898" w:rsidRPr="008109F1" w:rsidRDefault="00312898" w:rsidP="00337E68">
      <w:pPr>
        <w:numPr>
          <w:ilvl w:val="0"/>
          <w:numId w:val="33"/>
        </w:numPr>
        <w:spacing w:before="120"/>
        <w:jc w:val="both"/>
        <w:rPr>
          <w:rFonts w:ascii="Verdana" w:hAnsi="Verdana"/>
          <w:iCs/>
          <w:spacing w:val="-2"/>
          <w:sz w:val="18"/>
          <w:szCs w:val="18"/>
        </w:rPr>
      </w:pPr>
      <w:r w:rsidRPr="008109F1">
        <w:rPr>
          <w:rFonts w:ascii="Verdana" w:hAnsi="Verdana"/>
          <w:iCs/>
          <w:spacing w:val="-2"/>
          <w:sz w:val="18"/>
          <w:szCs w:val="18"/>
        </w:rPr>
        <w:t xml:space="preserve">FEI General Regulations, </w:t>
      </w:r>
      <w:r w:rsidRPr="008109F1">
        <w:rPr>
          <w:rFonts w:ascii="Verdana" w:hAnsi="Verdana"/>
          <w:iCs/>
          <w:spacing w:val="-2"/>
          <w:sz w:val="18"/>
          <w:szCs w:val="18"/>
          <w:shd w:val="clear" w:color="auto" w:fill="FFFFFF"/>
        </w:rPr>
        <w:t>23</w:t>
      </w:r>
      <w:r w:rsidRPr="008109F1">
        <w:rPr>
          <w:rFonts w:ascii="Verdana" w:hAnsi="Verdana"/>
          <w:iCs/>
          <w:spacing w:val="-2"/>
          <w:sz w:val="18"/>
          <w:szCs w:val="18"/>
          <w:shd w:val="clear" w:color="auto" w:fill="FFFFFF"/>
          <w:vertAlign w:val="superscript"/>
        </w:rPr>
        <w:t>rd</w:t>
      </w:r>
      <w:r w:rsidRPr="008109F1">
        <w:rPr>
          <w:rFonts w:ascii="Verdana" w:hAnsi="Verdana"/>
          <w:iCs/>
          <w:spacing w:val="-2"/>
          <w:sz w:val="18"/>
          <w:szCs w:val="18"/>
          <w:shd w:val="clear" w:color="auto" w:fill="FFFFFF"/>
        </w:rPr>
        <w:t xml:space="preserve"> edition, effective 1</w:t>
      </w:r>
      <w:r w:rsidRPr="008109F1">
        <w:rPr>
          <w:rFonts w:ascii="Verdana" w:hAnsi="Verdana"/>
          <w:iCs/>
          <w:spacing w:val="-2"/>
          <w:sz w:val="18"/>
          <w:szCs w:val="18"/>
          <w:shd w:val="clear" w:color="auto" w:fill="FFFFFF"/>
          <w:vertAlign w:val="superscript"/>
        </w:rPr>
        <w:t>st</w:t>
      </w:r>
      <w:r w:rsidRPr="008109F1">
        <w:rPr>
          <w:rFonts w:ascii="Verdana" w:hAnsi="Verdana"/>
          <w:iCs/>
          <w:spacing w:val="-2"/>
          <w:sz w:val="18"/>
          <w:szCs w:val="18"/>
          <w:shd w:val="clear" w:color="auto" w:fill="FFFFFF"/>
        </w:rPr>
        <w:t xml:space="preserve"> January 2009</w:t>
      </w:r>
      <w:r w:rsidRPr="008109F1">
        <w:rPr>
          <w:rFonts w:ascii="Verdana" w:hAnsi="Verdana"/>
          <w:iCs/>
          <w:spacing w:val="-2"/>
          <w:sz w:val="18"/>
          <w:szCs w:val="18"/>
        </w:rPr>
        <w:t>, updates effective 1</w:t>
      </w:r>
      <w:r w:rsidRPr="008109F1">
        <w:rPr>
          <w:rFonts w:ascii="Verdana" w:hAnsi="Verdana"/>
          <w:iCs/>
          <w:spacing w:val="-2"/>
          <w:sz w:val="18"/>
          <w:szCs w:val="18"/>
          <w:vertAlign w:val="superscript"/>
        </w:rPr>
        <w:t>st</w:t>
      </w:r>
      <w:r>
        <w:rPr>
          <w:rFonts w:ascii="Verdana" w:hAnsi="Verdana"/>
          <w:iCs/>
          <w:spacing w:val="-2"/>
          <w:sz w:val="18"/>
          <w:szCs w:val="18"/>
        </w:rPr>
        <w:t xml:space="preserve"> January 2015</w:t>
      </w:r>
    </w:p>
    <w:p w:rsidR="00312898" w:rsidRPr="005240D1" w:rsidRDefault="00312898" w:rsidP="00337E68">
      <w:pPr>
        <w:numPr>
          <w:ilvl w:val="0"/>
          <w:numId w:val="33"/>
        </w:numPr>
        <w:suppressAutoHyphens/>
        <w:spacing w:line="260" w:lineRule="exact"/>
        <w:jc w:val="both"/>
        <w:rPr>
          <w:rFonts w:ascii="Verdana" w:hAnsi="Verdana"/>
          <w:sz w:val="18"/>
          <w:szCs w:val="18"/>
        </w:rPr>
      </w:pPr>
      <w:smartTag w:uri="urn:schemas-microsoft-com:office:smarttags" w:element="stockticker">
        <w:r w:rsidRPr="005240D1">
          <w:rPr>
            <w:rFonts w:ascii="Verdana" w:hAnsi="Verdana"/>
            <w:spacing w:val="-2"/>
            <w:sz w:val="18"/>
            <w:szCs w:val="22"/>
          </w:rPr>
          <w:t>FEI</w:t>
        </w:r>
      </w:smartTag>
      <w:r w:rsidRPr="005240D1">
        <w:rPr>
          <w:rFonts w:ascii="Verdana" w:hAnsi="Verdana"/>
          <w:spacing w:val="-2"/>
          <w:sz w:val="18"/>
          <w:szCs w:val="22"/>
        </w:rPr>
        <w:t xml:space="preserve"> Veterinary Regulations</w:t>
      </w:r>
      <w:r w:rsidRPr="005240D1">
        <w:rPr>
          <w:rFonts w:ascii="Verdana" w:hAnsi="Verdana"/>
          <w:spacing w:val="-2"/>
          <w:sz w:val="18"/>
          <w:szCs w:val="22"/>
          <w:shd w:val="clear" w:color="auto" w:fill="FFFFFF"/>
        </w:rPr>
        <w:t>, 14</w:t>
      </w:r>
      <w:r w:rsidRPr="005240D1">
        <w:rPr>
          <w:rFonts w:ascii="Verdana" w:hAnsi="Verdana"/>
          <w:spacing w:val="-2"/>
          <w:sz w:val="18"/>
          <w:szCs w:val="22"/>
          <w:shd w:val="clear" w:color="auto" w:fill="FFFFFF"/>
          <w:vertAlign w:val="superscript"/>
        </w:rPr>
        <w:t>th</w:t>
      </w:r>
      <w:r w:rsidRPr="005240D1">
        <w:rPr>
          <w:rFonts w:ascii="Verdana" w:hAnsi="Verdana"/>
          <w:spacing w:val="-2"/>
          <w:sz w:val="18"/>
          <w:szCs w:val="22"/>
          <w:shd w:val="clear" w:color="auto" w:fill="FFFFFF"/>
        </w:rPr>
        <w:t xml:space="preserve"> edition, effective 1</w:t>
      </w:r>
      <w:r w:rsidRPr="005240D1">
        <w:rPr>
          <w:rFonts w:ascii="Verdana" w:hAnsi="Verdana"/>
          <w:spacing w:val="-2"/>
          <w:sz w:val="18"/>
          <w:szCs w:val="22"/>
          <w:shd w:val="clear" w:color="auto" w:fill="FFFFFF"/>
          <w:vertAlign w:val="superscript"/>
        </w:rPr>
        <w:t>st</w:t>
      </w:r>
      <w:r w:rsidRPr="005240D1">
        <w:rPr>
          <w:rFonts w:ascii="Verdana" w:hAnsi="Verdana"/>
          <w:spacing w:val="-2"/>
          <w:sz w:val="18"/>
          <w:szCs w:val="22"/>
          <w:shd w:val="clear" w:color="auto" w:fill="FFFFFF"/>
        </w:rPr>
        <w:t xml:space="preserve"> January 2015 </w:t>
      </w:r>
    </w:p>
    <w:p w:rsidR="00312898" w:rsidRPr="008109F1" w:rsidRDefault="00312898" w:rsidP="00337E68">
      <w:pPr>
        <w:numPr>
          <w:ilvl w:val="0"/>
          <w:numId w:val="33"/>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Pr>
          <w:rFonts w:ascii="Verdana" w:hAnsi="Verdana"/>
          <w:b/>
          <w:sz w:val="18"/>
          <w:szCs w:val="18"/>
          <w:shd w:val="clear" w:color="auto" w:fill="FFFFFF"/>
        </w:rPr>
        <w:t>August</w:t>
      </w:r>
      <w:r w:rsidRPr="008109F1">
        <w:rPr>
          <w:rFonts w:ascii="Verdana" w:hAnsi="Verdana"/>
          <w:b/>
          <w:sz w:val="18"/>
          <w:szCs w:val="18"/>
          <w:shd w:val="clear" w:color="auto" w:fill="FFFFFF"/>
        </w:rPr>
        <w:t xml:space="preserve"> </w:t>
      </w:r>
      <w:r>
        <w:rPr>
          <w:rFonts w:ascii="Verdana" w:hAnsi="Verdana"/>
          <w:b/>
          <w:sz w:val="18"/>
          <w:szCs w:val="18"/>
          <w:shd w:val="clear" w:color="auto" w:fill="FFFFFF"/>
        </w:rPr>
        <w:t>2014</w:t>
      </w:r>
    </w:p>
    <w:p w:rsidR="00312898" w:rsidRPr="006146A7" w:rsidRDefault="00312898" w:rsidP="006146A7">
      <w:pPr>
        <w:pStyle w:val="ListParagraph"/>
        <w:numPr>
          <w:ilvl w:val="0"/>
          <w:numId w:val="33"/>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Pr="006146A7">
        <w:rPr>
          <w:rFonts w:ascii="Verdana" w:hAnsi="Verdana"/>
          <w:spacing w:val="-2"/>
          <w:sz w:val="18"/>
          <w:szCs w:val="22"/>
          <w:shd w:val="clear" w:color="auto" w:fill="FFFFFF"/>
        </w:rPr>
        <w:t>1</w:t>
      </w:r>
      <w:r w:rsidRPr="006146A7">
        <w:rPr>
          <w:rFonts w:ascii="Verdana" w:hAnsi="Verdana"/>
          <w:spacing w:val="-2"/>
          <w:sz w:val="18"/>
          <w:szCs w:val="22"/>
          <w:shd w:val="clear" w:color="auto" w:fill="FFFFFF"/>
          <w:vertAlign w:val="superscript"/>
        </w:rPr>
        <w:t>st</w:t>
      </w:r>
      <w:r w:rsidRPr="006146A7">
        <w:rPr>
          <w:rFonts w:ascii="Verdana" w:hAnsi="Verdana"/>
          <w:spacing w:val="-2"/>
          <w:sz w:val="18"/>
          <w:szCs w:val="22"/>
          <w:shd w:val="clear" w:color="auto" w:fill="FFFFFF"/>
        </w:rPr>
        <w:t xml:space="preserve"> Edition, effective 5</w:t>
      </w:r>
      <w:r w:rsidRPr="006146A7">
        <w:rPr>
          <w:rFonts w:ascii="Verdana" w:hAnsi="Verdana"/>
          <w:spacing w:val="-2"/>
          <w:sz w:val="18"/>
          <w:szCs w:val="22"/>
          <w:shd w:val="clear" w:color="auto" w:fill="FFFFFF"/>
          <w:vertAlign w:val="superscript"/>
        </w:rPr>
        <w:t>th</w:t>
      </w:r>
      <w:r w:rsidRPr="006146A7">
        <w:rPr>
          <w:rFonts w:ascii="Verdana" w:hAnsi="Verdana"/>
          <w:spacing w:val="-2"/>
          <w:sz w:val="18"/>
          <w:szCs w:val="22"/>
          <w:shd w:val="clear" w:color="auto" w:fill="FFFFFF"/>
        </w:rPr>
        <w:t xml:space="preserve"> April 2010, updates effective 1</w:t>
      </w:r>
      <w:r w:rsidRPr="006146A7">
        <w:rPr>
          <w:rFonts w:ascii="Verdana" w:hAnsi="Verdana"/>
          <w:spacing w:val="-2"/>
          <w:sz w:val="18"/>
          <w:szCs w:val="22"/>
          <w:shd w:val="clear" w:color="auto" w:fill="FFFFFF"/>
          <w:vertAlign w:val="superscript"/>
        </w:rPr>
        <w:t>st</w:t>
      </w:r>
      <w:r w:rsidRPr="006146A7">
        <w:rPr>
          <w:rFonts w:ascii="Verdana" w:hAnsi="Verdana"/>
          <w:spacing w:val="-2"/>
          <w:sz w:val="18"/>
          <w:szCs w:val="22"/>
          <w:shd w:val="clear" w:color="auto" w:fill="FFFFFF"/>
        </w:rPr>
        <w:t xml:space="preserve"> January 2015 </w:t>
      </w:r>
    </w:p>
    <w:p w:rsidR="00312898" w:rsidRDefault="00312898" w:rsidP="00C96224">
      <w:pPr>
        <w:numPr>
          <w:ilvl w:val="0"/>
          <w:numId w:val="33"/>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based on the 2015 revised WADA Code, effective 1st January 2015</w:t>
      </w:r>
    </w:p>
    <w:p w:rsidR="00312898" w:rsidRPr="008109F1" w:rsidRDefault="00312898" w:rsidP="00337E68">
      <w:pPr>
        <w:numPr>
          <w:ilvl w:val="0"/>
          <w:numId w:val="33"/>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12898" w:rsidRPr="008109F1" w:rsidRDefault="00312898" w:rsidP="00337E68">
      <w:pPr>
        <w:numPr>
          <w:ilvl w:val="0"/>
          <w:numId w:val="33"/>
        </w:numPr>
        <w:spacing w:before="120"/>
        <w:jc w:val="both"/>
        <w:rPr>
          <w:rFonts w:ascii="Verdana" w:hAnsi="Verdana"/>
          <w:iCs/>
          <w:spacing w:val="-2"/>
          <w:sz w:val="18"/>
          <w:szCs w:val="18"/>
        </w:rPr>
      </w:pPr>
      <w:r w:rsidRPr="008109F1">
        <w:rPr>
          <w:rFonts w:ascii="Verdana" w:hAnsi="Verdana"/>
          <w:iCs/>
          <w:spacing w:val="-2"/>
          <w:sz w:val="18"/>
          <w:szCs w:val="18"/>
        </w:rPr>
        <w:t>An arbitration procedure is provided for in the FEI Statutes and General Regulations referred to above. In accordance with this procedure, any appeal against a decision rendered by the FEI or its official bodies is to be settled exclusively by</w:t>
      </w:r>
      <w:r>
        <w:t xml:space="preserve"> </w:t>
      </w:r>
      <w:r w:rsidRPr="008109F1">
        <w:rPr>
          <w:rFonts w:ascii="Verdana" w:hAnsi="Verdana"/>
          <w:iCs/>
          <w:spacing w:val="-2"/>
          <w:sz w:val="18"/>
          <w:szCs w:val="18"/>
        </w:rPr>
        <w:t>the Court of Arbitration for Sport (CAS) in Lausanne, Switzerland.</w:t>
      </w:r>
    </w:p>
    <w:p w:rsidR="00312898" w:rsidRDefault="00312898" w:rsidP="00337E68">
      <w:pPr>
        <w:suppressAutoHyphens/>
        <w:ind w:left="426" w:hanging="426"/>
        <w:jc w:val="both"/>
        <w:rPr>
          <w:rFonts w:ascii="Verdana" w:hAnsi="Verdana"/>
          <w:spacing w:val="-2"/>
          <w:sz w:val="18"/>
          <w:szCs w:val="18"/>
        </w:rPr>
      </w:pPr>
    </w:p>
    <w:p w:rsidR="00312898" w:rsidRPr="003C4961" w:rsidRDefault="00312898" w:rsidP="00337E68">
      <w:pPr>
        <w:suppressAutoHyphens/>
        <w:jc w:val="both"/>
        <w:rPr>
          <w:rFonts w:ascii="Verdana" w:hAnsi="Verdana"/>
          <w:spacing w:val="-2"/>
          <w:sz w:val="18"/>
          <w:szCs w:val="18"/>
        </w:rPr>
      </w:pPr>
      <w:r w:rsidRPr="003C4961">
        <w:rPr>
          <w:rFonts w:ascii="Verdana" w:hAnsi="Verdana"/>
          <w:spacing w:val="-2"/>
          <w:sz w:val="18"/>
          <w:szCs w:val="18"/>
        </w:rPr>
        <w:t>***********************************************************************</w:t>
      </w:r>
    </w:p>
    <w:p w:rsidR="00312898" w:rsidRPr="003C4961" w:rsidRDefault="00312898" w:rsidP="00337E68">
      <w:pPr>
        <w:suppressAutoHyphens/>
        <w:spacing w:line="280" w:lineRule="exact"/>
        <w:rPr>
          <w:rFonts w:ascii="Verdana" w:hAnsi="Verdana"/>
          <w:b/>
          <w:spacing w:val="-2"/>
          <w:sz w:val="18"/>
          <w:szCs w:val="18"/>
        </w:rPr>
      </w:pPr>
      <w:r>
        <w:rPr>
          <w:rFonts w:ascii="Verdana" w:hAnsi="Verdana"/>
          <w:b/>
          <w:spacing w:val="-2"/>
          <w:sz w:val="18"/>
          <w:szCs w:val="18"/>
        </w:rPr>
        <w:t xml:space="preserve">THE APPENDIX </w:t>
      </w:r>
      <w:r w:rsidRPr="003C4961">
        <w:rPr>
          <w:rFonts w:ascii="Verdana" w:hAnsi="Verdana"/>
          <w:b/>
          <w:spacing w:val="-2"/>
          <w:sz w:val="18"/>
          <w:szCs w:val="18"/>
        </w:rPr>
        <w:t xml:space="preserve">IS PART OF THIS APPROVED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SIGNED SCHEDULE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MUST BE DISTRIBUTED TO </w:t>
      </w:r>
      <w:smartTag w:uri="urn:schemas-microsoft-com:office:smarttags" w:element="stockticker">
        <w:r w:rsidRPr="003C4961">
          <w:rPr>
            <w:rFonts w:ascii="Verdana" w:hAnsi="Verdana"/>
            <w:b/>
            <w:spacing w:val="-2"/>
            <w:sz w:val="18"/>
            <w:szCs w:val="18"/>
          </w:rPr>
          <w:t>ALL</w:t>
        </w:r>
      </w:smartTag>
      <w:r w:rsidRPr="003C4961">
        <w:rPr>
          <w:rFonts w:ascii="Verdana" w:hAnsi="Verdana"/>
          <w:b/>
          <w:spacing w:val="-2"/>
          <w:sz w:val="18"/>
          <w:szCs w:val="18"/>
        </w:rPr>
        <w:t xml:space="preserve"> OFFICIALS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NFs </w:t>
      </w:r>
      <w:smartTag w:uri="urn:schemas-microsoft-com:office:smarttags" w:element="stockticker">
        <w:r w:rsidRPr="003C4961">
          <w:rPr>
            <w:rFonts w:ascii="Verdana" w:hAnsi="Verdana"/>
            <w:b/>
            <w:spacing w:val="-2"/>
            <w:sz w:val="18"/>
            <w:szCs w:val="18"/>
          </w:rPr>
          <w:t>AND</w:t>
        </w:r>
      </w:smartTag>
      <w:r w:rsidRPr="003C4961">
        <w:rPr>
          <w:rFonts w:ascii="Verdana" w:hAnsi="Verdana"/>
          <w:b/>
          <w:spacing w:val="-2"/>
          <w:sz w:val="18"/>
          <w:szCs w:val="18"/>
        </w:rPr>
        <w:t xml:space="preserve"> IS AVAILABLE TO OTHERS UPON REQUEST</w:t>
      </w:r>
    </w:p>
    <w:p w:rsidR="00312898" w:rsidRDefault="0031289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12898" w:rsidRPr="003C4961" w:rsidRDefault="0031289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bookmarkStart w:id="5" w:name="Text279"/>
      <w:r w:rsidRPr="003C4961">
        <w:rPr>
          <w:rFonts w:ascii="Verdana" w:hAnsi="Verdana"/>
          <w:spacing w:val="-2"/>
          <w:sz w:val="18"/>
          <w:szCs w:val="18"/>
        </w:rPr>
        <w:fldChar w:fldCharType="begin">
          <w:ffData>
            <w:name w:val="Text279"/>
            <w:enabled/>
            <w:calcOnExit w:val="0"/>
            <w:textInput/>
          </w:ffData>
        </w:fldChar>
      </w:r>
      <w:r w:rsidRPr="003C4961">
        <w:rPr>
          <w:rFonts w:ascii="Verdana" w:hAnsi="Verdana"/>
          <w:spacing w:val="-2"/>
          <w:sz w:val="18"/>
          <w:szCs w:val="18"/>
        </w:rPr>
        <w:instrText xml:space="preserve"> FORMTEXT </w:instrText>
      </w:r>
      <w:r w:rsidRPr="003C4961">
        <w:rPr>
          <w:rFonts w:ascii="Verdana" w:hAnsi="Verdana"/>
          <w:spacing w:val="-2"/>
          <w:sz w:val="18"/>
          <w:szCs w:val="18"/>
        </w:rPr>
      </w:r>
      <w:r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spacing w:val="-2"/>
          <w:sz w:val="18"/>
          <w:szCs w:val="18"/>
        </w:rPr>
        <w:fldChar w:fldCharType="end"/>
      </w:r>
      <w:bookmarkEnd w:id="5"/>
    </w:p>
    <w:p w:rsidR="00312898" w:rsidRDefault="00312898"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12898" w:rsidRPr="003C4961" w:rsidRDefault="00312898"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12898" w:rsidRPr="001E01DC" w:rsidRDefault="00312898" w:rsidP="00337E68">
      <w:pPr>
        <w:rPr>
          <w:rFonts w:ascii="Verdana" w:hAnsi="Verdana"/>
          <w:sz w:val="18"/>
          <w:szCs w:val="18"/>
          <w:lang w:val="fr-CH"/>
        </w:rPr>
      </w:pPr>
      <w:r w:rsidRPr="001E01DC">
        <w:rPr>
          <w:rFonts w:ascii="Verdana" w:hAnsi="Verdana"/>
          <w:sz w:val="18"/>
          <w:szCs w:val="18"/>
          <w:lang w:val="fr-CH"/>
        </w:rPr>
        <w:t>Signature : ________________________</w:t>
      </w:r>
    </w:p>
    <w:p w:rsidR="00312898" w:rsidRPr="001E01DC" w:rsidRDefault="00312898" w:rsidP="00337E68">
      <w:pPr>
        <w:rPr>
          <w:rFonts w:ascii="Verdana" w:hAnsi="Verdana"/>
          <w:sz w:val="18"/>
          <w:szCs w:val="18"/>
          <w:lang w:val="fr-CH"/>
        </w:rPr>
      </w:pPr>
      <w:r w:rsidRPr="001E01DC">
        <w:rPr>
          <w:rFonts w:ascii="Verdana" w:hAnsi="Verdana"/>
          <w:sz w:val="18"/>
          <w:szCs w:val="18"/>
          <w:lang w:val="fr-CH"/>
        </w:rPr>
        <w:t>Manuel Bandeira de Mello</w:t>
      </w:r>
    </w:p>
    <w:p w:rsidR="00312898" w:rsidRPr="001E01DC" w:rsidRDefault="00312898" w:rsidP="00337E68">
      <w:pPr>
        <w:rPr>
          <w:rFonts w:ascii="Verdana" w:hAnsi="Verdana"/>
          <w:b/>
          <w:i/>
          <w:color w:val="008000"/>
          <w:spacing w:val="-2"/>
          <w:sz w:val="26"/>
          <w:lang w:val="fr-CH"/>
        </w:rPr>
      </w:pPr>
      <w:r w:rsidRPr="001E01DC">
        <w:rPr>
          <w:rFonts w:ascii="Verdana" w:hAnsi="Verdana"/>
          <w:sz w:val="18"/>
          <w:szCs w:val="18"/>
          <w:lang w:val="fr-CH"/>
        </w:rPr>
        <w:t xml:space="preserve">FEI Director Endurance </w:t>
      </w:r>
      <w:r w:rsidRPr="001E01DC">
        <w:rPr>
          <w:rFonts w:ascii="Verdana" w:hAnsi="Verdana"/>
          <w:b/>
          <w:i/>
          <w:color w:val="008000"/>
          <w:spacing w:val="-2"/>
          <w:sz w:val="26"/>
          <w:lang w:val="fr-CH"/>
        </w:rPr>
        <w:br w:type="page"/>
      </w:r>
    </w:p>
    <w:p w:rsidR="00312898" w:rsidRPr="001E01DC" w:rsidRDefault="00312898" w:rsidP="00337E68">
      <w:pPr>
        <w:tabs>
          <w:tab w:val="center" w:pos="4649"/>
        </w:tabs>
        <w:suppressAutoHyphens/>
        <w:jc w:val="both"/>
        <w:rPr>
          <w:rFonts w:ascii="Verdana" w:hAnsi="Verdana"/>
          <w:b/>
          <w:spacing w:val="-2"/>
          <w:lang w:val="fr-CH"/>
        </w:rPr>
      </w:pPr>
      <w:r w:rsidRPr="001E01DC">
        <w:rPr>
          <w:rFonts w:ascii="Verdana" w:hAnsi="Verdana"/>
          <w:b/>
          <w:spacing w:val="-2"/>
          <w:lang w:val="fr-CH"/>
        </w:rPr>
        <w:tab/>
      </w:r>
    </w:p>
    <w:p w:rsidR="00312898" w:rsidRDefault="00312898" w:rsidP="00337E68">
      <w:pPr>
        <w:tabs>
          <w:tab w:val="center" w:pos="4649"/>
        </w:tabs>
        <w:suppressAutoHyphens/>
        <w:jc w:val="center"/>
        <w:rPr>
          <w:rFonts w:ascii="Verdana" w:hAnsi="Verdana"/>
          <w:b/>
          <w:spacing w:val="-2"/>
          <w:sz w:val="32"/>
        </w:rPr>
      </w:pPr>
      <w:r w:rsidRPr="00D65021">
        <w:rPr>
          <w:rFonts w:ascii="Verdana" w:hAnsi="Verdana"/>
          <w:b/>
          <w:spacing w:val="-2"/>
          <w:sz w:val="32"/>
        </w:rPr>
        <w:t>THE FEI CODE OF CONDUCT</w:t>
      </w:r>
    </w:p>
    <w:p w:rsidR="00312898" w:rsidRPr="00D65021" w:rsidRDefault="00312898" w:rsidP="00337E68">
      <w:pPr>
        <w:tabs>
          <w:tab w:val="center" w:pos="4649"/>
        </w:tabs>
        <w:suppressAutoHyphens/>
        <w:jc w:val="center"/>
        <w:rPr>
          <w:rFonts w:ascii="Verdana" w:hAnsi="Verdana"/>
          <w:spacing w:val="-2"/>
        </w:rPr>
      </w:pPr>
    </w:p>
    <w:p w:rsidR="00312898" w:rsidRPr="00D65021" w:rsidRDefault="00312898" w:rsidP="00337E68">
      <w:pPr>
        <w:tabs>
          <w:tab w:val="left" w:pos="-720"/>
          <w:tab w:val="left" w:pos="0"/>
          <w:tab w:val="left" w:pos="600"/>
          <w:tab w:val="left" w:pos="1080"/>
          <w:tab w:val="left" w:pos="5760"/>
        </w:tabs>
        <w:suppressAutoHyphens/>
        <w:jc w:val="both"/>
        <w:rPr>
          <w:rFonts w:ascii="Verdana" w:hAnsi="Verdana"/>
          <w:spacing w:val="-2"/>
        </w:rPr>
      </w:pPr>
    </w:p>
    <w:p w:rsidR="00312898" w:rsidRPr="00D65021" w:rsidRDefault="00312898" w:rsidP="00337E68">
      <w:pPr>
        <w:pStyle w:val="Title"/>
        <w:ind w:right="26"/>
        <w:rPr>
          <w:rFonts w:cs="Arial"/>
        </w:rPr>
      </w:pPr>
      <w:r w:rsidRPr="00D65021">
        <w:rPr>
          <w:rFonts w:cs="Arial"/>
        </w:rPr>
        <w:t>FOR THE WELFARE OF THE HORSE</w:t>
      </w:r>
    </w:p>
    <w:p w:rsidR="00312898" w:rsidRPr="00D65021" w:rsidRDefault="00312898" w:rsidP="00337E68">
      <w:pPr>
        <w:pStyle w:val="Title"/>
        <w:ind w:right="26"/>
        <w:rPr>
          <w:rFonts w:cs="Arial"/>
          <w:b w:val="0"/>
          <w:bCs w:val="0"/>
        </w:rPr>
      </w:pPr>
    </w:p>
    <w:p w:rsidR="00312898" w:rsidRPr="00DE314D" w:rsidRDefault="00312898" w:rsidP="00337E68">
      <w:pPr>
        <w:ind w:right="26"/>
        <w:jc w:val="both"/>
        <w:rPr>
          <w:rFonts w:ascii="Verdana" w:hAnsi="Verdana" w:cs="Arial"/>
          <w:bCs/>
          <w:iCs/>
        </w:rPr>
      </w:pPr>
      <w:r w:rsidRPr="00DE314D">
        <w:rPr>
          <w:rFonts w:ascii="Verdana" w:hAnsi="Verdana" w:cs="Arial"/>
          <w:bCs/>
          <w:iCs/>
        </w:rPr>
        <w:t>The Fédération Equestre Internationale (FEI) expects</w:t>
      </w:r>
      <w:r w:rsidRPr="00DE314D">
        <w:rPr>
          <w:rFonts w:ascii="Verdana" w:hAnsi="Verdana" w:cs="Arial"/>
          <w:bCs/>
          <w:iCs/>
          <w:color w:val="FF0000"/>
        </w:rPr>
        <w:t xml:space="preserve"> </w:t>
      </w:r>
      <w:r w:rsidRPr="00DE314D">
        <w:rPr>
          <w:rFonts w:ascii="Verdana"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hAnsi="Verdana" w:cs="Arial"/>
            <w:bCs/>
            <w:iCs/>
          </w:rPr>
          <w:t>tim</w:t>
        </w:r>
      </w:smartTag>
      <w:r w:rsidRPr="00DE314D">
        <w:rPr>
          <w:rFonts w:ascii="Verdana" w:hAnsi="Verdana" w:cs="Arial"/>
          <w:bCs/>
          <w:iCs/>
        </w:rPr>
        <w:t>es the welfare of the horse must be paramount and must never be subordinated to competitive or commercial influences.</w:t>
      </w:r>
    </w:p>
    <w:p w:rsidR="00312898" w:rsidRPr="00DE314D" w:rsidRDefault="00312898" w:rsidP="00337E68">
      <w:pPr>
        <w:ind w:right="26"/>
        <w:jc w:val="both"/>
        <w:rPr>
          <w:rFonts w:ascii="Verdana" w:hAnsi="Verdana" w:cs="Arial"/>
          <w:bCs/>
          <w:iCs/>
        </w:rPr>
      </w:pPr>
    </w:p>
    <w:p w:rsidR="00312898" w:rsidRPr="00DE314D" w:rsidRDefault="00312898" w:rsidP="00337E68">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312898" w:rsidRPr="00DE314D" w:rsidRDefault="00312898" w:rsidP="00337E68">
      <w:pPr>
        <w:ind w:right="26"/>
        <w:jc w:val="both"/>
        <w:rPr>
          <w:rFonts w:ascii="Verdana" w:hAnsi="Verdana" w:cs="Arial"/>
          <w:bCs/>
          <w:iCs/>
          <w:u w:val="single"/>
        </w:rPr>
      </w:pPr>
    </w:p>
    <w:p w:rsidR="00312898" w:rsidRPr="00DE314D" w:rsidRDefault="00312898" w:rsidP="00337E68">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procedures that threaten welfare or safety, pregnancy in mares and the misuse of aids.</w:t>
      </w:r>
    </w:p>
    <w:p w:rsidR="00312898" w:rsidRPr="00DE314D" w:rsidRDefault="00312898" w:rsidP="00337E68">
      <w:pPr>
        <w:ind w:right="26"/>
        <w:jc w:val="both"/>
        <w:rPr>
          <w:rFonts w:ascii="Verdana" w:hAnsi="Verdana" w:cs="Arial"/>
          <w:bCs/>
          <w:iCs/>
        </w:rPr>
      </w:pPr>
    </w:p>
    <w:p w:rsidR="00312898" w:rsidRPr="00DE314D" w:rsidRDefault="00312898" w:rsidP="00337E68">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312898" w:rsidRPr="00DE314D" w:rsidRDefault="00312898" w:rsidP="00337E68">
      <w:pPr>
        <w:ind w:right="26"/>
        <w:jc w:val="both"/>
        <w:rPr>
          <w:rFonts w:ascii="Verdana" w:hAnsi="Verdana" w:cs="Arial"/>
          <w:bCs/>
          <w:iCs/>
          <w:u w:val="single"/>
        </w:rPr>
      </w:pPr>
    </w:p>
    <w:p w:rsidR="00312898" w:rsidRPr="00DE314D" w:rsidRDefault="00312898" w:rsidP="00337E68">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312898" w:rsidRPr="00DE314D" w:rsidRDefault="00312898" w:rsidP="00337E68">
      <w:pPr>
        <w:ind w:right="26"/>
        <w:jc w:val="both"/>
        <w:rPr>
          <w:rFonts w:ascii="Verdana" w:hAnsi="Verdana" w:cs="Arial"/>
          <w:bCs/>
          <w:iCs/>
        </w:rPr>
      </w:pPr>
    </w:p>
    <w:p w:rsidR="00312898" w:rsidRPr="00DE314D" w:rsidRDefault="00312898" w:rsidP="00337E68">
      <w:pPr>
        <w:widowControl/>
        <w:numPr>
          <w:ilvl w:val="0"/>
          <w:numId w:val="1"/>
        </w:numPr>
        <w:ind w:right="26"/>
        <w:jc w:val="both"/>
        <w:rPr>
          <w:rFonts w:ascii="Verdana" w:hAnsi="Verdana" w:cs="Arial"/>
          <w:b/>
          <w:bCs/>
          <w:iCs/>
        </w:rPr>
      </w:pPr>
      <w:r w:rsidRPr="00DE314D">
        <w:rPr>
          <w:rFonts w:ascii="Verdana" w:hAnsi="Verdana" w:cs="Arial"/>
          <w:b/>
          <w:bCs/>
          <w:iCs/>
        </w:rPr>
        <w:t>The FEI urges all involved with the sport to attain the highest levels of education in their areas of expertise.</w:t>
      </w:r>
    </w:p>
    <w:p w:rsidR="00312898" w:rsidRDefault="00312898" w:rsidP="00337E68">
      <w:pPr>
        <w:ind w:right="26"/>
        <w:jc w:val="both"/>
        <w:rPr>
          <w:rFonts w:ascii="Verdana" w:hAnsi="Verdana" w:cs="Arial"/>
        </w:rPr>
      </w:pPr>
    </w:p>
    <w:p w:rsidR="00312898" w:rsidRPr="00DE314D" w:rsidRDefault="00312898" w:rsidP="00337E68">
      <w:pPr>
        <w:ind w:right="26"/>
        <w:jc w:val="both"/>
        <w:rPr>
          <w:rFonts w:ascii="Verdana" w:hAnsi="Verdana" w:cs="Arial"/>
        </w:rPr>
      </w:pPr>
    </w:p>
    <w:p w:rsidR="00312898" w:rsidRDefault="00312898" w:rsidP="00337E68">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312898" w:rsidRDefault="00312898" w:rsidP="00337E68">
      <w:pPr>
        <w:ind w:right="26"/>
        <w:jc w:val="both"/>
        <w:rPr>
          <w:rFonts w:ascii="Verdana" w:hAnsi="Verdana" w:cs="Arial"/>
          <w:bCs/>
        </w:rPr>
      </w:pPr>
    </w:p>
    <w:p w:rsidR="00312898" w:rsidRPr="00F97076" w:rsidRDefault="00312898" w:rsidP="00F97076">
      <w:pPr>
        <w:ind w:right="26"/>
        <w:jc w:val="center"/>
        <w:rPr>
          <w:rFonts w:ascii="Verdana" w:hAnsi="Verdana" w:cs="Arial"/>
          <w:bCs/>
        </w:rPr>
      </w:pPr>
      <w:r w:rsidRPr="00F97076">
        <w:rPr>
          <w:rFonts w:ascii="Verdana" w:hAnsi="Verdana" w:cs="Arial"/>
          <w:bCs/>
        </w:rPr>
        <w:t>Fédération Equestre Internationale</w:t>
      </w:r>
    </w:p>
    <w:p w:rsidR="00312898" w:rsidRPr="00F97076" w:rsidRDefault="00312898" w:rsidP="00F97076">
      <w:pPr>
        <w:ind w:right="26"/>
        <w:jc w:val="center"/>
        <w:rPr>
          <w:rFonts w:ascii="Verdana" w:hAnsi="Verdana" w:cs="Arial"/>
          <w:bCs/>
        </w:rPr>
      </w:pPr>
      <w:r w:rsidRPr="00F97076">
        <w:rPr>
          <w:rFonts w:ascii="Verdana" w:hAnsi="Verdana" w:cs="Arial"/>
          <w:bCs/>
        </w:rPr>
        <w:t>HM King Hussein I Building</w:t>
      </w:r>
    </w:p>
    <w:p w:rsidR="00312898" w:rsidRDefault="00312898" w:rsidP="00F97076">
      <w:pPr>
        <w:ind w:right="26"/>
        <w:jc w:val="center"/>
        <w:rPr>
          <w:rFonts w:ascii="Verdana" w:hAnsi="Verdana" w:cs="Arial"/>
          <w:bCs/>
          <w:lang w:val="fr-CH"/>
        </w:rPr>
      </w:pPr>
      <w:r w:rsidRPr="00F97076">
        <w:rPr>
          <w:rFonts w:ascii="Verdana" w:hAnsi="Verdana" w:cs="Arial"/>
          <w:bCs/>
          <w:lang w:val="fr-CH"/>
        </w:rPr>
        <w:t>Chemin de la Joliette 8</w:t>
      </w:r>
    </w:p>
    <w:p w:rsidR="00312898" w:rsidRDefault="00312898" w:rsidP="00F97076">
      <w:pPr>
        <w:ind w:right="26"/>
        <w:jc w:val="center"/>
        <w:rPr>
          <w:rFonts w:ascii="Verdana" w:hAnsi="Verdana" w:cs="Arial"/>
          <w:bCs/>
          <w:lang w:val="fr-CH"/>
        </w:rPr>
      </w:pPr>
      <w:r w:rsidRPr="00F97076">
        <w:rPr>
          <w:rFonts w:ascii="Verdana" w:hAnsi="Verdana" w:cs="Arial"/>
          <w:bCs/>
          <w:lang w:val="fr-CH"/>
        </w:rPr>
        <w:t>1006 Lausanne, Switzerland.</w:t>
      </w:r>
    </w:p>
    <w:p w:rsidR="00312898" w:rsidRDefault="00312898" w:rsidP="00F97076">
      <w:pPr>
        <w:ind w:right="26"/>
        <w:jc w:val="center"/>
        <w:rPr>
          <w:rFonts w:ascii="Verdana" w:hAnsi="Verdana" w:cs="Arial"/>
          <w:bCs/>
        </w:rPr>
      </w:pPr>
      <w:r w:rsidRPr="00DE314D">
        <w:rPr>
          <w:rFonts w:ascii="Verdana" w:hAnsi="Verdana" w:cs="Arial"/>
          <w:bCs/>
        </w:rPr>
        <w:t>Telephone: +41 21 310 47 47.</w:t>
      </w:r>
    </w:p>
    <w:p w:rsidR="00312898" w:rsidRDefault="00312898" w:rsidP="00337E68">
      <w:pPr>
        <w:ind w:right="26"/>
        <w:jc w:val="both"/>
        <w:rPr>
          <w:rFonts w:ascii="Verdana" w:hAnsi="Verdana" w:cs="Arial"/>
          <w:bCs/>
        </w:rPr>
      </w:pPr>
    </w:p>
    <w:p w:rsidR="00312898" w:rsidRPr="00DE314D" w:rsidRDefault="00312898" w:rsidP="00337E68">
      <w:pPr>
        <w:ind w:right="26"/>
        <w:jc w:val="both"/>
        <w:rPr>
          <w:rFonts w:ascii="Verdana" w:hAnsi="Verdana" w:cs="Arial"/>
          <w:bCs/>
        </w:rPr>
      </w:pPr>
      <w:r w:rsidRPr="00DE314D">
        <w:rPr>
          <w:rFonts w:ascii="Verdana" w:hAnsi="Verdana" w:cs="Arial"/>
          <w:bCs/>
        </w:rPr>
        <w:t xml:space="preserve">The Code is available in English &amp; French. The Code is also available on the </w:t>
      </w:r>
      <w:smartTag w:uri="urn:schemas-microsoft-com:office:smarttags" w:element="stockticker">
        <w:r w:rsidRPr="00DE314D">
          <w:rPr>
            <w:rFonts w:ascii="Verdana" w:hAnsi="Verdana" w:cs="Arial"/>
            <w:bCs/>
          </w:rPr>
          <w:t>FEI</w:t>
        </w:r>
      </w:smartTag>
      <w:r w:rsidRPr="00DE314D">
        <w:rPr>
          <w:rFonts w:ascii="Verdana" w:hAnsi="Verdana" w:cs="Arial"/>
          <w:bCs/>
        </w:rPr>
        <w:t xml:space="preserve">’s website: </w:t>
      </w:r>
      <w:hyperlink r:id="rId7" w:history="1">
        <w:r w:rsidRPr="00DE314D">
          <w:rPr>
            <w:rStyle w:val="Hyperlink"/>
            <w:rFonts w:ascii="Verdana" w:hAnsi="Verdana" w:cs="Arial"/>
            <w:bCs/>
          </w:rPr>
          <w:t>www.fei.org</w:t>
        </w:r>
      </w:hyperlink>
      <w:r w:rsidRPr="00DE314D">
        <w:rPr>
          <w:rFonts w:ascii="Verdana" w:hAnsi="Verdana" w:cs="Arial"/>
          <w:bCs/>
        </w:rPr>
        <w:t>.</w:t>
      </w:r>
    </w:p>
    <w:p w:rsidR="00312898" w:rsidRDefault="00312898" w:rsidP="00337E68">
      <w:pPr>
        <w:tabs>
          <w:tab w:val="left" w:pos="-47"/>
          <w:tab w:val="left" w:pos="553"/>
          <w:tab w:val="left" w:pos="3913"/>
          <w:tab w:val="left" w:pos="5113"/>
          <w:tab w:val="left" w:pos="6313"/>
        </w:tabs>
        <w:suppressAutoHyphens/>
        <w:spacing w:line="260" w:lineRule="exact"/>
        <w:jc w:val="both"/>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rPr>
          <w:rFonts w:ascii="Verdana" w:hAnsi="Verdana" w:cs="Arial"/>
          <w:bCs/>
        </w:rPr>
      </w:pPr>
    </w:p>
    <w:p w:rsidR="00312898" w:rsidRDefault="00312898" w:rsidP="00337E68">
      <w:pPr>
        <w:suppressAutoHyphens/>
        <w:spacing w:line="260" w:lineRule="exact"/>
        <w:ind w:right="-58"/>
        <w:jc w:val="both"/>
        <w:rPr>
          <w:rFonts w:ascii="Verdana" w:hAnsi="Verdana"/>
          <w:b/>
          <w:bCs/>
          <w:spacing w:val="-3"/>
          <w:sz w:val="22"/>
          <w:szCs w:val="22"/>
        </w:rPr>
      </w:pPr>
      <w:bookmarkStart w:id="6" w:name="OLE_LINK1"/>
    </w:p>
    <w:bookmarkEnd w:id="6"/>
    <w:p w:rsidR="00312898" w:rsidRPr="0099331E" w:rsidRDefault="00312898" w:rsidP="00337E68">
      <w:pPr>
        <w:pStyle w:val="ListParagraph"/>
        <w:numPr>
          <w:ilvl w:val="0"/>
          <w:numId w:val="15"/>
        </w:numPr>
        <w:suppressAutoHyphens/>
        <w:jc w:val="both"/>
        <w:rPr>
          <w:rFonts w:ascii="Verdana" w:hAnsi="Verdana"/>
          <w:b/>
          <w:spacing w:val="-3"/>
          <w:sz w:val="28"/>
        </w:rPr>
      </w:pPr>
      <w:r w:rsidRPr="0099331E">
        <w:rPr>
          <w:rFonts w:ascii="Verdana" w:hAnsi="Verdana"/>
          <w:b/>
          <w:spacing w:val="-3"/>
          <w:sz w:val="28"/>
        </w:rPr>
        <w:t>GENERAL INFORMATION</w:t>
      </w:r>
    </w:p>
    <w:p w:rsidR="00312898" w:rsidRDefault="00312898" w:rsidP="00337E68">
      <w:pPr>
        <w:tabs>
          <w:tab w:val="left" w:pos="-720"/>
          <w:tab w:val="left" w:pos="0"/>
          <w:tab w:val="left" w:pos="598"/>
          <w:tab w:val="left" w:pos="896"/>
        </w:tabs>
        <w:suppressAutoHyphens/>
        <w:jc w:val="both"/>
        <w:rPr>
          <w:rFonts w:ascii="Verdana" w:hAnsi="Verdana"/>
          <w:spacing w:val="-2"/>
        </w:rPr>
      </w:pPr>
    </w:p>
    <w:p w:rsidR="00312898" w:rsidRPr="008C6A45" w:rsidRDefault="00312898" w:rsidP="00337E68">
      <w:pPr>
        <w:tabs>
          <w:tab w:val="left" w:pos="-720"/>
          <w:tab w:val="left" w:pos="0"/>
          <w:tab w:val="left" w:pos="598"/>
          <w:tab w:val="left" w:pos="896"/>
        </w:tabs>
        <w:suppressAutoHyphens/>
        <w:jc w:val="both"/>
        <w:rPr>
          <w:rFonts w:ascii="Verdana" w:hAnsi="Verdana"/>
          <w:spacing w:val="-2"/>
        </w:rPr>
      </w:pPr>
    </w:p>
    <w:p w:rsidR="00312898" w:rsidRPr="00327D07" w:rsidRDefault="00312898" w:rsidP="00337E68">
      <w:pPr>
        <w:numPr>
          <w:ilvl w:val="0"/>
          <w:numId w:val="14"/>
        </w:numPr>
        <w:suppressAutoHyphens/>
        <w:jc w:val="both"/>
        <w:rPr>
          <w:rFonts w:ascii="Verdana" w:hAnsi="Verdana"/>
          <w:b/>
          <w:spacing w:val="-2"/>
          <w:sz w:val="22"/>
          <w:szCs w:val="22"/>
        </w:rPr>
      </w:pPr>
      <w:r w:rsidRPr="00327D07">
        <w:rPr>
          <w:rFonts w:ascii="Verdana" w:hAnsi="Verdana"/>
          <w:b/>
          <w:spacing w:val="-2"/>
          <w:sz w:val="22"/>
          <w:szCs w:val="22"/>
        </w:rPr>
        <w:t>ORGANISER</w:t>
      </w:r>
    </w:p>
    <w:p w:rsidR="00312898" w:rsidRPr="00BF1F68" w:rsidRDefault="00312898"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p>
    <w:p w:rsidR="00312898" w:rsidRPr="00BF1F68" w:rsidRDefault="00312898"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bookmarkStart w:id="7" w:name="Text4"/>
      <w:r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7"/>
    </w:p>
    <w:p w:rsidR="00312898" w:rsidRPr="00BF1F68" w:rsidRDefault="00312898"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bookmarkStart w:id="8" w:name="Text5"/>
      <w:r w:rsidRPr="00BF1F68">
        <w:rPr>
          <w:rFonts w:ascii="Verdana" w:hAnsi="Verdana"/>
          <w:spacing w:val="-2"/>
        </w:rPr>
        <w:fldChar w:fldCharType="begin">
          <w:ffData>
            <w:name w:val="Text5"/>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8"/>
      <w:r w:rsidRPr="00BF1F68">
        <w:rPr>
          <w:rFonts w:ascii="Verdana" w:hAnsi="Verdana"/>
          <w:spacing w:val="-2"/>
        </w:rPr>
        <w:tab/>
      </w:r>
    </w:p>
    <w:p w:rsidR="00312898" w:rsidRPr="00BF1F68" w:rsidRDefault="00312898"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bookmarkStart w:id="9" w:name="Text6"/>
      <w:r w:rsidRPr="00BF1F68">
        <w:rPr>
          <w:rFonts w:ascii="Verdana" w:hAnsi="Verdana"/>
          <w:spacing w:val="-2"/>
        </w:rPr>
        <w:fldChar w:fldCharType="begin">
          <w:ffData>
            <w:name w:val="Text6"/>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9"/>
    </w:p>
    <w:p w:rsidR="00312898" w:rsidRPr="00BF1F68" w:rsidRDefault="00312898"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bookmarkStart w:id="10" w:name="Text7"/>
      <w:r w:rsidRPr="00BF1F68">
        <w:rPr>
          <w:rFonts w:ascii="Verdana" w:hAnsi="Verdana"/>
          <w:spacing w:val="-2"/>
        </w:rPr>
        <w:fldChar w:fldCharType="begin">
          <w:ffData>
            <w:name w:val="Text7"/>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t> </w:t>
      </w:r>
      <w:r w:rsidRPr="00BF1F68">
        <w:rPr>
          <w:rFonts w:ascii="Verdana" w:hAnsi="Verdana"/>
          <w:spacing w:val="-2"/>
        </w:rPr>
        <w:fldChar w:fldCharType="end"/>
      </w:r>
      <w:bookmarkEnd w:id="10"/>
      <w:r w:rsidRPr="00BF1F68">
        <w:rPr>
          <w:rFonts w:ascii="Verdana" w:hAnsi="Verdana"/>
          <w:spacing w:val="-2"/>
        </w:rPr>
        <w:tab/>
      </w:r>
    </w:p>
    <w:p w:rsidR="00312898" w:rsidRPr="00BF1F68" w:rsidRDefault="00312898"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bookmarkStart w:id="11" w:name="Text289"/>
      <w:r w:rsidRPr="00BF1F68">
        <w:rPr>
          <w:rFonts w:ascii="Verdana" w:hAnsi="Verdana"/>
          <w:spacing w:val="-2"/>
        </w:rPr>
        <w:fldChar w:fldCharType="begin">
          <w:ffData>
            <w:name w:val="Text289"/>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11"/>
    </w:p>
    <w:p w:rsidR="00312898" w:rsidRPr="00BF1F68" w:rsidRDefault="00312898" w:rsidP="006966FA">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312898" w:rsidRPr="00BF1F68" w:rsidRDefault="00312898"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bookmarkStart w:id="12" w:name="Text312"/>
      <w:r w:rsidRPr="00BF1F68">
        <w:rPr>
          <w:rFonts w:ascii="Verdana" w:hAnsi="Verdana"/>
          <w:spacing w:val="-2"/>
        </w:rPr>
        <w:fldChar w:fldCharType="begin">
          <w:ffData>
            <w:name w:val="Text312"/>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12"/>
      <w:r w:rsidRPr="00BF1F68">
        <w:rPr>
          <w:rFonts w:ascii="Verdana" w:hAnsi="Verdana"/>
          <w:spacing w:val="-2"/>
        </w:rPr>
        <w:t xml:space="preserve"> </w:t>
      </w:r>
      <w:r w:rsidRPr="00BF1F68">
        <w:rPr>
          <w:rFonts w:ascii="Verdana" w:hAnsi="Verdana"/>
          <w:spacing w:val="-2"/>
        </w:rPr>
        <w:tab/>
      </w:r>
    </w:p>
    <w:p w:rsidR="00312898" w:rsidRDefault="00312898"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bookmarkStart w:id="13" w:name="Text313"/>
      <w:r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bookmarkEnd w:id="13"/>
    </w:p>
    <w:p w:rsidR="00312898" w:rsidRPr="00BF1F68" w:rsidRDefault="00312898"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Pr="00BF1F68">
        <w:rPr>
          <w:rFonts w:ascii="Verdana" w:hAnsi="Verdana"/>
          <w:spacing w:val="-2"/>
        </w:rPr>
      </w:r>
      <w:r w:rsidRPr="00BF1F68">
        <w:rPr>
          <w:rFonts w:ascii="Verdana" w:hAnsi="Verdana"/>
          <w:spacing w:val="-2"/>
        </w:rPr>
        <w:fldChar w:fldCharType="separate"/>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noProof/>
          <w:spacing w:val="-2"/>
        </w:rPr>
        <w:t> </w:t>
      </w:r>
      <w:r w:rsidRPr="00BF1F68">
        <w:rPr>
          <w:rFonts w:ascii="Verdana" w:hAnsi="Verdana"/>
          <w:spacing w:val="-2"/>
        </w:rPr>
        <w:fldChar w:fldCharType="end"/>
      </w:r>
    </w:p>
    <w:p w:rsidR="00312898" w:rsidRPr="00BF1F68" w:rsidRDefault="00312898"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bookmarkStart w:id="14" w:name="Text332"/>
      <w:r w:rsidRPr="00BF1F68">
        <w:rPr>
          <w:rFonts w:ascii="Verdana" w:hAnsi="Verdana" w:cs="Arial"/>
          <w:shd w:val="clear" w:color="auto" w:fill="CCCCFF"/>
        </w:rPr>
        <w:fldChar w:fldCharType="begin">
          <w:ffData>
            <w:name w:val="Text332"/>
            <w:enabled/>
            <w:calcOnExit w:val="0"/>
            <w:textInput/>
          </w:ffData>
        </w:fldChar>
      </w:r>
      <w:r w:rsidRPr="00BF1F68">
        <w:rPr>
          <w:rFonts w:ascii="Verdana" w:hAnsi="Verdana" w:cs="Arial"/>
          <w:shd w:val="clear" w:color="auto" w:fill="CCCCFF"/>
        </w:rPr>
        <w:instrText xml:space="preserve"> FORMTEXT </w:instrText>
      </w:r>
      <w:r w:rsidRPr="00BF1F68">
        <w:rPr>
          <w:rFonts w:ascii="Verdana" w:hAnsi="Verdana" w:cs="Arial"/>
          <w:shd w:val="clear" w:color="auto" w:fill="CCCCFF"/>
        </w:rPr>
      </w:r>
      <w:r w:rsidRPr="00BF1F68">
        <w:rPr>
          <w:rFonts w:ascii="Verdana" w:hAnsi="Verdana" w:cs="Arial"/>
          <w:shd w:val="clear" w:color="auto" w:fill="CCCCFF"/>
        </w:rPr>
        <w:fldChar w:fldCharType="separate"/>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noProof/>
          <w:shd w:val="clear" w:color="auto" w:fill="CCCCFF"/>
        </w:rPr>
        <w:t> </w:t>
      </w:r>
      <w:r w:rsidRPr="00BF1F68">
        <w:rPr>
          <w:rFonts w:ascii="Verdana" w:hAnsi="Verdana" w:cs="Arial"/>
          <w:shd w:val="clear" w:color="auto" w:fill="CCCCFF"/>
        </w:rPr>
        <w:fldChar w:fldCharType="end"/>
      </w:r>
      <w:bookmarkEnd w:id="14"/>
    </w:p>
    <w:p w:rsidR="00312898" w:rsidRDefault="00312898" w:rsidP="00337E68">
      <w:pPr>
        <w:rPr>
          <w:rFonts w:ascii="Verdana" w:hAnsi="Verdana"/>
        </w:rPr>
      </w:pPr>
    </w:p>
    <w:p w:rsidR="00312898" w:rsidRPr="00DE314D" w:rsidRDefault="00312898" w:rsidP="00337E68">
      <w:pPr>
        <w:rPr>
          <w:rFonts w:ascii="Verdana" w:hAnsi="Verdana"/>
        </w:rPr>
      </w:pPr>
    </w:p>
    <w:p w:rsidR="00312898" w:rsidRPr="00376A67" w:rsidRDefault="00312898" w:rsidP="00337E68">
      <w:pPr>
        <w:numPr>
          <w:ilvl w:val="0"/>
          <w:numId w:val="14"/>
        </w:numPr>
        <w:tabs>
          <w:tab w:val="clear" w:pos="720"/>
        </w:tabs>
        <w:suppressAutoHyphens/>
        <w:jc w:val="both"/>
        <w:rPr>
          <w:rFonts w:ascii="Verdana" w:hAnsi="Verdana"/>
          <w:b/>
          <w:color w:val="008000"/>
          <w:spacing w:val="-2"/>
          <w:szCs w:val="24"/>
        </w:rPr>
      </w:pPr>
      <w:r w:rsidRPr="00327D07">
        <w:rPr>
          <w:rFonts w:ascii="Verdana" w:hAnsi="Verdana"/>
          <w:b/>
          <w:spacing w:val="-2"/>
          <w:sz w:val="22"/>
          <w:szCs w:val="22"/>
        </w:rPr>
        <w:t>ORGANISING COMMITTEE</w:t>
      </w:r>
      <w:r w:rsidRPr="00FA0121">
        <w:rPr>
          <w:rFonts w:ascii="Verdana" w:hAnsi="Verdana"/>
          <w:b/>
          <w:spacing w:val="-2"/>
          <w:szCs w:val="24"/>
        </w:rPr>
        <w:t xml:space="preserve"> </w:t>
      </w:r>
    </w:p>
    <w:p w:rsidR="00312898" w:rsidRPr="003C4961" w:rsidRDefault="0031289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bookmarkStart w:id="15" w:name="Text9"/>
      <w:r w:rsidRPr="003C4961">
        <w:rPr>
          <w:rFonts w:ascii="Verdana" w:hAnsi="Verdana"/>
          <w:spacing w:val="-2"/>
        </w:rPr>
        <w:fldChar w:fldCharType="begin">
          <w:ffData>
            <w:name w:val="Text9"/>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bookmarkEnd w:id="15"/>
    </w:p>
    <w:p w:rsidR="00312898" w:rsidRPr="003C4961" w:rsidRDefault="0031289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bookmarkStart w:id="16" w:name="Text10"/>
      <w:r w:rsidRPr="003C4961">
        <w:rPr>
          <w:rFonts w:ascii="Verdana" w:hAnsi="Verdana"/>
          <w:spacing w:val="-2"/>
        </w:rPr>
        <w:fldChar w:fldCharType="begin">
          <w:ffData>
            <w:name w:val="Text10"/>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bookmarkEnd w:id="16"/>
    </w:p>
    <w:p w:rsidR="00312898" w:rsidRPr="003C4961" w:rsidRDefault="0031289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bookmarkStart w:id="17" w:name="Text11"/>
      <w:r w:rsidRPr="003C4961">
        <w:rPr>
          <w:rFonts w:ascii="Verdana" w:hAnsi="Verdana"/>
          <w:spacing w:val="-2"/>
        </w:rPr>
        <w:fldChar w:fldCharType="begin">
          <w:ffData>
            <w:name w:val="Text11"/>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bookmarkEnd w:id="17"/>
    </w:p>
    <w:p w:rsidR="00312898" w:rsidRPr="003C4961" w:rsidRDefault="0031289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Default="00312898" w:rsidP="00337E68">
      <w:pPr>
        <w:tabs>
          <w:tab w:val="left" w:pos="2835"/>
        </w:tabs>
        <w:suppressAutoHyphens/>
        <w:jc w:val="both"/>
        <w:rPr>
          <w:rFonts w:ascii="Verdana" w:hAnsi="Verdana"/>
          <w:spacing w:val="-2"/>
          <w:sz w:val="22"/>
        </w:rPr>
      </w:pPr>
    </w:p>
    <w:p w:rsidR="00312898" w:rsidRPr="00D65021" w:rsidRDefault="00312898" w:rsidP="00337E68">
      <w:pPr>
        <w:tabs>
          <w:tab w:val="left" w:pos="2835"/>
        </w:tabs>
        <w:suppressAutoHyphens/>
        <w:jc w:val="both"/>
        <w:rPr>
          <w:rFonts w:ascii="Verdana" w:hAnsi="Verdana"/>
          <w:spacing w:val="-2"/>
          <w:sz w:val="22"/>
        </w:rPr>
      </w:pPr>
    </w:p>
    <w:p w:rsidR="00312898" w:rsidRPr="00327D07" w:rsidRDefault="00312898" w:rsidP="00337E68">
      <w:pPr>
        <w:numPr>
          <w:ilvl w:val="0"/>
          <w:numId w:val="14"/>
        </w:numPr>
        <w:tabs>
          <w:tab w:val="clear" w:pos="720"/>
        </w:tabs>
        <w:suppressAutoHyphens/>
        <w:jc w:val="both"/>
        <w:rPr>
          <w:rFonts w:ascii="Verdana" w:hAnsi="Verdana"/>
          <w:b/>
          <w:spacing w:val="-2"/>
          <w:sz w:val="22"/>
          <w:szCs w:val="22"/>
        </w:rPr>
      </w:pPr>
      <w:r w:rsidRPr="00327D07">
        <w:rPr>
          <w:rFonts w:ascii="Verdana" w:hAnsi="Verdana"/>
          <w:b/>
          <w:spacing w:val="-2"/>
          <w:sz w:val="22"/>
          <w:szCs w:val="22"/>
        </w:rPr>
        <w:t>EVENT DIRECTOR</w:t>
      </w:r>
    </w:p>
    <w:p w:rsidR="00312898" w:rsidRPr="003C4961" w:rsidRDefault="0031289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bookmarkStart w:id="18" w:name="Text12"/>
      <w:r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bookmarkEnd w:id="18"/>
    </w:p>
    <w:p w:rsidR="00312898" w:rsidRPr="003C4961" w:rsidRDefault="0031289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3C4961" w:rsidRDefault="0031289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3C4961">
        <w:rPr>
          <w:rFonts w:ascii="Verdana" w:hAnsi="Verdana"/>
          <w:spacing w:val="-2"/>
        </w:rPr>
        <w:tab/>
      </w:r>
    </w:p>
    <w:p w:rsidR="00312898" w:rsidRPr="003C4961" w:rsidRDefault="0031289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t> </w:t>
      </w:r>
      <w:r w:rsidRPr="003C4961">
        <w:rPr>
          <w:rFonts w:ascii="Verdana" w:hAnsi="Verdana"/>
          <w:spacing w:val="-2"/>
        </w:rPr>
        <w:fldChar w:fldCharType="end"/>
      </w:r>
    </w:p>
    <w:p w:rsidR="00312898" w:rsidRPr="00976087" w:rsidRDefault="00312898" w:rsidP="00976087">
      <w:pPr>
        <w:pStyle w:val="ListParagraph"/>
        <w:tabs>
          <w:tab w:val="left" w:pos="2835"/>
        </w:tabs>
        <w:suppressAutoHyphens/>
        <w:jc w:val="both"/>
        <w:rPr>
          <w:rFonts w:ascii="Verdana" w:hAnsi="Verdana"/>
          <w:spacing w:val="-2"/>
          <w:sz w:val="22"/>
        </w:rPr>
      </w:pPr>
    </w:p>
    <w:p w:rsidR="00312898" w:rsidRPr="00976087" w:rsidRDefault="00312898" w:rsidP="00976087">
      <w:pPr>
        <w:pStyle w:val="ListParagraph"/>
        <w:tabs>
          <w:tab w:val="left" w:pos="2835"/>
        </w:tabs>
        <w:suppressAutoHyphens/>
        <w:jc w:val="both"/>
        <w:rPr>
          <w:rFonts w:ascii="Verdana" w:hAnsi="Verdana"/>
          <w:spacing w:val="-2"/>
          <w:sz w:val="22"/>
        </w:rPr>
      </w:pPr>
    </w:p>
    <w:p w:rsidR="00312898" w:rsidRPr="00327D07" w:rsidRDefault="00312898" w:rsidP="00337E68">
      <w:pPr>
        <w:numPr>
          <w:ilvl w:val="0"/>
          <w:numId w:val="14"/>
        </w:numPr>
        <w:tabs>
          <w:tab w:val="clear" w:pos="720"/>
        </w:tabs>
        <w:suppressAutoHyphens/>
        <w:jc w:val="both"/>
        <w:rPr>
          <w:rFonts w:ascii="Verdana" w:hAnsi="Verdana"/>
          <w:b/>
          <w:spacing w:val="-2"/>
          <w:sz w:val="22"/>
          <w:szCs w:val="22"/>
        </w:rPr>
      </w:pPr>
      <w:r>
        <w:rPr>
          <w:rFonts w:ascii="Verdana" w:hAnsi="Verdana"/>
          <w:b/>
          <w:spacing w:val="-2"/>
          <w:sz w:val="22"/>
          <w:szCs w:val="22"/>
        </w:rPr>
        <w:t>24 hours  VETERINARY SERVICE MANAGER:</w:t>
      </w:r>
    </w:p>
    <w:p w:rsidR="00312898" w:rsidRPr="003C4961" w:rsidRDefault="0031289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Pr="003C4961">
        <w:rPr>
          <w:rFonts w:ascii="Verdana" w:hAnsi="Verdana"/>
          <w:spacing w:val="-2"/>
        </w:rPr>
        <w:fldChar w:fldCharType="begin">
          <w:ffData>
            <w:name w:val="Text12"/>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3C4961" w:rsidRDefault="0031289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3C4961">
        <w:rPr>
          <w:rFonts w:ascii="Verdana" w:hAnsi="Verdana"/>
          <w:spacing w:val="-2"/>
        </w:rPr>
        <w:tab/>
      </w:r>
    </w:p>
    <w:p w:rsidR="00312898" w:rsidRPr="003D6A70" w:rsidRDefault="00312898" w:rsidP="00337E68">
      <w:pPr>
        <w:autoSpaceDE w:val="0"/>
        <w:autoSpaceDN w:val="0"/>
        <w:adjustRightInd w:val="0"/>
        <w:spacing w:after="120"/>
        <w:ind w:left="720"/>
        <w:rPr>
          <w:rFonts w:ascii="Verdana" w:hAnsi="Verdana"/>
          <w:sz w:val="22"/>
          <w:szCs w:val="22"/>
        </w:rPr>
      </w:pPr>
    </w:p>
    <w:p w:rsidR="00312898" w:rsidRDefault="00312898">
      <w:pPr>
        <w:widowControl/>
        <w:rPr>
          <w:rFonts w:ascii="Verdana" w:hAnsi="Verdana"/>
        </w:rPr>
      </w:pPr>
      <w:r>
        <w:rPr>
          <w:rFonts w:ascii="Verdana" w:hAnsi="Verdana"/>
        </w:rPr>
        <w:br w:type="page"/>
      </w:r>
    </w:p>
    <w:p w:rsidR="00312898" w:rsidRPr="00B86272" w:rsidRDefault="00312898" w:rsidP="00337E68">
      <w:pPr>
        <w:widowControl/>
        <w:rPr>
          <w:rFonts w:ascii="Verdana" w:hAnsi="Verdana"/>
        </w:rPr>
        <w:sectPr w:rsidR="00312898" w:rsidRPr="00B86272" w:rsidSect="00337E68">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4" w:bottom="709" w:left="1134" w:header="850" w:footer="394" w:gutter="0"/>
          <w:cols w:space="708"/>
          <w:noEndnote/>
          <w:titlePg/>
          <w:docGrid w:linePitch="272"/>
        </w:sectPr>
      </w:pPr>
    </w:p>
    <w:p w:rsidR="00312898" w:rsidRPr="00E7196C" w:rsidRDefault="00312898" w:rsidP="00337E68">
      <w:pPr>
        <w:suppressAutoHyphens/>
        <w:spacing w:line="260" w:lineRule="exact"/>
        <w:jc w:val="both"/>
        <w:rPr>
          <w:rFonts w:ascii="Verdana" w:hAnsi="Verdana"/>
          <w:i/>
          <w:color w:val="4F81BD"/>
          <w:sz w:val="18"/>
          <w:szCs w:val="18"/>
          <w:lang w:val="en-US"/>
        </w:rPr>
      </w:pPr>
      <w:r w:rsidRPr="00E7196C">
        <w:rPr>
          <w:rFonts w:ascii="Verdana" w:hAnsi="Verdana"/>
          <w:i/>
          <w:color w:val="4F81BD"/>
          <w:sz w:val="18"/>
          <w:szCs w:val="18"/>
          <w:lang w:val="en-US"/>
        </w:rPr>
        <w:t xml:space="preserve">Please copy the chart here below and complete it for each single event, </w:t>
      </w:r>
      <w:r w:rsidRPr="00E7196C">
        <w:rPr>
          <w:rFonts w:ascii="Verdana" w:hAnsi="Verdana"/>
          <w:b/>
          <w:i/>
          <w:color w:val="4F81BD"/>
          <w:sz w:val="18"/>
          <w:szCs w:val="18"/>
          <w:u w:val="single"/>
          <w:lang w:val="en-US"/>
        </w:rPr>
        <w:t>if officials have different functions</w:t>
      </w:r>
      <w:r w:rsidRPr="00E7196C">
        <w:rPr>
          <w:rFonts w:ascii="Verdana" w:hAnsi="Verdana"/>
          <w:b/>
          <w:i/>
          <w:color w:val="4F81BD"/>
          <w:sz w:val="18"/>
          <w:szCs w:val="18"/>
          <w:lang w:val="en-US"/>
        </w:rPr>
        <w:t>. Add some lines if needed.</w:t>
      </w:r>
    </w:p>
    <w:p w:rsidR="00312898" w:rsidRPr="00AA2920" w:rsidRDefault="00312898" w:rsidP="00337E68">
      <w:pPr>
        <w:pStyle w:val="ListParagraph"/>
        <w:suppressAutoHyphens/>
        <w:spacing w:line="260" w:lineRule="exact"/>
        <w:jc w:val="both"/>
        <w:rPr>
          <w:rFonts w:ascii="Verdana" w:hAnsi="Verdana"/>
          <w:b/>
          <w:i/>
          <w:sz w:val="20"/>
          <w:lang w:val="en-US"/>
        </w:rPr>
      </w:pPr>
      <w:r w:rsidRPr="00B63E29">
        <w:rPr>
          <w:rFonts w:ascii="Verdana" w:hAnsi="Verdana"/>
          <w:b/>
          <w:sz w:val="28"/>
          <w:szCs w:val="28"/>
          <w:lang w:val="en-US"/>
        </w:rPr>
        <w:t>IV</w:t>
      </w:r>
      <w:r>
        <w:rPr>
          <w:rFonts w:ascii="Verdana" w:hAnsi="Verdana"/>
          <w:b/>
          <w:sz w:val="28"/>
          <w:szCs w:val="28"/>
          <w:lang w:val="en-US"/>
        </w:rPr>
        <w:t>.</w:t>
      </w:r>
      <w:r w:rsidRPr="00B63E29">
        <w:rPr>
          <w:rFonts w:ascii="Verdana" w:hAnsi="Verdana"/>
          <w:b/>
          <w:sz w:val="28"/>
          <w:szCs w:val="28"/>
          <w:lang w:val="en-US"/>
        </w:rPr>
        <w:t xml:space="preserve"> </w:t>
      </w:r>
      <w:r w:rsidRPr="00B63E29">
        <w:rPr>
          <w:rFonts w:ascii="Verdana" w:hAnsi="Verdana"/>
          <w:b/>
          <w:sz w:val="28"/>
          <w:szCs w:val="28"/>
          <w:lang w:val="en-US"/>
        </w:rPr>
        <w:tab/>
        <w:t>OFFICIALS</w:t>
      </w:r>
      <w:r>
        <w:rPr>
          <w:rFonts w:ascii="Verdana" w:hAnsi="Verdana"/>
          <w:b/>
          <w:sz w:val="28"/>
          <w:szCs w:val="28"/>
          <w:lang w:val="en-US"/>
        </w:rPr>
        <w:t xml:space="preserve"> </w:t>
      </w:r>
    </w:p>
    <w:tbl>
      <w:tblPr>
        <w:tblpPr w:leftFromText="180" w:rightFromText="180" w:vertAnchor="page" w:horzAnchor="margin" w:tblpY="2101"/>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2711"/>
        <w:gridCol w:w="3513"/>
        <w:gridCol w:w="1372"/>
        <w:gridCol w:w="3198"/>
        <w:gridCol w:w="842"/>
        <w:gridCol w:w="845"/>
        <w:gridCol w:w="2393"/>
      </w:tblGrid>
      <w:tr w:rsidR="00312898" w:rsidRPr="00042ABA" w:rsidTr="001E01DC">
        <w:trPr>
          <w:trHeight w:val="237"/>
        </w:trPr>
        <w:tc>
          <w:tcPr>
            <w:tcW w:w="5000" w:type="pct"/>
            <w:gridSpan w:val="8"/>
            <w:shd w:val="clear" w:color="000000" w:fill="FAC090"/>
            <w:noWrap/>
            <w:vAlign w:val="center"/>
          </w:tcPr>
          <w:p w:rsidR="00312898" w:rsidRDefault="00312898" w:rsidP="001E01D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CEIYJ2* </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Pr="009C415F">
              <w:rPr>
                <w:rFonts w:ascii="Verdana" w:hAnsi="Verdana"/>
                <w:spacing w:val="-2"/>
              </w:rPr>
            </w:r>
            <w:r w:rsidRPr="009C415F">
              <w:rPr>
                <w:rFonts w:ascii="Verdana" w:hAnsi="Verdana"/>
                <w:spacing w:val="-2"/>
              </w:rPr>
              <w:fldChar w:fldCharType="end"/>
            </w:r>
          </w:p>
        </w:tc>
      </w:tr>
      <w:tr w:rsidR="00312898" w:rsidRPr="00042ABA" w:rsidTr="001E01DC">
        <w:trPr>
          <w:trHeight w:val="237"/>
        </w:trPr>
        <w:tc>
          <w:tcPr>
            <w:tcW w:w="177" w:type="pct"/>
            <w:vMerge w:val="restart"/>
            <w:shd w:val="clear" w:color="000000" w:fill="FAC090"/>
            <w:noWrap/>
            <w:vAlign w:val="center"/>
          </w:tcPr>
          <w:p w:rsidR="00312898" w:rsidRPr="005540B3" w:rsidRDefault="00312898"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79"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39"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5"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37"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3"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4" w:type="pct"/>
            <w:vMerge w:val="restart"/>
            <w:shd w:val="clear" w:color="000000" w:fill="FAC090"/>
            <w:noWrap/>
            <w:vAlign w:val="center"/>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776" w:type="pct"/>
            <w:shd w:val="clear" w:color="000000" w:fill="FAC090"/>
            <w:vAlign w:val="center"/>
          </w:tcPr>
          <w:p w:rsidR="00312898" w:rsidRPr="00D24DB1"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312898" w:rsidRPr="00042ABA" w:rsidTr="001E01DC">
        <w:trPr>
          <w:trHeight w:val="251"/>
        </w:trPr>
        <w:tc>
          <w:tcPr>
            <w:tcW w:w="177" w:type="pct"/>
            <w:vMerge/>
            <w:vAlign w:val="center"/>
          </w:tcPr>
          <w:p w:rsidR="00312898" w:rsidRPr="00D24DB1" w:rsidRDefault="00312898" w:rsidP="001E01DC">
            <w:pPr>
              <w:widowControl/>
              <w:rPr>
                <w:rFonts w:ascii="Verdana" w:hAnsi="Verdana"/>
                <w:b/>
                <w:bCs/>
                <w:color w:val="000000"/>
                <w:sz w:val="16"/>
                <w:szCs w:val="16"/>
                <w:lang w:eastAsia="en-GB"/>
              </w:rPr>
            </w:pPr>
          </w:p>
        </w:tc>
        <w:tc>
          <w:tcPr>
            <w:tcW w:w="879" w:type="pct"/>
            <w:vMerge/>
            <w:vAlign w:val="center"/>
          </w:tcPr>
          <w:p w:rsidR="00312898" w:rsidRPr="00D24DB1" w:rsidRDefault="00312898" w:rsidP="001E01DC">
            <w:pPr>
              <w:widowControl/>
              <w:rPr>
                <w:rFonts w:ascii="Verdana" w:hAnsi="Verdana"/>
                <w:b/>
                <w:bCs/>
                <w:color w:val="000000"/>
                <w:sz w:val="16"/>
                <w:szCs w:val="16"/>
                <w:lang w:eastAsia="en-GB"/>
              </w:rPr>
            </w:pPr>
          </w:p>
        </w:tc>
        <w:tc>
          <w:tcPr>
            <w:tcW w:w="1139" w:type="pct"/>
            <w:vMerge/>
            <w:vAlign w:val="center"/>
          </w:tcPr>
          <w:p w:rsidR="00312898" w:rsidRPr="00D24DB1" w:rsidRDefault="00312898" w:rsidP="001E01DC">
            <w:pPr>
              <w:widowControl/>
              <w:rPr>
                <w:rFonts w:ascii="Verdana" w:hAnsi="Verdana"/>
                <w:b/>
                <w:bCs/>
                <w:color w:val="000000"/>
                <w:sz w:val="16"/>
                <w:szCs w:val="16"/>
                <w:lang w:eastAsia="en-GB"/>
              </w:rPr>
            </w:pPr>
          </w:p>
        </w:tc>
        <w:tc>
          <w:tcPr>
            <w:tcW w:w="445" w:type="pct"/>
            <w:vMerge/>
            <w:vAlign w:val="center"/>
          </w:tcPr>
          <w:p w:rsidR="00312898" w:rsidRPr="00D24DB1" w:rsidRDefault="00312898" w:rsidP="001E01DC">
            <w:pPr>
              <w:widowControl/>
              <w:rPr>
                <w:rFonts w:ascii="Verdana" w:hAnsi="Verdana"/>
                <w:b/>
                <w:bCs/>
                <w:color w:val="000000"/>
                <w:sz w:val="16"/>
                <w:szCs w:val="16"/>
                <w:lang w:eastAsia="en-GB"/>
              </w:rPr>
            </w:pPr>
          </w:p>
        </w:tc>
        <w:tc>
          <w:tcPr>
            <w:tcW w:w="1037" w:type="pct"/>
            <w:vMerge/>
            <w:vAlign w:val="center"/>
          </w:tcPr>
          <w:p w:rsidR="00312898" w:rsidRPr="00D24DB1" w:rsidRDefault="00312898" w:rsidP="001E01DC">
            <w:pPr>
              <w:widowControl/>
              <w:rPr>
                <w:rFonts w:ascii="Verdana" w:hAnsi="Verdana"/>
                <w:b/>
                <w:bCs/>
                <w:color w:val="000000"/>
                <w:sz w:val="16"/>
                <w:szCs w:val="16"/>
                <w:lang w:eastAsia="en-GB"/>
              </w:rPr>
            </w:pPr>
          </w:p>
        </w:tc>
        <w:tc>
          <w:tcPr>
            <w:tcW w:w="273" w:type="pct"/>
            <w:vMerge/>
            <w:vAlign w:val="center"/>
          </w:tcPr>
          <w:p w:rsidR="00312898" w:rsidRPr="00D24DB1" w:rsidRDefault="00312898" w:rsidP="001E01DC">
            <w:pPr>
              <w:widowControl/>
              <w:rPr>
                <w:rFonts w:ascii="Verdana" w:hAnsi="Verdana"/>
                <w:b/>
                <w:bCs/>
                <w:color w:val="000000"/>
                <w:sz w:val="16"/>
                <w:szCs w:val="16"/>
                <w:lang w:eastAsia="en-GB"/>
              </w:rPr>
            </w:pPr>
          </w:p>
        </w:tc>
        <w:tc>
          <w:tcPr>
            <w:tcW w:w="274" w:type="pct"/>
            <w:vMerge/>
            <w:vAlign w:val="center"/>
          </w:tcPr>
          <w:p w:rsidR="00312898" w:rsidRPr="00D24DB1" w:rsidRDefault="00312898" w:rsidP="001E01DC">
            <w:pPr>
              <w:widowControl/>
              <w:rPr>
                <w:rFonts w:ascii="Verdana" w:hAnsi="Verdana"/>
                <w:b/>
                <w:bCs/>
                <w:color w:val="000000"/>
                <w:sz w:val="16"/>
                <w:szCs w:val="16"/>
                <w:lang w:eastAsia="en-GB"/>
              </w:rPr>
            </w:pPr>
          </w:p>
        </w:tc>
        <w:tc>
          <w:tcPr>
            <w:tcW w:w="776" w:type="pct"/>
            <w:shd w:val="clear" w:color="000000" w:fill="FAC090"/>
          </w:tcPr>
          <w:p w:rsidR="00312898" w:rsidRPr="00D24DB1" w:rsidRDefault="00312898"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312898" w:rsidRPr="00042ABA" w:rsidTr="001E01DC">
        <w:trPr>
          <w:trHeight w:val="251"/>
        </w:trPr>
        <w:tc>
          <w:tcPr>
            <w:tcW w:w="177" w:type="pct"/>
            <w:vMerge w:val="restar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79" w:type="pct"/>
            <w:vMerge w:val="restar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39" w:type="pct"/>
            <w:noWrap/>
            <w:vAlign w:val="center"/>
          </w:tcPr>
          <w:p w:rsidR="00312898" w:rsidRPr="00D24DB1" w:rsidRDefault="00312898" w:rsidP="001E01DC">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65"/>
        </w:trPr>
        <w:tc>
          <w:tcPr>
            <w:tcW w:w="177" w:type="pc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79" w:type="pc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39" w:type="pct"/>
            <w:noWrap/>
            <w:vAlign w:val="center"/>
          </w:tcPr>
          <w:p w:rsidR="00312898" w:rsidRPr="00AE79FA" w:rsidRDefault="00312898" w:rsidP="001E01DC">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65"/>
        </w:trPr>
        <w:tc>
          <w:tcPr>
            <w:tcW w:w="177" w:type="pc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79" w:type="pc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39" w:type="pct"/>
            <w:noWrap/>
            <w:vAlign w:val="center"/>
          </w:tcPr>
          <w:p w:rsidR="00312898" w:rsidRPr="00D24DB1" w:rsidRDefault="00312898" w:rsidP="001E01DC">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042ABA">
              <w:rPr>
                <w:rFonts w:ascii="Verdana" w:hAnsi="Verdana"/>
                <w:color w:val="000000"/>
                <w:sz w:val="16"/>
                <w:szCs w:val="16"/>
                <w:lang w:eastAsia="en-GB"/>
              </w:rPr>
              <w:t>*</w:t>
            </w:r>
          </w:p>
        </w:tc>
      </w:tr>
      <w:tr w:rsidR="00312898" w:rsidRPr="00042ABA" w:rsidTr="001E01DC">
        <w:trPr>
          <w:trHeight w:val="251"/>
        </w:trPr>
        <w:tc>
          <w:tcPr>
            <w:tcW w:w="177" w:type="pct"/>
            <w:vMerge w:val="restar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79" w:type="pct"/>
            <w:vMerge w:val="restar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312898" w:rsidRPr="00D24DB1" w:rsidRDefault="00312898" w:rsidP="001E01DC">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5" w:type="pct"/>
            <w:noWrap/>
            <w:vAlign w:val="bottom"/>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c>
          <w:tcPr>
            <w:tcW w:w="776" w:type="pct"/>
            <w:vAlign w:val="center"/>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noWrap/>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5"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1037"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3"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4"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776" w:type="pct"/>
            <w:vAlign w:val="center"/>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noWrap/>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5"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1037"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3"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4"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776" w:type="pct"/>
            <w:vAlign w:val="center"/>
          </w:tcPr>
          <w:p w:rsidR="00312898" w:rsidRPr="00D24DB1" w:rsidRDefault="00312898" w:rsidP="001E01DC">
            <w:pPr>
              <w:widowControl/>
              <w:rPr>
                <w:rFonts w:ascii="Verdana" w:hAnsi="Verdana"/>
                <w:i/>
                <w:iCs/>
                <w:color w:val="000000"/>
                <w:sz w:val="16"/>
                <w:szCs w:val="16"/>
                <w:lang w:eastAsia="en-GB"/>
              </w:rPr>
            </w:pPr>
            <w:r w:rsidRPr="00D24DB1">
              <w:rPr>
                <w:rFonts w:ascii="Verdana" w:hAnsi="Verdana"/>
                <w:i/>
                <w:iCs/>
                <w:color w:val="000000"/>
                <w:sz w:val="16"/>
                <w:szCs w:val="16"/>
                <w:lang w:eastAsia="en-GB"/>
              </w:rPr>
              <w:t> </w:t>
            </w:r>
          </w:p>
        </w:tc>
      </w:tr>
      <w:tr w:rsidR="00312898" w:rsidRPr="00042ABA" w:rsidTr="001E01DC">
        <w:trPr>
          <w:trHeight w:val="265"/>
        </w:trPr>
        <w:tc>
          <w:tcPr>
            <w:tcW w:w="177" w:type="pc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79" w:type="pc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39" w:type="pct"/>
            <w:noWrap/>
            <w:vAlign w:val="center"/>
          </w:tcPr>
          <w:p w:rsidR="00312898" w:rsidRPr="00D24DB1" w:rsidRDefault="00312898" w:rsidP="001E01DC">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w:t>
            </w:r>
          </w:p>
        </w:tc>
      </w:tr>
      <w:tr w:rsidR="00312898" w:rsidRPr="00042ABA" w:rsidTr="001E01DC">
        <w:trPr>
          <w:trHeight w:val="265"/>
        </w:trPr>
        <w:tc>
          <w:tcPr>
            <w:tcW w:w="177" w:type="pct"/>
            <w:vMerge w:val="restart"/>
            <w:noWrap/>
          </w:tcPr>
          <w:p w:rsidR="00312898" w:rsidRPr="00D24DB1" w:rsidRDefault="00312898"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312898" w:rsidRPr="00D24DB1" w:rsidRDefault="00312898" w:rsidP="001E01DC">
            <w:pPr>
              <w:jc w:val="center"/>
              <w:rPr>
                <w:rFonts w:ascii="Verdana" w:hAnsi="Verdana"/>
                <w:b/>
                <w:bCs/>
                <w:color w:val="000000"/>
                <w:sz w:val="16"/>
                <w:szCs w:val="16"/>
                <w:lang w:eastAsia="en-GB"/>
              </w:rPr>
            </w:pPr>
          </w:p>
        </w:tc>
        <w:tc>
          <w:tcPr>
            <w:tcW w:w="879" w:type="pct"/>
            <w:vMerge w:val="restart"/>
            <w:noWrap/>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312898" w:rsidRPr="00D24DB1" w:rsidRDefault="00312898" w:rsidP="001E01DC">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noWrap/>
          </w:tcPr>
          <w:p w:rsidR="00312898" w:rsidRPr="00D24DB1" w:rsidRDefault="00312898" w:rsidP="001E01DC">
            <w:pPr>
              <w:widowControl/>
              <w:jc w:val="center"/>
              <w:rPr>
                <w:rFonts w:ascii="Times New Roman" w:hAnsi="Times New Roman"/>
                <w:color w:val="000000"/>
                <w:sz w:val="16"/>
                <w:szCs w:val="16"/>
                <w:lang w:eastAsia="en-GB"/>
              </w:rPr>
            </w:pPr>
          </w:p>
        </w:tc>
        <w:tc>
          <w:tcPr>
            <w:tcW w:w="879" w:type="pct"/>
            <w:vMerge/>
            <w:noWrap/>
          </w:tcPr>
          <w:p w:rsidR="00312898" w:rsidRPr="00D24DB1" w:rsidRDefault="00312898" w:rsidP="001E01DC">
            <w:pPr>
              <w:widowControl/>
              <w:rPr>
                <w:rFonts w:ascii="Times New Roman" w:hAnsi="Times New Roman"/>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65"/>
        </w:trPr>
        <w:tc>
          <w:tcPr>
            <w:tcW w:w="177" w:type="pct"/>
            <w:vMerge w:val="restart"/>
          </w:tcPr>
          <w:p w:rsidR="00312898" w:rsidRPr="00D24DB1"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79" w:type="pct"/>
          </w:tcPr>
          <w:p w:rsidR="00312898"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312898" w:rsidRPr="00D24DB1" w:rsidRDefault="00312898" w:rsidP="001E01DC">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39" w:type="pct"/>
            <w:noWrap/>
            <w:vAlign w:val="center"/>
          </w:tcPr>
          <w:p w:rsidR="00312898" w:rsidRPr="000B652D" w:rsidRDefault="00312898" w:rsidP="001E01DC">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val="restart"/>
          </w:tcPr>
          <w:p w:rsidR="00312898"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312898" w:rsidRPr="00D24DB1" w:rsidRDefault="00312898" w:rsidP="001E01DC">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39" w:type="pct"/>
            <w:noWrap/>
            <w:vAlign w:val="center"/>
          </w:tcPr>
          <w:p w:rsidR="00312898" w:rsidRPr="00D24DB1" w:rsidRDefault="00312898" w:rsidP="001E01DC">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45"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1037"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3"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274" w:type="pct"/>
            <w:noWrap/>
            <w:vAlign w:val="bottom"/>
          </w:tcPr>
          <w:p w:rsidR="00312898" w:rsidRPr="00D24DB1" w:rsidRDefault="00312898" w:rsidP="001E01DC">
            <w:pPr>
              <w:widowControl/>
              <w:rPr>
                <w:rFonts w:ascii="Times New Roman" w:hAnsi="Times New Roman"/>
                <w:color w:val="000000"/>
                <w:sz w:val="16"/>
                <w:szCs w:val="16"/>
                <w:lang w:eastAsia="en-GB"/>
              </w:rPr>
            </w:pPr>
            <w:r w:rsidRPr="00D24DB1">
              <w:rPr>
                <w:rFonts w:ascii="Times New Roman" w:hAnsi="Times New Roman"/>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Assistant FEI Delegate</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r>
      <w:tr w:rsidR="00312898" w:rsidRPr="00042ABA" w:rsidTr="001E01DC">
        <w:trPr>
          <w:trHeight w:val="251"/>
        </w:trPr>
        <w:tc>
          <w:tcPr>
            <w:tcW w:w="177" w:type="pct"/>
            <w:vMerge w:val="restart"/>
          </w:tcPr>
          <w:p w:rsidR="00312898" w:rsidRPr="00D24DB1"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79" w:type="pct"/>
            <w:vMerge w:val="restart"/>
          </w:tcPr>
          <w:p w:rsidR="00312898" w:rsidRDefault="00312898" w:rsidP="001E01DC">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p>
          <w:p w:rsidR="00312898" w:rsidRPr="00B30E47" w:rsidRDefault="00312898" w:rsidP="001E01DC">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312898" w:rsidRPr="00D24DB1" w:rsidRDefault="00312898" w:rsidP="001E01DC">
            <w:pPr>
              <w:widowControl/>
              <w:rPr>
                <w:rFonts w:ascii="Verdana" w:hAnsi="Verdana"/>
                <w:color w:val="000000"/>
                <w:sz w:val="16"/>
                <w:szCs w:val="16"/>
                <w:lang w:eastAsia="en-GB"/>
              </w:rPr>
            </w:pPr>
            <w:r w:rsidRPr="00B30E47">
              <w:rPr>
                <w:rFonts w:ascii="Verdana" w:hAnsi="Verdana"/>
                <w:color w:val="000000"/>
                <w:sz w:val="16"/>
                <w:szCs w:val="16"/>
                <w:lang w:eastAsia="en-GB"/>
              </w:rPr>
              <w:t>(VR Art 1010)</w:t>
            </w:r>
          </w:p>
        </w:tc>
        <w:tc>
          <w:tcPr>
            <w:tcW w:w="1139" w:type="pct"/>
            <w:noWrap/>
            <w:vAlign w:val="center"/>
          </w:tcPr>
          <w:p w:rsidR="00312898" w:rsidRPr="00D24DB1" w:rsidRDefault="00312898" w:rsidP="001E01DC">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51"/>
        </w:trPr>
        <w:tc>
          <w:tcPr>
            <w:tcW w:w="177" w:type="pct"/>
            <w:vMerge/>
            <w:vAlign w:val="center"/>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51"/>
        </w:trPr>
        <w:tc>
          <w:tcPr>
            <w:tcW w:w="177" w:type="pct"/>
            <w:vMerge/>
            <w:vAlign w:val="center"/>
          </w:tcPr>
          <w:p w:rsidR="00312898" w:rsidRPr="00042ABA" w:rsidRDefault="00312898" w:rsidP="001E01DC">
            <w:pPr>
              <w:widowControl/>
              <w:jc w:val="center"/>
              <w:rPr>
                <w:rFonts w:ascii="Verdana" w:hAnsi="Verdana"/>
                <w:b/>
                <w:bCs/>
                <w:color w:val="000000"/>
                <w:sz w:val="16"/>
                <w:szCs w:val="16"/>
                <w:lang w:eastAsia="en-GB"/>
              </w:rPr>
            </w:pPr>
          </w:p>
        </w:tc>
        <w:tc>
          <w:tcPr>
            <w:tcW w:w="879" w:type="pct"/>
            <w:vMerge/>
          </w:tcPr>
          <w:p w:rsidR="00312898" w:rsidRPr="00042ABA"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1037"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3"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274" w:type="pct"/>
            <w:noWrap/>
            <w:vAlign w:val="bottom"/>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 </w:t>
            </w: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65"/>
        </w:trPr>
        <w:tc>
          <w:tcPr>
            <w:tcW w:w="177" w:type="pct"/>
            <w:vMerge/>
            <w:vAlign w:val="bottom"/>
          </w:tcPr>
          <w:p w:rsidR="00312898" w:rsidRPr="00D24DB1" w:rsidRDefault="00312898" w:rsidP="001E01DC">
            <w:pPr>
              <w:widowControl/>
              <w:jc w:val="center"/>
              <w:rPr>
                <w:rFonts w:ascii="Verdana" w:hAnsi="Verdana"/>
                <w:b/>
                <w:bCs/>
                <w:color w:val="000000"/>
                <w:sz w:val="16"/>
                <w:szCs w:val="16"/>
                <w:lang w:eastAsia="en-GB"/>
              </w:rPr>
            </w:pPr>
          </w:p>
        </w:tc>
        <w:tc>
          <w:tcPr>
            <w:tcW w:w="879" w:type="pct"/>
            <w:vMerge/>
          </w:tcPr>
          <w:p w:rsidR="00312898" w:rsidRPr="00D24DB1" w:rsidRDefault="00312898" w:rsidP="001E01DC">
            <w:pPr>
              <w:widowControl/>
              <w:rPr>
                <w:rFonts w:ascii="Verdana" w:hAnsi="Verdana"/>
                <w:color w:val="000000"/>
                <w:sz w:val="16"/>
                <w:szCs w:val="16"/>
                <w:lang w:eastAsia="en-GB"/>
              </w:rPr>
            </w:pPr>
          </w:p>
        </w:tc>
        <w:tc>
          <w:tcPr>
            <w:tcW w:w="1139" w:type="pct"/>
            <w:noWrap/>
            <w:vAlign w:val="center"/>
          </w:tcPr>
          <w:p w:rsidR="00312898" w:rsidRPr="00D24DB1" w:rsidRDefault="00312898" w:rsidP="001E01DC">
            <w:pPr>
              <w:widowControl/>
              <w:rPr>
                <w:rFonts w:ascii="Verdana" w:hAnsi="Verdana"/>
                <w:color w:val="000000"/>
                <w:sz w:val="16"/>
                <w:szCs w:val="16"/>
                <w:lang w:eastAsia="en-GB"/>
              </w:rPr>
            </w:pPr>
            <w:r w:rsidRPr="00D24DB1">
              <w:rPr>
                <w:rFonts w:ascii="Verdana" w:hAnsi="Verdana"/>
                <w:color w:val="000000"/>
                <w:sz w:val="16"/>
                <w:szCs w:val="16"/>
                <w:lang w:eastAsia="en-GB"/>
              </w:rPr>
              <w:t>FEI Permitted Treating  Veterinarian </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p>
        </w:tc>
        <w:tc>
          <w:tcPr>
            <w:tcW w:w="1037" w:type="pct"/>
            <w:noWrap/>
            <w:vAlign w:val="bottom"/>
          </w:tcPr>
          <w:p w:rsidR="00312898" w:rsidRPr="00D24DB1" w:rsidRDefault="00312898" w:rsidP="001E01DC">
            <w:pPr>
              <w:widowControl/>
              <w:rPr>
                <w:rFonts w:ascii="Verdana" w:hAnsi="Verdana"/>
                <w:color w:val="000000"/>
                <w:sz w:val="16"/>
                <w:szCs w:val="16"/>
                <w:lang w:eastAsia="en-GB"/>
              </w:rPr>
            </w:pPr>
          </w:p>
        </w:tc>
        <w:tc>
          <w:tcPr>
            <w:tcW w:w="273" w:type="pct"/>
            <w:noWrap/>
            <w:vAlign w:val="bottom"/>
          </w:tcPr>
          <w:p w:rsidR="00312898" w:rsidRPr="00D24DB1" w:rsidRDefault="00312898" w:rsidP="001E01DC">
            <w:pPr>
              <w:widowControl/>
              <w:rPr>
                <w:rFonts w:ascii="Verdana" w:hAnsi="Verdana"/>
                <w:color w:val="000000"/>
                <w:sz w:val="16"/>
                <w:szCs w:val="16"/>
                <w:lang w:eastAsia="en-GB"/>
              </w:rPr>
            </w:pPr>
          </w:p>
        </w:tc>
        <w:tc>
          <w:tcPr>
            <w:tcW w:w="274" w:type="pct"/>
            <w:noWrap/>
            <w:vAlign w:val="bottom"/>
          </w:tcPr>
          <w:p w:rsidR="00312898" w:rsidRPr="00D24DB1" w:rsidRDefault="00312898" w:rsidP="001E01DC">
            <w:pPr>
              <w:widowControl/>
              <w:rPr>
                <w:rFonts w:ascii="Verdana" w:hAnsi="Verdana"/>
                <w:color w:val="000000"/>
                <w:sz w:val="16"/>
                <w:szCs w:val="16"/>
                <w:lang w:eastAsia="en-GB"/>
              </w:rPr>
            </w:pP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65"/>
        </w:trPr>
        <w:tc>
          <w:tcPr>
            <w:tcW w:w="177" w:type="pct"/>
          </w:tcPr>
          <w:p w:rsidR="00312898" w:rsidRPr="00D24DB1"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79" w:type="pct"/>
          </w:tcPr>
          <w:p w:rsidR="00312898" w:rsidRPr="00D24DB1" w:rsidRDefault="00312898" w:rsidP="001E01DC">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39" w:type="pct"/>
            <w:noWrap/>
            <w:vAlign w:val="center"/>
          </w:tcPr>
          <w:p w:rsidR="00312898" w:rsidRPr="00DC5D71" w:rsidRDefault="00312898" w:rsidP="001E01DC">
            <w:pPr>
              <w:widowControl/>
              <w:rPr>
                <w:rFonts w:ascii="Verdana" w:hAnsi="Verdana"/>
                <w:b/>
                <w:color w:val="000000"/>
                <w:sz w:val="16"/>
                <w:szCs w:val="16"/>
                <w:lang w:eastAsia="en-GB"/>
              </w:rPr>
            </w:pPr>
            <w:r w:rsidRPr="00DC5D71">
              <w:rPr>
                <w:rFonts w:ascii="Verdana" w:hAnsi="Verdana"/>
                <w:b/>
                <w:color w:val="000000"/>
                <w:sz w:val="16"/>
                <w:szCs w:val="16"/>
                <w:lang w:eastAsia="en-GB"/>
              </w:rPr>
              <w:t>Medical Doctor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p>
        </w:tc>
        <w:tc>
          <w:tcPr>
            <w:tcW w:w="1037" w:type="pct"/>
            <w:noWrap/>
            <w:vAlign w:val="bottom"/>
          </w:tcPr>
          <w:p w:rsidR="00312898" w:rsidRPr="00D24DB1" w:rsidRDefault="00312898" w:rsidP="001E01DC">
            <w:pPr>
              <w:widowControl/>
              <w:rPr>
                <w:rFonts w:ascii="Verdana" w:hAnsi="Verdana"/>
                <w:color w:val="000000"/>
                <w:sz w:val="16"/>
                <w:szCs w:val="16"/>
                <w:lang w:eastAsia="en-GB"/>
              </w:rPr>
            </w:pPr>
          </w:p>
        </w:tc>
        <w:tc>
          <w:tcPr>
            <w:tcW w:w="273" w:type="pct"/>
            <w:noWrap/>
            <w:vAlign w:val="bottom"/>
          </w:tcPr>
          <w:p w:rsidR="00312898" w:rsidRPr="00D24DB1" w:rsidRDefault="00312898" w:rsidP="001E01DC">
            <w:pPr>
              <w:widowControl/>
              <w:rPr>
                <w:rFonts w:ascii="Verdana" w:hAnsi="Verdana"/>
                <w:color w:val="000000"/>
                <w:sz w:val="16"/>
                <w:szCs w:val="16"/>
                <w:lang w:eastAsia="en-GB"/>
              </w:rPr>
            </w:pPr>
          </w:p>
        </w:tc>
        <w:tc>
          <w:tcPr>
            <w:tcW w:w="274" w:type="pct"/>
            <w:noWrap/>
            <w:vAlign w:val="bottom"/>
          </w:tcPr>
          <w:p w:rsidR="00312898" w:rsidRPr="00D24DB1" w:rsidRDefault="00312898" w:rsidP="001E01DC">
            <w:pPr>
              <w:widowControl/>
              <w:rPr>
                <w:rFonts w:ascii="Verdana" w:hAnsi="Verdana"/>
                <w:color w:val="000000"/>
                <w:sz w:val="16"/>
                <w:szCs w:val="16"/>
                <w:lang w:eastAsia="en-GB"/>
              </w:rPr>
            </w:pP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65"/>
        </w:trPr>
        <w:tc>
          <w:tcPr>
            <w:tcW w:w="177" w:type="pct"/>
          </w:tcPr>
          <w:p w:rsidR="00312898" w:rsidRPr="00D24DB1"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79" w:type="pct"/>
          </w:tcPr>
          <w:p w:rsidR="00312898" w:rsidRPr="00D24DB1" w:rsidRDefault="00312898" w:rsidP="001E01DC">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39" w:type="pct"/>
            <w:noWrap/>
            <w:vAlign w:val="center"/>
          </w:tcPr>
          <w:p w:rsidR="00312898" w:rsidRPr="00DC5D71" w:rsidRDefault="00312898" w:rsidP="001E01DC">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p>
        </w:tc>
        <w:tc>
          <w:tcPr>
            <w:tcW w:w="1037" w:type="pct"/>
            <w:noWrap/>
            <w:vAlign w:val="bottom"/>
          </w:tcPr>
          <w:p w:rsidR="00312898" w:rsidRPr="00D24DB1" w:rsidRDefault="00312898" w:rsidP="001E01DC">
            <w:pPr>
              <w:widowControl/>
              <w:rPr>
                <w:rFonts w:ascii="Verdana" w:hAnsi="Verdana"/>
                <w:color w:val="000000"/>
                <w:sz w:val="16"/>
                <w:szCs w:val="16"/>
                <w:lang w:eastAsia="en-GB"/>
              </w:rPr>
            </w:pPr>
          </w:p>
        </w:tc>
        <w:tc>
          <w:tcPr>
            <w:tcW w:w="273" w:type="pct"/>
            <w:noWrap/>
            <w:vAlign w:val="bottom"/>
          </w:tcPr>
          <w:p w:rsidR="00312898" w:rsidRPr="00D24DB1" w:rsidRDefault="00312898" w:rsidP="001E01DC">
            <w:pPr>
              <w:widowControl/>
              <w:rPr>
                <w:rFonts w:ascii="Verdana" w:hAnsi="Verdana"/>
                <w:color w:val="000000"/>
                <w:sz w:val="16"/>
                <w:szCs w:val="16"/>
                <w:lang w:eastAsia="en-GB"/>
              </w:rPr>
            </w:pPr>
          </w:p>
        </w:tc>
        <w:tc>
          <w:tcPr>
            <w:tcW w:w="274" w:type="pct"/>
            <w:noWrap/>
            <w:vAlign w:val="bottom"/>
          </w:tcPr>
          <w:p w:rsidR="00312898" w:rsidRPr="00D24DB1" w:rsidRDefault="00312898" w:rsidP="001E01DC">
            <w:pPr>
              <w:widowControl/>
              <w:rPr>
                <w:rFonts w:ascii="Verdana" w:hAnsi="Verdana"/>
                <w:color w:val="000000"/>
                <w:sz w:val="16"/>
                <w:szCs w:val="16"/>
                <w:lang w:eastAsia="en-GB"/>
              </w:rPr>
            </w:pPr>
          </w:p>
        </w:tc>
        <w:tc>
          <w:tcPr>
            <w:tcW w:w="776" w:type="pct"/>
          </w:tcPr>
          <w:p w:rsidR="00312898" w:rsidRPr="00D24DB1" w:rsidRDefault="00312898" w:rsidP="001E01DC">
            <w:pPr>
              <w:widowControl/>
              <w:rPr>
                <w:rFonts w:ascii="Verdana" w:hAnsi="Verdana"/>
                <w:color w:val="000000"/>
                <w:sz w:val="16"/>
                <w:szCs w:val="16"/>
                <w:lang w:eastAsia="en-GB"/>
              </w:rPr>
            </w:pPr>
          </w:p>
        </w:tc>
      </w:tr>
      <w:tr w:rsidR="00312898" w:rsidRPr="00042ABA" w:rsidTr="001E01DC">
        <w:trPr>
          <w:trHeight w:val="265"/>
        </w:trPr>
        <w:tc>
          <w:tcPr>
            <w:tcW w:w="177" w:type="pct"/>
          </w:tcPr>
          <w:p w:rsidR="00312898" w:rsidRDefault="00312898"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79" w:type="pct"/>
          </w:tcPr>
          <w:p w:rsidR="00312898" w:rsidRDefault="00312898" w:rsidP="001E01DC">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39" w:type="pct"/>
            <w:noWrap/>
            <w:vAlign w:val="center"/>
          </w:tcPr>
          <w:p w:rsidR="00312898" w:rsidRPr="00DC5D71" w:rsidRDefault="00312898" w:rsidP="001E01DC">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5" w:type="pct"/>
            <w:noWrap/>
            <w:vAlign w:val="bottom"/>
          </w:tcPr>
          <w:p w:rsidR="00312898" w:rsidRPr="00D24DB1" w:rsidRDefault="00312898" w:rsidP="001E01DC">
            <w:pPr>
              <w:widowControl/>
              <w:rPr>
                <w:rFonts w:ascii="Verdana" w:hAnsi="Verdana"/>
                <w:color w:val="000000"/>
                <w:sz w:val="16"/>
                <w:szCs w:val="16"/>
                <w:lang w:eastAsia="en-GB"/>
              </w:rPr>
            </w:pPr>
          </w:p>
        </w:tc>
        <w:tc>
          <w:tcPr>
            <w:tcW w:w="1037" w:type="pct"/>
            <w:noWrap/>
            <w:vAlign w:val="bottom"/>
          </w:tcPr>
          <w:p w:rsidR="00312898" w:rsidRPr="00D24DB1" w:rsidRDefault="00312898" w:rsidP="001E01DC">
            <w:pPr>
              <w:widowControl/>
              <w:rPr>
                <w:rFonts w:ascii="Verdana" w:hAnsi="Verdana"/>
                <w:color w:val="000000"/>
                <w:sz w:val="16"/>
                <w:szCs w:val="16"/>
                <w:lang w:eastAsia="en-GB"/>
              </w:rPr>
            </w:pPr>
          </w:p>
        </w:tc>
        <w:tc>
          <w:tcPr>
            <w:tcW w:w="273" w:type="pct"/>
            <w:noWrap/>
            <w:vAlign w:val="bottom"/>
          </w:tcPr>
          <w:p w:rsidR="00312898" w:rsidRPr="00D24DB1" w:rsidRDefault="00312898" w:rsidP="001E01DC">
            <w:pPr>
              <w:widowControl/>
              <w:rPr>
                <w:rFonts w:ascii="Verdana" w:hAnsi="Verdana"/>
                <w:color w:val="000000"/>
                <w:sz w:val="16"/>
                <w:szCs w:val="16"/>
                <w:lang w:eastAsia="en-GB"/>
              </w:rPr>
            </w:pPr>
          </w:p>
        </w:tc>
        <w:tc>
          <w:tcPr>
            <w:tcW w:w="274" w:type="pct"/>
            <w:noWrap/>
            <w:vAlign w:val="bottom"/>
          </w:tcPr>
          <w:p w:rsidR="00312898" w:rsidRPr="00D24DB1" w:rsidRDefault="00312898" w:rsidP="001E01DC">
            <w:pPr>
              <w:widowControl/>
              <w:rPr>
                <w:rFonts w:ascii="Verdana" w:hAnsi="Verdana"/>
                <w:color w:val="000000"/>
                <w:sz w:val="16"/>
                <w:szCs w:val="16"/>
                <w:lang w:eastAsia="en-GB"/>
              </w:rPr>
            </w:pPr>
          </w:p>
        </w:tc>
        <w:tc>
          <w:tcPr>
            <w:tcW w:w="776" w:type="pct"/>
          </w:tcPr>
          <w:p w:rsidR="00312898" w:rsidRPr="00D24DB1" w:rsidRDefault="00312898" w:rsidP="001E01DC">
            <w:pPr>
              <w:widowControl/>
              <w:rPr>
                <w:rFonts w:ascii="Verdana" w:hAnsi="Verdana"/>
                <w:color w:val="000000"/>
                <w:sz w:val="16"/>
                <w:szCs w:val="16"/>
                <w:lang w:eastAsia="en-GB"/>
              </w:rPr>
            </w:pPr>
          </w:p>
        </w:tc>
      </w:tr>
    </w:tbl>
    <w:p w:rsidR="00312898" w:rsidRDefault="00312898" w:rsidP="00337E68">
      <w:pPr>
        <w:widowControl/>
        <w:rPr>
          <w:rFonts w:ascii="Verdana" w:hAnsi="Verdana"/>
        </w:rPr>
      </w:pPr>
    </w:p>
    <w:p w:rsidR="00312898" w:rsidRDefault="00312898" w:rsidP="00B17C98">
      <w:pPr>
        <w:widowControl/>
        <w:jc w:val="center"/>
        <w:rPr>
          <w:rFonts w:ascii="Verdana" w:hAnsi="Verdana"/>
        </w:r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p>
    <w:p w:rsidR="00312898" w:rsidRDefault="00312898" w:rsidP="00337E68">
      <w:pPr>
        <w:widowControl/>
        <w:rPr>
          <w:rFonts w:ascii="Verdana" w:hAnsi="Verdana"/>
        </w:rPr>
      </w:pPr>
    </w:p>
    <w:p w:rsidR="00312898" w:rsidRDefault="00312898" w:rsidP="00337E68">
      <w:pPr>
        <w:widowControl/>
        <w:rPr>
          <w:rFonts w:ascii="Verdana" w:hAnsi="Verdana"/>
        </w:rPr>
      </w:pPr>
    </w:p>
    <w:p w:rsidR="00312898" w:rsidRDefault="00312898" w:rsidP="00337E68">
      <w:pPr>
        <w:widowControl/>
        <w:rPr>
          <w:rFonts w:ascii="Verdana" w:hAnsi="Verdana"/>
        </w:rPr>
      </w:pPr>
    </w:p>
    <w:p w:rsidR="00312898" w:rsidRDefault="00312898" w:rsidP="00337E68">
      <w:pPr>
        <w:widowControl/>
        <w:rPr>
          <w:rFonts w:ascii="Verdana" w:hAnsi="Verdana"/>
        </w:rPr>
        <w:sectPr w:rsidR="00312898" w:rsidSect="006363E6">
          <w:endnotePr>
            <w:numFmt w:val="decimal"/>
          </w:endnotePr>
          <w:pgSz w:w="16838" w:h="11906" w:orient="landscape" w:code="9"/>
          <w:pgMar w:top="1134" w:right="851" w:bottom="1276" w:left="709" w:header="850" w:footer="391" w:gutter="0"/>
          <w:cols w:space="708"/>
          <w:noEndnote/>
          <w:titlePg/>
          <w:docGrid w:linePitch="272"/>
        </w:sectPr>
      </w:pPr>
    </w:p>
    <w:p w:rsidR="00312898" w:rsidRDefault="00312898" w:rsidP="00337E68">
      <w:pPr>
        <w:pStyle w:val="ListParagraph"/>
        <w:tabs>
          <w:tab w:val="left" w:pos="851"/>
        </w:tabs>
        <w:suppressAutoHyphens/>
        <w:spacing w:before="120"/>
        <w:ind w:left="762"/>
        <w:jc w:val="both"/>
        <w:rPr>
          <w:rFonts w:ascii="Verdana" w:hAnsi="Verdana"/>
          <w:b/>
          <w:spacing w:val="-2"/>
          <w:sz w:val="22"/>
          <w:szCs w:val="22"/>
        </w:rPr>
      </w:pPr>
    </w:p>
    <w:p w:rsidR="00312898" w:rsidRPr="00345E94" w:rsidRDefault="00312898" w:rsidP="00337E68">
      <w:pPr>
        <w:pStyle w:val="ListParagraph"/>
        <w:numPr>
          <w:ilvl w:val="0"/>
          <w:numId w:val="3"/>
        </w:numPr>
        <w:suppressAutoHyphens/>
        <w:spacing w:line="260" w:lineRule="exact"/>
        <w:jc w:val="both"/>
        <w:rPr>
          <w:rFonts w:ascii="Verdana" w:hAnsi="Verdana"/>
          <w:sz w:val="22"/>
          <w:szCs w:val="22"/>
        </w:rPr>
      </w:pPr>
      <w:r w:rsidRPr="00345E94">
        <w:rPr>
          <w:rFonts w:ascii="Verdana" w:hAnsi="Verdana"/>
          <w:b/>
          <w:sz w:val="28"/>
          <w:szCs w:val="28"/>
        </w:rPr>
        <w:t>SPECIFIC TECHNICAL CONDITIONS</w:t>
      </w:r>
    </w:p>
    <w:p w:rsidR="00312898" w:rsidRDefault="00312898" w:rsidP="00337E68">
      <w:pPr>
        <w:suppressAutoHyphens/>
        <w:spacing w:line="260" w:lineRule="exact"/>
        <w:jc w:val="both"/>
        <w:rPr>
          <w:rFonts w:ascii="Verdana" w:hAnsi="Verdana"/>
          <w:sz w:val="22"/>
          <w:szCs w:val="22"/>
        </w:rPr>
      </w:pPr>
    </w:p>
    <w:p w:rsidR="00312898" w:rsidRPr="00300E04" w:rsidRDefault="00312898" w:rsidP="00337E68">
      <w:pPr>
        <w:suppressAutoHyphens/>
        <w:spacing w:line="260" w:lineRule="exact"/>
        <w:jc w:val="both"/>
        <w:rPr>
          <w:rFonts w:ascii="Verdana" w:hAnsi="Verdana"/>
          <w:sz w:val="22"/>
          <w:szCs w:val="22"/>
        </w:rPr>
      </w:pPr>
    </w:p>
    <w:p w:rsidR="00312898" w:rsidRPr="00BC0B86" w:rsidRDefault="00312898" w:rsidP="00337E68">
      <w:pPr>
        <w:numPr>
          <w:ilvl w:val="0"/>
          <w:numId w:val="5"/>
        </w:numPr>
        <w:rPr>
          <w:rFonts w:ascii="Verdana" w:hAnsi="Verdana"/>
          <w:b/>
          <w:color w:val="008000"/>
          <w:spacing w:val="-2"/>
        </w:rPr>
      </w:pPr>
      <w:r w:rsidRPr="00BC0B86">
        <w:rPr>
          <w:rFonts w:ascii="Verdana" w:hAnsi="Verdana"/>
          <w:b/>
          <w:sz w:val="22"/>
          <w:szCs w:val="22"/>
        </w:rPr>
        <w:t>COMPETITION</w:t>
      </w:r>
      <w:r w:rsidRPr="00300E04">
        <w:rPr>
          <w:rFonts w:ascii="Verdana" w:hAnsi="Verdana"/>
          <w:b/>
          <w:sz w:val="24"/>
          <w:szCs w:val="24"/>
        </w:rPr>
        <w:t xml:space="preserve"> </w:t>
      </w:r>
    </w:p>
    <w:p w:rsidR="00312898" w:rsidRDefault="00312898" w:rsidP="00337E68">
      <w:pPr>
        <w:tabs>
          <w:tab w:val="left" w:pos="3913"/>
          <w:tab w:val="left" w:pos="6313"/>
        </w:tabs>
        <w:suppressAutoHyphens/>
        <w:ind w:left="720"/>
        <w:rPr>
          <w:rFonts w:ascii="Verdana" w:hAnsi="Verdana"/>
          <w:sz w:val="22"/>
          <w:szCs w:val="22"/>
        </w:rPr>
      </w:pPr>
    </w:p>
    <w:p w:rsidR="00312898" w:rsidRPr="00300E04" w:rsidRDefault="00312898" w:rsidP="00337E68">
      <w:pPr>
        <w:tabs>
          <w:tab w:val="left" w:pos="3913"/>
          <w:tab w:val="left" w:pos="6313"/>
        </w:tabs>
        <w:suppressAutoHyphens/>
        <w:ind w:left="720"/>
        <w:rPr>
          <w:rFonts w:ascii="Verdana" w:hAnsi="Verdana"/>
          <w:sz w:val="22"/>
          <w:szCs w:val="22"/>
        </w:rPr>
      </w:pPr>
    </w:p>
    <w:p w:rsidR="00312898" w:rsidRPr="00BC0B86" w:rsidRDefault="00312898" w:rsidP="00337E68">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BC0B86" w:rsidRDefault="0031289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BC0B86" w:rsidRDefault="0031289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BC0B86" w:rsidRDefault="0031289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BC0B86" w:rsidRDefault="00312898" w:rsidP="00337E68">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p>
    <w:p w:rsidR="00312898" w:rsidRPr="00300E04" w:rsidRDefault="00312898" w:rsidP="00337E68">
      <w:pPr>
        <w:ind w:left="720"/>
        <w:rPr>
          <w:rFonts w:ascii="Verdana" w:hAnsi="Verdana"/>
        </w:rPr>
      </w:pPr>
    </w:p>
    <w:p w:rsidR="00312898" w:rsidRPr="00300E04" w:rsidRDefault="00312898" w:rsidP="00337E68">
      <w:pPr>
        <w:ind w:left="720"/>
        <w:rPr>
          <w:rFonts w:ascii="Verdana" w:hAnsi="Verdana"/>
        </w:rPr>
      </w:pPr>
    </w:p>
    <w:p w:rsidR="00312898" w:rsidRPr="000A1C20" w:rsidRDefault="00312898" w:rsidP="00337E68">
      <w:pPr>
        <w:numPr>
          <w:ilvl w:val="0"/>
          <w:numId w:val="5"/>
        </w:numPr>
        <w:rPr>
          <w:rFonts w:ascii="Verdana" w:hAnsi="Verdana"/>
          <w:b/>
          <w:color w:val="008000"/>
          <w:spacing w:val="-2"/>
        </w:rPr>
      </w:pPr>
      <w:r w:rsidRPr="00BC0B86">
        <w:rPr>
          <w:rFonts w:ascii="Verdana" w:hAnsi="Verdana"/>
          <w:b/>
          <w:sz w:val="22"/>
          <w:szCs w:val="22"/>
        </w:rPr>
        <w:t>MINIMUM DISTANCE PER DAY</w:t>
      </w:r>
      <w:r w:rsidRPr="004F439A">
        <w:rPr>
          <w:rFonts w:ascii="Verdana" w:hAnsi="Verdana"/>
          <w:b/>
          <w:sz w:val="24"/>
          <w:szCs w:val="24"/>
        </w:rPr>
        <w:t xml:space="preserve"> </w:t>
      </w:r>
    </w:p>
    <w:p w:rsidR="00312898" w:rsidRDefault="00312898" w:rsidP="00337E68">
      <w:pPr>
        <w:pStyle w:val="ListParagraph"/>
        <w:suppressAutoHyphens/>
        <w:spacing w:line="260" w:lineRule="exact"/>
        <w:jc w:val="both"/>
        <w:rPr>
          <w:rFonts w:ascii="Verdana" w:hAnsi="Verdana"/>
          <w:i/>
          <w:lang w:val="en-US"/>
        </w:rPr>
      </w:pPr>
    </w:p>
    <w:p w:rsidR="00312898" w:rsidRPr="000A1C20" w:rsidRDefault="0031289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12898" w:rsidRDefault="00312898" w:rsidP="00337E68">
      <w:pPr>
        <w:widowControl/>
        <w:rPr>
          <w:rFonts w:ascii="Verdana" w:hAnsi="Verdana"/>
          <w:b/>
          <w:color w:val="008000"/>
          <w:spacing w:val="-2"/>
        </w:rPr>
      </w:pPr>
    </w:p>
    <w:p w:rsidR="00312898" w:rsidRPr="00BC0B86" w:rsidRDefault="00312898" w:rsidP="00337E68">
      <w:pPr>
        <w:ind w:left="720"/>
        <w:rPr>
          <w:rFonts w:ascii="Verdana" w:hAnsi="Verdana"/>
          <w:b/>
          <w:color w:val="008000"/>
          <w:spacing w:val="-2"/>
        </w:rPr>
      </w:pPr>
    </w:p>
    <w:tbl>
      <w:tblPr>
        <w:tblW w:w="6572" w:type="dxa"/>
        <w:jc w:val="center"/>
        <w:tblInd w:w="93" w:type="dxa"/>
        <w:tblLook w:val="00A0"/>
      </w:tblPr>
      <w:tblGrid>
        <w:gridCol w:w="1831"/>
        <w:gridCol w:w="1478"/>
        <w:gridCol w:w="3263"/>
      </w:tblGrid>
      <w:tr w:rsidR="0031289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tcPr>
          <w:p w:rsidR="00312898" w:rsidRPr="005B598E" w:rsidRDefault="0031289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Number of phases (2 to 6)</w:t>
            </w:r>
          </w:p>
        </w:tc>
        <w:tc>
          <w:tcPr>
            <w:tcW w:w="1478" w:type="dxa"/>
            <w:tcBorders>
              <w:top w:val="nil"/>
              <w:left w:val="nil"/>
              <w:bottom w:val="single" w:sz="8" w:space="0" w:color="auto"/>
              <w:right w:val="single" w:sz="4" w:space="0" w:color="auto"/>
            </w:tcBorders>
            <w:shd w:val="clear" w:color="000000" w:fill="FAC090"/>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55"/>
          <w:jc w:val="center"/>
        </w:trPr>
        <w:tc>
          <w:tcPr>
            <w:tcW w:w="1831" w:type="dxa"/>
            <w:tcBorders>
              <w:top w:val="nil"/>
              <w:left w:val="single" w:sz="8" w:space="0" w:color="auto"/>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4"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r w:rsidR="0031289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tcPr>
          <w:p w:rsidR="00312898" w:rsidRPr="005B598E" w:rsidRDefault="0031289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noWrap/>
            <w:vAlign w:val="bottom"/>
          </w:tcPr>
          <w:p w:rsidR="00312898" w:rsidRPr="005B598E" w:rsidRDefault="00312898" w:rsidP="006363E6">
            <w:pPr>
              <w:widowControl/>
              <w:jc w:val="center"/>
              <w:rPr>
                <w:rFonts w:ascii="Verdana" w:hAnsi="Verdana"/>
                <w:color w:val="000000"/>
                <w:lang w:eastAsia="en-GB"/>
              </w:rPr>
            </w:pPr>
            <w:r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noWrap/>
            <w:vAlign w:val="bottom"/>
          </w:tcPr>
          <w:p w:rsidR="00312898" w:rsidRPr="005B598E" w:rsidRDefault="00312898" w:rsidP="006363E6">
            <w:pPr>
              <w:widowControl/>
              <w:rPr>
                <w:rFonts w:ascii="Verdana" w:hAnsi="Verdana"/>
                <w:color w:val="000000"/>
                <w:lang w:eastAsia="en-GB"/>
              </w:rPr>
            </w:pPr>
            <w:r w:rsidRPr="005B598E">
              <w:rPr>
                <w:rFonts w:ascii="Verdana" w:hAnsi="Verdana"/>
                <w:color w:val="000000"/>
                <w:lang w:eastAsia="en-GB"/>
              </w:rPr>
              <w:t> </w:t>
            </w:r>
          </w:p>
        </w:tc>
      </w:tr>
    </w:tbl>
    <w:p w:rsidR="00312898" w:rsidRDefault="00312898" w:rsidP="00337E68">
      <w:pPr>
        <w:tabs>
          <w:tab w:val="left" w:pos="1418"/>
          <w:tab w:val="left" w:pos="2552"/>
        </w:tabs>
        <w:spacing w:before="120"/>
        <w:ind w:left="720"/>
        <w:rPr>
          <w:rFonts w:ascii="Verdana" w:hAnsi="Verdana"/>
          <w:lang w:val="en-US"/>
        </w:rPr>
      </w:pPr>
      <w:r w:rsidRPr="003A3172">
        <w:rPr>
          <w:rFonts w:ascii="Verdana" w:hAnsi="Verdana"/>
          <w:b/>
          <w:lang w:val="en-US"/>
        </w:rPr>
        <w:t>Note</w:t>
      </w:r>
      <w:r>
        <w:rPr>
          <w:rFonts w:ascii="Verdana" w:hAnsi="Verdana"/>
          <w:lang w:val="en-US"/>
        </w:rPr>
        <w:t xml:space="preserve">: </w:t>
      </w:r>
    </w:p>
    <w:p w:rsidR="00312898" w:rsidRPr="00B23EE5" w:rsidRDefault="00312898" w:rsidP="00337E68">
      <w:pPr>
        <w:numPr>
          <w:ilvl w:val="0"/>
          <w:numId w:val="43"/>
        </w:numPr>
        <w:tabs>
          <w:tab w:val="left" w:pos="1418"/>
          <w:tab w:val="left" w:pos="2552"/>
        </w:tabs>
        <w:ind w:left="1077"/>
        <w:rPr>
          <w:rFonts w:ascii="Verdana" w:hAnsi="Verdana"/>
          <w:lang w:val="en-US"/>
        </w:rPr>
      </w:pPr>
      <w:r w:rsidRPr="00B23EE5">
        <w:rPr>
          <w:rFonts w:ascii="Verdana" w:hAnsi="Verdana"/>
          <w:lang w:val="en-US"/>
        </w:rPr>
        <w:t xml:space="preserve">For CEI 1* and 2* at least one timed hold not shorter than 40 minutes / </w:t>
      </w:r>
    </w:p>
    <w:p w:rsidR="00312898" w:rsidRPr="00B23EE5" w:rsidRDefault="00312898" w:rsidP="00337E68">
      <w:pPr>
        <w:tabs>
          <w:tab w:val="left" w:pos="1418"/>
          <w:tab w:val="left" w:pos="2552"/>
        </w:tabs>
        <w:ind w:left="1077"/>
        <w:rPr>
          <w:rFonts w:ascii="Verdana" w:hAnsi="Verdana"/>
          <w:lang w:val="en-US"/>
        </w:rPr>
      </w:pPr>
      <w:r w:rsidRPr="00B23EE5">
        <w:rPr>
          <w:rFonts w:ascii="Verdana" w:hAnsi="Verdana"/>
          <w:lang w:val="en-US"/>
        </w:rPr>
        <w:tab/>
        <w:t>for CEI 3* at least one hold not shorter than 50 minutes</w:t>
      </w:r>
    </w:p>
    <w:p w:rsidR="00312898" w:rsidRPr="00B23EE5" w:rsidRDefault="00312898" w:rsidP="00337E68">
      <w:pPr>
        <w:numPr>
          <w:ilvl w:val="0"/>
          <w:numId w:val="43"/>
        </w:numPr>
        <w:tabs>
          <w:tab w:val="left" w:pos="1418"/>
          <w:tab w:val="left" w:pos="2552"/>
        </w:tabs>
        <w:spacing w:before="120"/>
        <w:rPr>
          <w:rFonts w:ascii="Verdana" w:hAnsi="Verdana"/>
          <w:lang w:val="en-US"/>
        </w:rPr>
      </w:pPr>
      <w:r w:rsidRPr="00B23EE5">
        <w:rPr>
          <w:rFonts w:ascii="Verdana" w:hAnsi="Verdana"/>
          <w:lang w:val="en-US"/>
        </w:rPr>
        <w:t>No phase may exceed 40 km and be less than 16km</w:t>
      </w:r>
    </w:p>
    <w:p w:rsidR="00312898" w:rsidRPr="00B23EE5" w:rsidRDefault="00312898" w:rsidP="00B23EE5">
      <w:pPr>
        <w:pStyle w:val="ListParagraph"/>
        <w:numPr>
          <w:ilvl w:val="0"/>
          <w:numId w:val="43"/>
        </w:numPr>
        <w:tabs>
          <w:tab w:val="left" w:pos="1418"/>
          <w:tab w:val="left" w:pos="2552"/>
        </w:tabs>
        <w:spacing w:before="120"/>
        <w:rPr>
          <w:rFonts w:ascii="Verdana" w:hAnsi="Verdana"/>
          <w:sz w:val="20"/>
          <w:lang w:val="en-US"/>
        </w:rPr>
      </w:pPr>
      <w:r w:rsidRPr="00B23EE5">
        <w:rPr>
          <w:rFonts w:ascii="Verdana" w:hAnsi="Verdana"/>
          <w:sz w:val="20"/>
          <w:lang w:val="en-US"/>
        </w:rPr>
        <w:t>Hold times must meet a minimum ration of 1 min per 1 km completed (each phase)</w:t>
      </w:r>
    </w:p>
    <w:p w:rsidR="00312898" w:rsidRDefault="00312898" w:rsidP="00337E68">
      <w:pPr>
        <w:tabs>
          <w:tab w:val="left" w:pos="1418"/>
          <w:tab w:val="left" w:pos="2552"/>
        </w:tabs>
        <w:spacing w:before="120"/>
        <w:ind w:left="720"/>
        <w:rPr>
          <w:rFonts w:ascii="Verdana" w:hAnsi="Verdana"/>
          <w:b/>
        </w:rPr>
      </w:pPr>
    </w:p>
    <w:p w:rsidR="00312898" w:rsidRPr="00BC0B86" w:rsidRDefault="00312898" w:rsidP="00337E68">
      <w:pPr>
        <w:tabs>
          <w:tab w:val="left" w:pos="1418"/>
          <w:tab w:val="left" w:pos="2552"/>
        </w:tabs>
        <w:spacing w:before="120"/>
        <w:ind w:left="720"/>
        <w:rPr>
          <w:rFonts w:ascii="Verdana" w:hAnsi="Verdana"/>
          <w:b/>
        </w:rPr>
      </w:pPr>
      <w:r w:rsidRPr="00BC0B86">
        <w:rPr>
          <w:rFonts w:ascii="Verdana" w:hAnsi="Verdana"/>
          <w:b/>
        </w:rPr>
        <w:t>For all 160Km rides must have min. 5 Vet gates.</w:t>
      </w:r>
    </w:p>
    <w:p w:rsidR="00312898" w:rsidRDefault="00312898" w:rsidP="00337E68">
      <w:pPr>
        <w:tabs>
          <w:tab w:val="left" w:pos="1418"/>
          <w:tab w:val="left" w:pos="2127"/>
          <w:tab w:val="left" w:pos="4536"/>
        </w:tabs>
        <w:rPr>
          <w:rFonts w:ascii="Verdana" w:hAnsi="Verdana"/>
          <w:b/>
          <w:sz w:val="22"/>
          <w:szCs w:val="22"/>
        </w:rPr>
      </w:pPr>
    </w:p>
    <w:p w:rsidR="00312898" w:rsidRDefault="00312898" w:rsidP="00337E68">
      <w:pPr>
        <w:widowControl/>
        <w:rPr>
          <w:rFonts w:ascii="Verdana" w:hAnsi="Verdana"/>
          <w:b/>
          <w:sz w:val="22"/>
          <w:szCs w:val="22"/>
        </w:rPr>
      </w:pPr>
      <w:r>
        <w:rPr>
          <w:rFonts w:ascii="Verdana" w:hAnsi="Verdana"/>
          <w:b/>
          <w:sz w:val="22"/>
          <w:szCs w:val="22"/>
        </w:rPr>
        <w:br w:type="page"/>
      </w:r>
    </w:p>
    <w:p w:rsidR="00312898" w:rsidRDefault="00312898" w:rsidP="00337E68">
      <w:pPr>
        <w:tabs>
          <w:tab w:val="left" w:pos="1418"/>
          <w:tab w:val="left" w:pos="2127"/>
          <w:tab w:val="left" w:pos="4536"/>
        </w:tabs>
        <w:rPr>
          <w:rFonts w:ascii="Verdana" w:hAnsi="Verdana"/>
          <w:b/>
          <w:sz w:val="22"/>
          <w:szCs w:val="22"/>
        </w:rPr>
      </w:pPr>
    </w:p>
    <w:p w:rsidR="00312898" w:rsidRPr="00FA2D34" w:rsidRDefault="00312898" w:rsidP="00337E68">
      <w:pPr>
        <w:numPr>
          <w:ilvl w:val="0"/>
          <w:numId w:val="5"/>
        </w:numPr>
        <w:tabs>
          <w:tab w:val="left" w:pos="-47"/>
          <w:tab w:val="left" w:pos="2835"/>
        </w:tabs>
        <w:suppressAutoHyphens/>
        <w:jc w:val="both"/>
        <w:rPr>
          <w:rFonts w:ascii="Verdana" w:hAnsi="Verdana"/>
          <w:b/>
          <w:spacing w:val="-2"/>
          <w:szCs w:val="24"/>
        </w:rPr>
      </w:pPr>
      <w:r w:rsidRPr="00D870F9">
        <w:rPr>
          <w:rFonts w:ascii="Verdana" w:hAnsi="Verdana"/>
          <w:b/>
          <w:spacing w:val="-2"/>
          <w:sz w:val="22"/>
          <w:szCs w:val="22"/>
        </w:rPr>
        <w:t xml:space="preserve">TIMETABLE </w:t>
      </w:r>
      <w:r w:rsidRPr="00D870F9">
        <w:rPr>
          <w:rFonts w:ascii="Verdana" w:hAnsi="Verdana"/>
          <w:color w:val="000000"/>
          <w:spacing w:val="-2"/>
        </w:rPr>
        <w:t>(to be</w:t>
      </w:r>
      <w:r>
        <w:rPr>
          <w:rFonts w:ascii="Verdana" w:hAnsi="Verdana"/>
          <w:color w:val="000000"/>
          <w:spacing w:val="-2"/>
        </w:rPr>
        <w:t xml:space="preserve"> provided per category/level if multiple events) </w:t>
      </w:r>
    </w:p>
    <w:p w:rsidR="00312898" w:rsidRDefault="00312898" w:rsidP="00337E68">
      <w:pPr>
        <w:tabs>
          <w:tab w:val="left" w:pos="-47"/>
          <w:tab w:val="left" w:pos="2835"/>
        </w:tabs>
        <w:suppressAutoHyphens/>
        <w:ind w:left="720"/>
        <w:jc w:val="both"/>
        <w:rPr>
          <w:rFonts w:ascii="Verdana" w:hAnsi="Verdana"/>
          <w:b/>
          <w:spacing w:val="-2"/>
          <w:szCs w:val="24"/>
        </w:rPr>
      </w:pPr>
    </w:p>
    <w:p w:rsidR="00312898" w:rsidRPr="00FA2D34" w:rsidRDefault="00312898" w:rsidP="00337E68">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t xml:space="preserve"> Date</w:t>
      </w:r>
      <w:r>
        <w:rPr>
          <w:rFonts w:ascii="Verdana" w:hAnsi="Verdana"/>
          <w:color w:val="00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0A0"/>
      </w:tblPr>
      <w:tblGrid>
        <w:gridCol w:w="5249"/>
        <w:gridCol w:w="1380"/>
        <w:gridCol w:w="1419"/>
        <w:gridCol w:w="1304"/>
      </w:tblGrid>
      <w:tr w:rsidR="00312898" w:rsidTr="00C81DF7">
        <w:tc>
          <w:tcPr>
            <w:tcW w:w="5249" w:type="dxa"/>
            <w:tcBorders>
              <w:top w:val="single" w:sz="4" w:space="0" w:color="auto"/>
              <w:left w:val="single" w:sz="4" w:space="0" w:color="auto"/>
              <w:bottom w:val="single" w:sz="4" w:space="0" w:color="auto"/>
              <w:right w:val="single" w:sz="4" w:space="0" w:color="auto"/>
            </w:tcBorders>
          </w:tcPr>
          <w:p w:rsidR="00312898" w:rsidRDefault="00312898" w:rsidP="006363E6">
            <w:pPr>
              <w:widowControl/>
              <w:numPr>
                <w:ilvl w:val="0"/>
                <w:numId w:val="28"/>
              </w:numPr>
              <w:spacing w:before="120" w:line="260" w:lineRule="exact"/>
              <w:ind w:left="0" w:firstLine="0"/>
              <w:jc w:val="both"/>
              <w:rPr>
                <w:rFonts w:ascii="Verdana" w:hAnsi="Verdana" w:cs="Calibri"/>
                <w:color w:val="000000"/>
                <w:spacing w:val="-2"/>
              </w:rPr>
            </w:pPr>
            <w:r>
              <w:rPr>
                <w:rFonts w:ascii="Verdana" w:hAnsi="Verdana"/>
                <w:color w:val="000000"/>
                <w:spacing w:val="-2"/>
              </w:rPr>
              <w:t>Opening of stables:</w:t>
            </w:r>
          </w:p>
        </w:tc>
        <w:tc>
          <w:tcPr>
            <w:tcW w:w="1380" w:type="dxa"/>
            <w:tcBorders>
              <w:top w:val="single" w:sz="8" w:space="0" w:color="auto"/>
              <w:left w:val="single" w:sz="4" w:space="0" w:color="auto"/>
              <w:bottom w:val="single" w:sz="8" w:space="0" w:color="auto"/>
              <w:right w:val="single" w:sz="4" w:space="0" w:color="auto"/>
            </w:tcBorders>
          </w:tcPr>
          <w:p w:rsidR="00312898" w:rsidRDefault="00312898" w:rsidP="006363E6">
            <w:pPr>
              <w:jc w:val="both"/>
              <w:rPr>
                <w:rFonts w:ascii="Verdana" w:hAnsi="Verdana" w:cs="Calibri"/>
                <w:color w:val="000000"/>
                <w:spacing w:val="-2"/>
              </w:rPr>
            </w:pPr>
          </w:p>
        </w:tc>
        <w:tc>
          <w:tcPr>
            <w:tcW w:w="141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312898" w:rsidRDefault="00312898" w:rsidP="006363E6">
            <w:pPr>
              <w:jc w:val="both"/>
              <w:rPr>
                <w:rFonts w:ascii="Verdana" w:hAnsi="Verdana" w:cs="Calibri"/>
                <w:color w:val="000000"/>
                <w:spacing w:val="-2"/>
              </w:rPr>
            </w:pP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2898" w:rsidRDefault="00312898" w:rsidP="006363E6">
            <w:pPr>
              <w:jc w:val="both"/>
              <w:rPr>
                <w:rFonts w:ascii="Verdana" w:hAnsi="Verdana" w:cs="Calibri"/>
                <w:color w:val="000000"/>
                <w:spacing w:val="-2"/>
              </w:rPr>
            </w:pPr>
          </w:p>
        </w:tc>
      </w:tr>
      <w:tr w:rsidR="00312898" w:rsidTr="00C81DF7">
        <w:tc>
          <w:tcPr>
            <w:tcW w:w="5249" w:type="dxa"/>
            <w:tcBorders>
              <w:top w:val="single" w:sz="4" w:space="0" w:color="auto"/>
              <w:left w:val="single" w:sz="4" w:space="0" w:color="auto"/>
              <w:bottom w:val="single" w:sz="4" w:space="0" w:color="auto"/>
              <w:right w:val="single" w:sz="4" w:space="0" w:color="auto"/>
            </w:tcBorders>
          </w:tcPr>
          <w:p w:rsidR="00312898" w:rsidRPr="00FA2D34" w:rsidRDefault="00312898" w:rsidP="006363E6">
            <w:pPr>
              <w:widowControl/>
              <w:numPr>
                <w:ilvl w:val="0"/>
                <w:numId w:val="28"/>
              </w:numPr>
              <w:spacing w:before="120" w:line="260" w:lineRule="exact"/>
              <w:ind w:left="0" w:firstLine="0"/>
              <w:jc w:val="both"/>
              <w:rPr>
                <w:rFonts w:ascii="Verdana" w:hAnsi="Verdana" w:cs="Calibri"/>
                <w:color w:val="000000"/>
                <w:spacing w:val="-2"/>
              </w:rPr>
            </w:pPr>
            <w:r>
              <w:rPr>
                <w:rFonts w:ascii="Verdana" w:hAnsi="Verdana"/>
                <w:color w:val="000000"/>
                <w:spacing w:val="-2"/>
              </w:rPr>
              <w:t>Veterinary Examination:</w:t>
            </w:r>
          </w:p>
        </w:tc>
        <w:tc>
          <w:tcPr>
            <w:tcW w:w="1380" w:type="dxa"/>
            <w:tcBorders>
              <w:top w:val="nil"/>
              <w:left w:val="single" w:sz="4" w:space="0" w:color="auto"/>
              <w:bottom w:val="single" w:sz="8" w:space="0" w:color="auto"/>
              <w:right w:val="single" w:sz="4" w:space="0" w:color="auto"/>
            </w:tcBorders>
          </w:tcPr>
          <w:p w:rsidR="00312898" w:rsidRDefault="00312898" w:rsidP="006363E6">
            <w:pPr>
              <w:spacing w:before="120" w:line="260" w:lineRule="exact"/>
              <w:jc w:val="both"/>
              <w:rPr>
                <w:rFonts w:ascii="Verdana" w:hAnsi="Verdana" w:cs="Calibri"/>
                <w:color w:val="000000"/>
                <w:spacing w:val="-2"/>
              </w:rPr>
            </w:pPr>
          </w:p>
        </w:tc>
        <w:tc>
          <w:tcPr>
            <w:tcW w:w="141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rPr>
            </w:pPr>
          </w:p>
        </w:tc>
      </w:tr>
      <w:tr w:rsidR="00312898" w:rsidTr="00C81DF7">
        <w:tc>
          <w:tcPr>
            <w:tcW w:w="5249" w:type="dxa"/>
            <w:tcBorders>
              <w:top w:val="single" w:sz="4" w:space="0" w:color="auto"/>
              <w:left w:val="single" w:sz="4" w:space="0" w:color="auto"/>
              <w:bottom w:val="single" w:sz="4" w:space="0" w:color="auto"/>
              <w:right w:val="single" w:sz="4" w:space="0" w:color="auto"/>
            </w:tcBorders>
          </w:tcPr>
          <w:p w:rsidR="00312898" w:rsidRPr="00FA2D34" w:rsidRDefault="00312898" w:rsidP="006363E6">
            <w:pPr>
              <w:widowControl/>
              <w:numPr>
                <w:ilvl w:val="0"/>
                <w:numId w:val="28"/>
              </w:numPr>
              <w:spacing w:before="120" w:line="260" w:lineRule="exact"/>
              <w:ind w:left="0" w:firstLine="0"/>
              <w:jc w:val="both"/>
              <w:rPr>
                <w:rFonts w:ascii="Verdana"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380" w:type="dxa"/>
            <w:tcBorders>
              <w:top w:val="nil"/>
              <w:left w:val="single" w:sz="4" w:space="0" w:color="auto"/>
              <w:bottom w:val="single" w:sz="8" w:space="0" w:color="auto"/>
              <w:right w:val="single" w:sz="4" w:space="0" w:color="auto"/>
            </w:tcBorders>
          </w:tcPr>
          <w:p w:rsidR="00312898" w:rsidRPr="00FA2D34" w:rsidRDefault="00312898" w:rsidP="006363E6">
            <w:pPr>
              <w:spacing w:before="120" w:line="260" w:lineRule="exact"/>
              <w:jc w:val="both"/>
              <w:rPr>
                <w:rFonts w:ascii="Verdana" w:hAnsi="Verdana" w:cs="Calibri"/>
                <w:color w:val="000000"/>
                <w:spacing w:val="-2"/>
              </w:rPr>
            </w:pPr>
          </w:p>
        </w:tc>
        <w:tc>
          <w:tcPr>
            <w:tcW w:w="141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12898" w:rsidRPr="00FA2D34" w:rsidRDefault="00312898" w:rsidP="006363E6">
            <w:pPr>
              <w:spacing w:before="120" w:line="260" w:lineRule="exact"/>
              <w:jc w:val="both"/>
              <w:rPr>
                <w:rFonts w:ascii="Verdana" w:hAnsi="Verdana" w:cs="Calibri"/>
                <w:color w:val="000000"/>
                <w:spacing w:val="-2"/>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tcPr>
          <w:p w:rsidR="00312898" w:rsidRPr="00FA2D34" w:rsidRDefault="00312898" w:rsidP="006363E6">
            <w:pPr>
              <w:spacing w:before="120" w:line="260" w:lineRule="exact"/>
              <w:jc w:val="both"/>
              <w:rPr>
                <w:rFonts w:ascii="Verdana" w:hAnsi="Verdana" w:cs="Calibri"/>
                <w:color w:val="000000"/>
                <w:spacing w:val="-2"/>
              </w:rPr>
            </w:pPr>
          </w:p>
        </w:tc>
      </w:tr>
      <w:tr w:rsidR="00312898" w:rsidTr="00C81DF7">
        <w:tc>
          <w:tcPr>
            <w:tcW w:w="5249" w:type="dxa"/>
            <w:tcBorders>
              <w:top w:val="single" w:sz="4" w:space="0" w:color="auto"/>
              <w:left w:val="single" w:sz="4" w:space="0" w:color="auto"/>
              <w:bottom w:val="single" w:sz="4" w:space="0" w:color="auto"/>
              <w:right w:val="single" w:sz="4" w:space="0" w:color="auto"/>
            </w:tcBorders>
          </w:tcPr>
          <w:p w:rsidR="00312898" w:rsidRPr="00B44624" w:rsidRDefault="00312898" w:rsidP="006363E6">
            <w:pPr>
              <w:widowControl/>
              <w:numPr>
                <w:ilvl w:val="0"/>
                <w:numId w:val="28"/>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380" w:type="dxa"/>
            <w:tcBorders>
              <w:top w:val="nil"/>
              <w:left w:val="single" w:sz="4" w:space="0" w:color="auto"/>
              <w:bottom w:val="single" w:sz="8" w:space="0" w:color="auto"/>
              <w:right w:val="single" w:sz="4" w:space="0" w:color="auto"/>
            </w:tcBorders>
          </w:tcPr>
          <w:p w:rsidR="00312898" w:rsidRDefault="00312898" w:rsidP="006363E6">
            <w:pPr>
              <w:spacing w:before="120" w:line="260" w:lineRule="exact"/>
              <w:jc w:val="both"/>
              <w:rPr>
                <w:rFonts w:ascii="Verdana" w:hAnsi="Verdana" w:cs="Calibri"/>
                <w:color w:val="000000"/>
                <w:spacing w:val="-2"/>
                <w:lang w:val="en-US"/>
              </w:rPr>
            </w:pPr>
          </w:p>
        </w:tc>
        <w:tc>
          <w:tcPr>
            <w:tcW w:w="141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lang w:val="en-US"/>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lang w:val="en-US"/>
              </w:rPr>
            </w:pPr>
          </w:p>
        </w:tc>
      </w:tr>
      <w:tr w:rsidR="00312898" w:rsidTr="00C81DF7">
        <w:tc>
          <w:tcPr>
            <w:tcW w:w="5249" w:type="dxa"/>
            <w:tcBorders>
              <w:top w:val="single" w:sz="4" w:space="0" w:color="auto"/>
              <w:left w:val="single" w:sz="4" w:space="0" w:color="auto"/>
              <w:bottom w:val="single" w:sz="4" w:space="0" w:color="auto"/>
              <w:right w:val="single" w:sz="4" w:space="0" w:color="auto"/>
            </w:tcBorders>
          </w:tcPr>
          <w:p w:rsidR="00312898" w:rsidRPr="00450D47" w:rsidRDefault="00312898" w:rsidP="006363E6">
            <w:pPr>
              <w:widowControl/>
              <w:numPr>
                <w:ilvl w:val="0"/>
                <w:numId w:val="28"/>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380" w:type="dxa"/>
            <w:tcBorders>
              <w:top w:val="nil"/>
              <w:left w:val="single" w:sz="4" w:space="0" w:color="auto"/>
              <w:bottom w:val="single" w:sz="8" w:space="0" w:color="auto"/>
              <w:right w:val="single" w:sz="4" w:space="0" w:color="auto"/>
            </w:tcBorders>
          </w:tcPr>
          <w:p w:rsidR="00312898" w:rsidRDefault="00312898" w:rsidP="006363E6">
            <w:pPr>
              <w:spacing w:before="120" w:line="260" w:lineRule="exact"/>
              <w:jc w:val="both"/>
              <w:rPr>
                <w:rFonts w:ascii="Verdana" w:hAnsi="Verdana" w:cs="Calibri"/>
                <w:color w:val="000000"/>
                <w:spacing w:val="-2"/>
                <w:lang w:val="en-US"/>
              </w:rPr>
            </w:pPr>
          </w:p>
        </w:tc>
        <w:tc>
          <w:tcPr>
            <w:tcW w:w="141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lang w:val="en-US"/>
              </w:rPr>
            </w:pPr>
          </w:p>
        </w:tc>
        <w:tc>
          <w:tcPr>
            <w:tcW w:w="1304" w:type="dxa"/>
            <w:tcBorders>
              <w:top w:val="nil"/>
              <w:left w:val="nil"/>
              <w:bottom w:val="single" w:sz="8" w:space="0" w:color="auto"/>
              <w:right w:val="single" w:sz="8" w:space="0" w:color="auto"/>
            </w:tcBorders>
            <w:tcMar>
              <w:top w:w="0" w:type="dxa"/>
              <w:left w:w="108" w:type="dxa"/>
              <w:bottom w:w="0" w:type="dxa"/>
              <w:right w:w="108" w:type="dxa"/>
            </w:tcMar>
          </w:tcPr>
          <w:p w:rsidR="00312898" w:rsidRDefault="00312898" w:rsidP="006363E6">
            <w:pPr>
              <w:spacing w:before="120" w:line="260" w:lineRule="exact"/>
              <w:jc w:val="both"/>
              <w:rPr>
                <w:rFonts w:ascii="Verdana" w:hAnsi="Verdana" w:cs="Calibri"/>
                <w:color w:val="000000"/>
                <w:spacing w:val="-2"/>
                <w:lang w:val="en-US"/>
              </w:rPr>
            </w:pPr>
          </w:p>
        </w:tc>
      </w:tr>
    </w:tbl>
    <w:p w:rsidR="00312898" w:rsidRDefault="00312898" w:rsidP="00337E68">
      <w:pPr>
        <w:tabs>
          <w:tab w:val="left" w:pos="1418"/>
          <w:tab w:val="left" w:pos="2127"/>
          <w:tab w:val="left" w:pos="4536"/>
        </w:tabs>
        <w:rPr>
          <w:rFonts w:ascii="Verdana" w:hAnsi="Verdana"/>
          <w:b/>
          <w:sz w:val="22"/>
          <w:szCs w:val="22"/>
        </w:rPr>
      </w:pPr>
    </w:p>
    <w:p w:rsidR="00312898" w:rsidRPr="00300E04" w:rsidRDefault="00312898" w:rsidP="00337E68">
      <w:pPr>
        <w:tabs>
          <w:tab w:val="left" w:pos="1418"/>
          <w:tab w:val="left" w:pos="2127"/>
          <w:tab w:val="left" w:pos="4536"/>
        </w:tabs>
        <w:rPr>
          <w:rFonts w:ascii="Verdana" w:hAnsi="Verdana"/>
          <w:b/>
          <w:sz w:val="22"/>
          <w:szCs w:val="22"/>
        </w:rPr>
      </w:pPr>
    </w:p>
    <w:p w:rsidR="00312898" w:rsidRPr="00BC0B86" w:rsidRDefault="00312898" w:rsidP="00337E68">
      <w:pPr>
        <w:numPr>
          <w:ilvl w:val="0"/>
          <w:numId w:val="5"/>
        </w:numPr>
        <w:tabs>
          <w:tab w:val="left" w:pos="1418"/>
          <w:tab w:val="left" w:pos="2127"/>
          <w:tab w:val="left" w:pos="4536"/>
        </w:tabs>
        <w:rPr>
          <w:rFonts w:ascii="Verdana" w:hAnsi="Verdana"/>
          <w:b/>
          <w:color w:val="008000"/>
          <w:spacing w:val="-2"/>
        </w:rPr>
      </w:pPr>
      <w:r w:rsidRPr="00BC0B86">
        <w:rPr>
          <w:rFonts w:ascii="Verdana" w:hAnsi="Verdana"/>
          <w:b/>
          <w:sz w:val="22"/>
          <w:szCs w:val="22"/>
        </w:rPr>
        <w:t>HEART RATES</w:t>
      </w:r>
      <w:r>
        <w:rPr>
          <w:rFonts w:ascii="Verdana" w:hAnsi="Verdana"/>
          <w:b/>
          <w:sz w:val="24"/>
          <w:szCs w:val="24"/>
        </w:rPr>
        <w:t xml:space="preserve"> </w:t>
      </w:r>
    </w:p>
    <w:p w:rsidR="00312898" w:rsidRPr="00300E04" w:rsidRDefault="0031289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12898" w:rsidRDefault="00312898" w:rsidP="00337E68">
      <w:pPr>
        <w:widowControl/>
        <w:rPr>
          <w:rFonts w:ascii="Verdana" w:hAnsi="Verdana"/>
          <w:sz w:val="22"/>
          <w:szCs w:val="22"/>
        </w:rPr>
      </w:pPr>
    </w:p>
    <w:p w:rsidR="00312898" w:rsidRPr="00300E04" w:rsidRDefault="00312898" w:rsidP="00337E68">
      <w:pPr>
        <w:tabs>
          <w:tab w:val="left" w:pos="1418"/>
          <w:tab w:val="left" w:pos="2552"/>
        </w:tabs>
        <w:ind w:left="720"/>
        <w:rPr>
          <w:rFonts w:ascii="Verdana" w:hAnsi="Verdana"/>
          <w:sz w:val="22"/>
          <w:szCs w:val="22"/>
        </w:rPr>
      </w:pPr>
    </w:p>
    <w:p w:rsidR="00312898" w:rsidRPr="00BC0B86" w:rsidRDefault="00312898" w:rsidP="00337E68">
      <w:pPr>
        <w:numPr>
          <w:ilvl w:val="0"/>
          <w:numId w:val="5"/>
        </w:numPr>
        <w:tabs>
          <w:tab w:val="left" w:pos="1418"/>
          <w:tab w:val="left" w:pos="2127"/>
          <w:tab w:val="left" w:pos="4536"/>
        </w:tabs>
        <w:rPr>
          <w:rFonts w:ascii="Verdana" w:hAnsi="Verdana"/>
          <w:b/>
          <w:sz w:val="22"/>
          <w:szCs w:val="22"/>
        </w:rPr>
      </w:pPr>
      <w:r w:rsidRPr="00BC0B86">
        <w:rPr>
          <w:rFonts w:ascii="Verdana" w:hAnsi="Verdana"/>
          <w:b/>
          <w:sz w:val="22"/>
          <w:szCs w:val="22"/>
        </w:rPr>
        <w:t>MINIMUM WEIGHT</w:t>
      </w:r>
    </w:p>
    <w:p w:rsidR="00312898" w:rsidRPr="002611CC" w:rsidRDefault="0031289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12898" w:rsidRPr="00BC0B86" w:rsidRDefault="00312898" w:rsidP="00337E68">
      <w:pPr>
        <w:tabs>
          <w:tab w:val="left" w:pos="3402"/>
          <w:tab w:val="left" w:pos="4536"/>
        </w:tabs>
        <w:spacing w:before="120"/>
        <w:ind w:left="720"/>
        <w:rPr>
          <w:rFonts w:ascii="Verdana" w:hAnsi="Verdana"/>
        </w:rPr>
      </w:pPr>
      <w:r w:rsidRPr="00BC0B86">
        <w:rPr>
          <w:rFonts w:ascii="Verdana" w:hAnsi="Verdana"/>
        </w:rPr>
        <w:t>Kg</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r w:rsidRPr="00BC0B86">
        <w:rPr>
          <w:rFonts w:ascii="Verdana" w:hAnsi="Verdana"/>
        </w:rPr>
        <w:t xml:space="preserve"> </w:t>
      </w:r>
      <w:r w:rsidRPr="00BC0B86">
        <w:rPr>
          <w:rFonts w:ascii="Verdana" w:hAnsi="Verdana"/>
        </w:rPr>
        <w:tab/>
      </w:r>
    </w:p>
    <w:p w:rsidR="00312898" w:rsidRPr="00BC0B86" w:rsidRDefault="0031289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312898" w:rsidRPr="00BC0B86" w:rsidRDefault="00312898" w:rsidP="00337E68">
      <w:pPr>
        <w:tabs>
          <w:tab w:val="left" w:pos="1418"/>
          <w:tab w:val="left" w:pos="2552"/>
        </w:tabs>
        <w:ind w:left="720"/>
        <w:rPr>
          <w:rFonts w:ascii="Verdana" w:hAnsi="Verdana"/>
        </w:rPr>
      </w:pPr>
    </w:p>
    <w:p w:rsidR="00312898" w:rsidRPr="00300E04" w:rsidRDefault="00312898" w:rsidP="00337E68">
      <w:pPr>
        <w:tabs>
          <w:tab w:val="left" w:pos="1418"/>
          <w:tab w:val="left" w:pos="2552"/>
        </w:tabs>
        <w:ind w:left="720"/>
        <w:rPr>
          <w:rFonts w:ascii="Verdana" w:hAnsi="Verdana"/>
          <w:sz w:val="22"/>
          <w:szCs w:val="22"/>
        </w:rPr>
      </w:pPr>
    </w:p>
    <w:p w:rsidR="00312898" w:rsidRDefault="00312898" w:rsidP="00337E68">
      <w:pPr>
        <w:numPr>
          <w:ilvl w:val="0"/>
          <w:numId w:val="5"/>
        </w:numPr>
        <w:tabs>
          <w:tab w:val="left" w:pos="1418"/>
          <w:tab w:val="left" w:pos="2127"/>
          <w:tab w:val="left" w:pos="4536"/>
        </w:tabs>
        <w:rPr>
          <w:rFonts w:ascii="Verdana" w:hAnsi="Verdana"/>
          <w:b/>
          <w:sz w:val="22"/>
          <w:szCs w:val="22"/>
        </w:rPr>
      </w:pPr>
      <w:r w:rsidRPr="00BC0B86">
        <w:rPr>
          <w:rFonts w:ascii="Verdana" w:hAnsi="Verdana"/>
          <w:b/>
          <w:sz w:val="22"/>
          <w:szCs w:val="22"/>
        </w:rPr>
        <w:t>PLACE AND TIME OF START</w:t>
      </w:r>
    </w:p>
    <w:p w:rsidR="00312898" w:rsidRDefault="00312898" w:rsidP="00C81DF7">
      <w:pPr>
        <w:tabs>
          <w:tab w:val="left" w:pos="1418"/>
          <w:tab w:val="left" w:pos="2127"/>
          <w:tab w:val="left" w:pos="4536"/>
        </w:tabs>
        <w:ind w:left="720"/>
        <w:rPr>
          <w:rFonts w:ascii="Verdana" w:hAnsi="Verdana"/>
          <w:b/>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5"/>
        <w:gridCol w:w="2303"/>
        <w:gridCol w:w="2196"/>
        <w:gridCol w:w="2288"/>
      </w:tblGrid>
      <w:tr w:rsidR="00312898" w:rsidTr="00B305F9">
        <w:tc>
          <w:tcPr>
            <w:tcW w:w="2428" w:type="dxa"/>
            <w:shd w:val="clear" w:color="auto" w:fill="FABF8F"/>
          </w:tcPr>
          <w:p w:rsidR="00312898" w:rsidRPr="00B305F9" w:rsidRDefault="00312898" w:rsidP="00B305F9">
            <w:pPr>
              <w:tabs>
                <w:tab w:val="left" w:pos="2127"/>
                <w:tab w:val="left" w:pos="4536"/>
              </w:tabs>
              <w:spacing w:before="120"/>
              <w:jc w:val="center"/>
              <w:rPr>
                <w:rFonts w:ascii="Verdana" w:hAnsi="Verdana"/>
              </w:rPr>
            </w:pPr>
            <w:r w:rsidRPr="00B305F9">
              <w:rPr>
                <w:rFonts w:ascii="Verdana" w:hAnsi="Verdana"/>
              </w:rPr>
              <w:t>Event</w:t>
            </w:r>
          </w:p>
        </w:tc>
        <w:tc>
          <w:tcPr>
            <w:tcW w:w="2428" w:type="dxa"/>
            <w:shd w:val="clear" w:color="auto" w:fill="FABF8F"/>
          </w:tcPr>
          <w:p w:rsidR="00312898" w:rsidRPr="00B305F9" w:rsidRDefault="00312898" w:rsidP="00B305F9">
            <w:pPr>
              <w:tabs>
                <w:tab w:val="left" w:pos="2127"/>
                <w:tab w:val="left" w:pos="4536"/>
              </w:tabs>
              <w:spacing w:before="120"/>
              <w:jc w:val="center"/>
              <w:rPr>
                <w:rFonts w:ascii="Verdana" w:hAnsi="Verdana"/>
              </w:rPr>
            </w:pPr>
            <w:r w:rsidRPr="00B305F9">
              <w:rPr>
                <w:rFonts w:ascii="Verdana" w:hAnsi="Verdana"/>
              </w:rPr>
              <w:t>Day of competition</w:t>
            </w:r>
          </w:p>
          <w:p w:rsidR="00312898" w:rsidRPr="00B305F9" w:rsidRDefault="00312898" w:rsidP="00B305F9">
            <w:pPr>
              <w:tabs>
                <w:tab w:val="left" w:pos="2127"/>
                <w:tab w:val="left" w:pos="4536"/>
              </w:tabs>
              <w:spacing w:before="120"/>
              <w:jc w:val="center"/>
              <w:rPr>
                <w:rFonts w:ascii="Verdana" w:hAnsi="Verdana"/>
              </w:rPr>
            </w:pPr>
            <w:r w:rsidRPr="00B305F9">
              <w:rPr>
                <w:rFonts w:ascii="Verdana" w:hAnsi="Verdana"/>
              </w:rPr>
              <w:t>(Day/Month)</w:t>
            </w:r>
          </w:p>
        </w:tc>
        <w:tc>
          <w:tcPr>
            <w:tcW w:w="2428" w:type="dxa"/>
            <w:shd w:val="clear" w:color="auto" w:fill="FABF8F"/>
          </w:tcPr>
          <w:p w:rsidR="00312898" w:rsidRPr="00B305F9" w:rsidRDefault="00312898" w:rsidP="00B305F9">
            <w:pPr>
              <w:tabs>
                <w:tab w:val="left" w:pos="2127"/>
                <w:tab w:val="left" w:pos="4536"/>
              </w:tabs>
              <w:spacing w:before="120"/>
              <w:jc w:val="center"/>
              <w:rPr>
                <w:rFonts w:ascii="Verdana" w:hAnsi="Verdana"/>
              </w:rPr>
            </w:pPr>
            <w:r w:rsidRPr="00B305F9">
              <w:rPr>
                <w:rFonts w:ascii="Verdana" w:hAnsi="Verdana"/>
              </w:rPr>
              <w:t>Time of Start</w:t>
            </w:r>
          </w:p>
        </w:tc>
        <w:tc>
          <w:tcPr>
            <w:tcW w:w="2428" w:type="dxa"/>
            <w:shd w:val="clear" w:color="auto" w:fill="FABF8F"/>
          </w:tcPr>
          <w:p w:rsidR="00312898" w:rsidRPr="00B305F9" w:rsidRDefault="00312898" w:rsidP="00B305F9">
            <w:pPr>
              <w:tabs>
                <w:tab w:val="left" w:pos="2127"/>
                <w:tab w:val="left" w:pos="4536"/>
              </w:tabs>
              <w:spacing w:before="120"/>
              <w:jc w:val="center"/>
              <w:rPr>
                <w:rFonts w:ascii="Verdana" w:hAnsi="Verdana"/>
              </w:rPr>
            </w:pPr>
            <w:r w:rsidRPr="00B305F9">
              <w:rPr>
                <w:rFonts w:ascii="Verdana" w:hAnsi="Verdana"/>
              </w:rPr>
              <w:t>Place of competition</w:t>
            </w: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r w:rsidR="00312898" w:rsidTr="00B305F9">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c>
          <w:tcPr>
            <w:tcW w:w="2428" w:type="dxa"/>
          </w:tcPr>
          <w:p w:rsidR="00312898" w:rsidRPr="00B305F9" w:rsidRDefault="00312898" w:rsidP="00B305F9">
            <w:pPr>
              <w:tabs>
                <w:tab w:val="left" w:pos="2127"/>
                <w:tab w:val="left" w:pos="4536"/>
              </w:tabs>
              <w:spacing w:before="120"/>
              <w:rPr>
                <w:rFonts w:ascii="Verdana" w:hAnsi="Verdana"/>
              </w:rPr>
            </w:pPr>
          </w:p>
        </w:tc>
      </w:tr>
    </w:tbl>
    <w:p w:rsidR="00312898" w:rsidRDefault="00312898" w:rsidP="00337E68">
      <w:pPr>
        <w:tabs>
          <w:tab w:val="left" w:pos="2127"/>
          <w:tab w:val="left" w:pos="4536"/>
        </w:tabs>
        <w:spacing w:before="120"/>
        <w:ind w:left="720"/>
        <w:rPr>
          <w:rFonts w:ascii="Verdana" w:hAnsi="Verdana"/>
        </w:rPr>
      </w:pPr>
    </w:p>
    <w:p w:rsidR="00312898" w:rsidRDefault="00312898" w:rsidP="00337E68">
      <w:pPr>
        <w:tabs>
          <w:tab w:val="left" w:pos="1418"/>
          <w:tab w:val="left" w:pos="2552"/>
        </w:tabs>
        <w:ind w:left="720"/>
        <w:rPr>
          <w:rFonts w:ascii="Verdana" w:hAnsi="Verdana"/>
          <w:b/>
          <w:sz w:val="22"/>
          <w:szCs w:val="22"/>
        </w:rPr>
      </w:pPr>
    </w:p>
    <w:p w:rsidR="00312898" w:rsidRPr="00CC26CC" w:rsidRDefault="00312898" w:rsidP="00337E68">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Pr>
          <w:rFonts w:ascii="Verdana" w:hAnsi="Verdana"/>
          <w:b/>
          <w:spacing w:val="-2"/>
          <w:sz w:val="22"/>
          <w:szCs w:val="22"/>
        </w:rPr>
        <w:t xml:space="preserve">STABLES </w:t>
      </w:r>
    </w:p>
    <w:p w:rsidR="00312898" w:rsidRPr="003C4961" w:rsidRDefault="00312898" w:rsidP="00337E68">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bookmarkStart w:id="19" w:name="Text290"/>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19"/>
      <w:r w:rsidRPr="003C4961">
        <w:rPr>
          <w:rFonts w:ascii="Verdana" w:hAnsi="Verdana"/>
        </w:rPr>
        <w:t xml:space="preserve"> m x </w:t>
      </w:r>
      <w:bookmarkStart w:id="20" w:name="Text291"/>
      <w:r w:rsidRPr="003C4961">
        <w:rPr>
          <w:rFonts w:ascii="Verdana" w:hAnsi="Verdana"/>
        </w:rPr>
        <w:fldChar w:fldCharType="begin">
          <w:ffData>
            <w:name w:val="Text291"/>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20"/>
      <w:r w:rsidRPr="003C4961">
        <w:rPr>
          <w:rFonts w:ascii="Verdana" w:hAnsi="Verdana"/>
        </w:rPr>
        <w:t xml:space="preserve"> m </w:t>
      </w:r>
    </w:p>
    <w:p w:rsidR="00312898" w:rsidRPr="00FA2D34" w:rsidRDefault="00312898" w:rsidP="00337E68">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sidRPr="00FA2D34">
        <w:rPr>
          <w:rFonts w:ascii="Verdana" w:hAnsi="Verdana" w:cs="Arial"/>
          <w:b/>
          <w:bCs/>
          <w:iCs/>
          <w:spacing w:val="-2"/>
          <w:sz w:val="18"/>
          <w:szCs w:val="18"/>
          <w:lang w:val="fr-CH" w:eastAsia="de-DE"/>
        </w:rPr>
        <w:t>(minimum 3m x 3m)</w:t>
      </w:r>
    </w:p>
    <w:p w:rsidR="00312898" w:rsidRDefault="00312898" w:rsidP="00337E68">
      <w:pPr>
        <w:tabs>
          <w:tab w:val="left" w:pos="1418"/>
          <w:tab w:val="left" w:pos="2552"/>
        </w:tabs>
        <w:ind w:left="720"/>
        <w:rPr>
          <w:rFonts w:ascii="Verdana" w:hAnsi="Verdana"/>
          <w:b/>
          <w:sz w:val="22"/>
          <w:szCs w:val="22"/>
          <w:lang w:val="fr-CH"/>
        </w:rPr>
      </w:pPr>
    </w:p>
    <w:p w:rsidR="00312898" w:rsidRPr="00753F5D" w:rsidRDefault="00312898" w:rsidP="00337E68">
      <w:pPr>
        <w:tabs>
          <w:tab w:val="left" w:pos="1418"/>
          <w:tab w:val="left" w:pos="2552"/>
        </w:tabs>
        <w:ind w:left="720"/>
        <w:rPr>
          <w:rFonts w:ascii="Verdana" w:hAnsi="Verdana"/>
          <w:b/>
          <w:sz w:val="22"/>
          <w:szCs w:val="22"/>
          <w:lang w:val="fr-CH"/>
        </w:rPr>
      </w:pPr>
    </w:p>
    <w:p w:rsidR="00312898" w:rsidRDefault="00312898">
      <w:pPr>
        <w:widowControl/>
        <w:rPr>
          <w:rFonts w:ascii="Verdana" w:hAnsi="Verdana"/>
          <w:b/>
          <w:sz w:val="22"/>
          <w:szCs w:val="22"/>
          <w:lang w:val="fr-CH"/>
        </w:rPr>
      </w:pPr>
      <w:r>
        <w:rPr>
          <w:rFonts w:ascii="Verdana" w:hAnsi="Verdana"/>
          <w:b/>
          <w:sz w:val="22"/>
          <w:szCs w:val="22"/>
          <w:lang w:val="fr-CH"/>
        </w:rPr>
        <w:br w:type="page"/>
      </w:r>
    </w:p>
    <w:p w:rsidR="00312898" w:rsidRPr="00753F5D" w:rsidRDefault="00312898" w:rsidP="00337E68">
      <w:pPr>
        <w:tabs>
          <w:tab w:val="left" w:pos="1418"/>
          <w:tab w:val="left" w:pos="2552"/>
        </w:tabs>
        <w:ind w:left="720"/>
        <w:rPr>
          <w:rFonts w:ascii="Verdana" w:hAnsi="Verdana"/>
          <w:b/>
          <w:sz w:val="22"/>
          <w:szCs w:val="22"/>
          <w:lang w:val="fr-CH"/>
        </w:rPr>
      </w:pPr>
    </w:p>
    <w:p w:rsidR="00312898" w:rsidRPr="004352F5" w:rsidRDefault="00312898" w:rsidP="00337E68">
      <w:pPr>
        <w:numPr>
          <w:ilvl w:val="0"/>
          <w:numId w:val="3"/>
        </w:numPr>
        <w:suppressAutoHyphens/>
        <w:spacing w:line="260" w:lineRule="exact"/>
        <w:jc w:val="both"/>
        <w:rPr>
          <w:rFonts w:ascii="Verdana" w:hAnsi="Verdana"/>
          <w:b/>
          <w:sz w:val="28"/>
          <w:szCs w:val="28"/>
        </w:rPr>
      </w:pPr>
      <w:r w:rsidRPr="004352F5">
        <w:rPr>
          <w:rFonts w:ascii="Verdana" w:hAnsi="Verdana"/>
          <w:b/>
          <w:sz w:val="28"/>
          <w:szCs w:val="28"/>
        </w:rPr>
        <w:t xml:space="preserve">INVITATIONS </w:t>
      </w:r>
    </w:p>
    <w:p w:rsidR="00312898" w:rsidRDefault="00312898" w:rsidP="00337E68">
      <w:pPr>
        <w:tabs>
          <w:tab w:val="left" w:pos="1418"/>
          <w:tab w:val="left" w:pos="2552"/>
        </w:tabs>
        <w:ind w:left="720"/>
        <w:rPr>
          <w:rFonts w:ascii="Verdana" w:hAnsi="Verdana"/>
          <w:b/>
          <w:sz w:val="22"/>
          <w:szCs w:val="22"/>
        </w:rPr>
      </w:pPr>
    </w:p>
    <w:p w:rsidR="00312898" w:rsidRPr="00300E04" w:rsidRDefault="00312898" w:rsidP="00337E68">
      <w:pPr>
        <w:tabs>
          <w:tab w:val="left" w:pos="1418"/>
          <w:tab w:val="left" w:pos="2552"/>
        </w:tabs>
        <w:ind w:left="720"/>
        <w:rPr>
          <w:rFonts w:ascii="Verdana" w:hAnsi="Verdana"/>
          <w:b/>
          <w:sz w:val="22"/>
          <w:szCs w:val="22"/>
        </w:rPr>
      </w:pPr>
    </w:p>
    <w:p w:rsidR="00312898" w:rsidRPr="00300E04" w:rsidRDefault="00312898" w:rsidP="00337E68">
      <w:pPr>
        <w:numPr>
          <w:ilvl w:val="0"/>
          <w:numId w:val="6"/>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312898" w:rsidRPr="00BC0B86" w:rsidRDefault="00312898" w:rsidP="00337E68">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312898" w:rsidRDefault="00312898" w:rsidP="00337E68">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312898" w:rsidRPr="004F439A" w:rsidRDefault="00312898" w:rsidP="00337E68">
      <w:pPr>
        <w:tabs>
          <w:tab w:val="left" w:pos="1418"/>
          <w:tab w:val="left" w:pos="2552"/>
        </w:tabs>
        <w:ind w:left="720"/>
        <w:rPr>
          <w:rFonts w:ascii="Verdana" w:hAnsi="Verdana"/>
          <w:sz w:val="24"/>
          <w:szCs w:val="24"/>
        </w:rPr>
      </w:pPr>
    </w:p>
    <w:p w:rsidR="00312898" w:rsidRPr="00BC0B86" w:rsidRDefault="00312898" w:rsidP="00337E68">
      <w:pPr>
        <w:numPr>
          <w:ilvl w:val="0"/>
          <w:numId w:val="6"/>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312898" w:rsidRPr="00BC0B86" w:rsidRDefault="00312898" w:rsidP="00337E68">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312898" w:rsidRPr="00BC0B86" w:rsidRDefault="00312898" w:rsidP="00337E68">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312898" w:rsidRPr="00BC0B86" w:rsidRDefault="00312898" w:rsidP="00337E68">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p>
    <w:p w:rsidR="00312898" w:rsidRPr="004F439A" w:rsidRDefault="0031289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312898" w:rsidRDefault="00312898" w:rsidP="00337E68">
      <w:pPr>
        <w:widowControl/>
        <w:rPr>
          <w:rFonts w:ascii="Verdana" w:hAnsi="Verdana"/>
          <w:b/>
          <w:bCs/>
          <w:spacing w:val="-3"/>
          <w:sz w:val="22"/>
          <w:szCs w:val="22"/>
          <w:lang w:val="en-US"/>
        </w:rPr>
      </w:pPr>
      <w:r>
        <w:rPr>
          <w:rFonts w:ascii="Verdana" w:hAnsi="Verdana"/>
          <w:b/>
          <w:bCs/>
          <w:spacing w:val="-3"/>
          <w:sz w:val="22"/>
          <w:szCs w:val="22"/>
          <w:lang w:val="en-US"/>
        </w:rPr>
        <w:br w:type="page"/>
      </w:r>
    </w:p>
    <w:p w:rsidR="00312898" w:rsidRPr="004F439A" w:rsidRDefault="00312898" w:rsidP="00337E68">
      <w:pPr>
        <w:tabs>
          <w:tab w:val="left" w:pos="-1284"/>
          <w:tab w:val="left" w:pos="-324"/>
          <w:tab w:val="left" w:pos="567"/>
        </w:tabs>
        <w:suppressAutoHyphens/>
        <w:spacing w:line="260" w:lineRule="exact"/>
        <w:jc w:val="both"/>
        <w:rPr>
          <w:rFonts w:ascii="Verdana" w:hAnsi="Verdana"/>
          <w:b/>
          <w:bCs/>
          <w:spacing w:val="-3"/>
          <w:sz w:val="22"/>
          <w:szCs w:val="22"/>
          <w:lang w:val="en-US"/>
        </w:rPr>
      </w:pPr>
    </w:p>
    <w:p w:rsidR="00312898" w:rsidRPr="004352F5" w:rsidRDefault="00312898" w:rsidP="00337E68">
      <w:pPr>
        <w:numPr>
          <w:ilvl w:val="0"/>
          <w:numId w:val="3"/>
        </w:numPr>
        <w:suppressAutoHyphens/>
        <w:spacing w:line="260" w:lineRule="exact"/>
        <w:jc w:val="both"/>
        <w:rPr>
          <w:rFonts w:ascii="Verdana" w:hAnsi="Verdana"/>
          <w:b/>
          <w:sz w:val="28"/>
          <w:szCs w:val="28"/>
        </w:rPr>
      </w:pPr>
      <w:r w:rsidRPr="004352F5">
        <w:rPr>
          <w:rFonts w:ascii="Verdana" w:hAnsi="Verdana"/>
          <w:b/>
          <w:sz w:val="28"/>
          <w:szCs w:val="28"/>
        </w:rPr>
        <w:t xml:space="preserve">ENTRIES </w:t>
      </w:r>
    </w:p>
    <w:p w:rsidR="00312898" w:rsidRDefault="00312898" w:rsidP="00337E68">
      <w:pPr>
        <w:ind w:left="709"/>
        <w:jc w:val="both"/>
        <w:rPr>
          <w:rFonts w:ascii="Verdana" w:hAnsi="Verdana"/>
          <w:sz w:val="22"/>
          <w:szCs w:val="22"/>
        </w:rPr>
      </w:pPr>
    </w:p>
    <w:p w:rsidR="00312898" w:rsidRPr="004F439A" w:rsidRDefault="00312898" w:rsidP="00337E68">
      <w:pPr>
        <w:ind w:left="709"/>
        <w:jc w:val="both"/>
        <w:rPr>
          <w:rFonts w:ascii="Verdana" w:hAnsi="Verdana"/>
          <w:sz w:val="22"/>
          <w:szCs w:val="22"/>
        </w:rPr>
      </w:pPr>
    </w:p>
    <w:p w:rsidR="00312898" w:rsidRPr="00C346CE" w:rsidRDefault="00312898" w:rsidP="00337E68">
      <w:pPr>
        <w:jc w:val="center"/>
        <w:rPr>
          <w:rFonts w:ascii="Verdana" w:hAnsi="Verdana"/>
          <w:b/>
          <w:bCs/>
          <w:color w:val="0070C0"/>
          <w:szCs w:val="24"/>
        </w:rPr>
      </w:pPr>
      <w:r w:rsidRPr="00C346CE">
        <w:rPr>
          <w:rFonts w:ascii="Verdana" w:hAnsi="Verdana"/>
          <w:b/>
          <w:bCs/>
          <w:color w:val="0070C0"/>
          <w:szCs w:val="24"/>
        </w:rPr>
        <w:t>IMPORTANT – You must use the FEI Entry System for all events of this show (</w:t>
      </w:r>
      <w:hyperlink r:id="rId13" w:history="1">
        <w:r w:rsidRPr="00C346CE">
          <w:rPr>
            <w:rStyle w:val="Hyperlink"/>
            <w:rFonts w:ascii="Verdana" w:hAnsi="Verdana"/>
            <w:bCs/>
            <w:color w:val="0070C0"/>
            <w:szCs w:val="24"/>
          </w:rPr>
          <w:t>https://entry.fei.org</w:t>
        </w:r>
      </w:hyperlink>
      <w:r w:rsidRPr="00C346CE">
        <w:rPr>
          <w:rFonts w:ascii="Verdana" w:hAnsi="Verdana"/>
          <w:b/>
          <w:bCs/>
          <w:color w:val="0070C0"/>
          <w:szCs w:val="24"/>
        </w:rPr>
        <w:t>)</w:t>
      </w:r>
    </w:p>
    <w:p w:rsidR="00312898" w:rsidRPr="00C346CE" w:rsidRDefault="00312898" w:rsidP="00337E68">
      <w:pPr>
        <w:jc w:val="center"/>
        <w:rPr>
          <w:rFonts w:ascii="Verdana" w:hAnsi="Verdana"/>
          <w:b/>
          <w:color w:val="0070C0"/>
        </w:rPr>
      </w:pPr>
      <w:r w:rsidRPr="00C346CE">
        <w:rPr>
          <w:rFonts w:ascii="Verdana" w:hAnsi="Verdana"/>
          <w:b/>
          <w:color w:val="0070C0"/>
        </w:rPr>
        <w:t>You will find additional documentation on</w:t>
      </w:r>
    </w:p>
    <w:p w:rsidR="00312898" w:rsidRPr="00C346CE" w:rsidRDefault="00312898" w:rsidP="00337E68">
      <w:pPr>
        <w:jc w:val="center"/>
        <w:rPr>
          <w:rFonts w:ascii="Verdana" w:hAnsi="Verdana"/>
          <w:b/>
          <w:color w:val="0070C0"/>
        </w:rPr>
      </w:pPr>
      <w:hyperlink r:id="rId14" w:history="1">
        <w:r w:rsidRPr="00C346CE">
          <w:rPr>
            <w:rStyle w:val="Hyperlink"/>
            <w:rFonts w:ascii="Verdana" w:hAnsi="Verdana"/>
            <w:b/>
            <w:color w:val="0070C0"/>
          </w:rPr>
          <w:t>http://www.fei.org/fei/your-role/nfs/entry-system-endurance</w:t>
        </w:r>
      </w:hyperlink>
      <w:r w:rsidRPr="00C346CE">
        <w:rPr>
          <w:rFonts w:ascii="Verdana" w:hAnsi="Verdana"/>
          <w:b/>
          <w:color w:val="0070C0"/>
        </w:rPr>
        <w:t xml:space="preserve"> </w:t>
      </w:r>
    </w:p>
    <w:p w:rsidR="00312898" w:rsidRPr="00C346CE" w:rsidRDefault="00312898" w:rsidP="00337E68">
      <w:pPr>
        <w:jc w:val="center"/>
        <w:rPr>
          <w:rFonts w:ascii="Verdana" w:hAnsi="Verdana"/>
          <w:b/>
          <w:color w:val="0070C0"/>
        </w:rPr>
      </w:pPr>
      <w:r w:rsidRPr="00C346CE">
        <w:rPr>
          <w:rFonts w:ascii="Verdana" w:hAnsi="Verdana"/>
          <w:b/>
          <w:color w:val="0070C0"/>
        </w:rPr>
        <w:t>All Athletes &amp; Horses participating in any International competition must be registered with the FEI.</w:t>
      </w:r>
    </w:p>
    <w:p w:rsidR="00312898" w:rsidRDefault="00312898" w:rsidP="00337E68">
      <w:pPr>
        <w:ind w:left="709"/>
        <w:jc w:val="both"/>
        <w:rPr>
          <w:rFonts w:ascii="Verdana" w:hAnsi="Verdana"/>
          <w:sz w:val="22"/>
          <w:szCs w:val="22"/>
        </w:rPr>
      </w:pPr>
    </w:p>
    <w:p w:rsidR="00312898" w:rsidRPr="00B42ED1" w:rsidRDefault="00312898" w:rsidP="00B42ED1">
      <w:pPr>
        <w:jc w:val="center"/>
        <w:rPr>
          <w:rFonts w:ascii="Verdana" w:hAnsi="Verdana"/>
          <w:b/>
          <w:bCs/>
          <w:color w:val="1F497D"/>
        </w:rPr>
      </w:pPr>
      <w:r w:rsidRPr="00B42ED1">
        <w:rPr>
          <w:rFonts w:ascii="Verdana" w:hAnsi="Verdana"/>
          <w:b/>
          <w:color w:val="1F497D"/>
          <w:spacing w:val="-2"/>
          <w:u w:val="single"/>
        </w:rPr>
        <w:t xml:space="preserve">Athletes and/or Horses present at the event without having been entered through the FEI’s Online Entry System will automatically be disqualified </w:t>
      </w:r>
      <w:r w:rsidRPr="00B42ED1">
        <w:rPr>
          <w:rFonts w:ascii="Verdana" w:hAnsi="Verdana"/>
          <w:b/>
          <w:color w:val="1F497D"/>
          <w:u w:val="single"/>
        </w:rPr>
        <w:t>unless compelling circumstances warrant otherwise</w:t>
      </w:r>
    </w:p>
    <w:p w:rsidR="00312898" w:rsidRDefault="00312898" w:rsidP="00337E68">
      <w:pPr>
        <w:ind w:left="709"/>
        <w:jc w:val="both"/>
        <w:rPr>
          <w:rFonts w:ascii="Verdana" w:hAnsi="Verdana"/>
          <w:sz w:val="22"/>
          <w:szCs w:val="22"/>
        </w:rPr>
      </w:pPr>
    </w:p>
    <w:p w:rsidR="00312898" w:rsidRDefault="00312898" w:rsidP="00337E68">
      <w:pPr>
        <w:tabs>
          <w:tab w:val="left" w:pos="1418"/>
          <w:tab w:val="left" w:pos="2127"/>
          <w:tab w:val="left" w:pos="4536"/>
        </w:tabs>
        <w:spacing w:before="120"/>
        <w:ind w:left="720"/>
        <w:rPr>
          <w:rFonts w:ascii="Verdana" w:hAnsi="Verdana"/>
          <w:b/>
          <w:color w:val="008000"/>
          <w:spacing w:val="-2"/>
        </w:rPr>
      </w:pPr>
      <w:r>
        <w:rPr>
          <w:rFonts w:ascii="Verdana" w:hAnsi="Verdana"/>
          <w:b/>
          <w:szCs w:val="24"/>
        </w:rPr>
        <w:t>CLOSING DATES FOR:</w:t>
      </w:r>
    </w:p>
    <w:p w:rsidR="00312898" w:rsidRPr="001B26D8" w:rsidRDefault="0031289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Pr="001B26D8">
        <w:rPr>
          <w:rFonts w:ascii="Verdana" w:hAnsi="Verdana"/>
          <w:b/>
          <w:bCs/>
          <w:color w:val="0070C0"/>
          <w:spacing w:val="-3"/>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rPr>
      </w:r>
      <w:r w:rsidRPr="001B26D8">
        <w:rPr>
          <w:rFonts w:ascii="Verdana" w:hAnsi="Verdana"/>
          <w:b/>
          <w:bCs/>
          <w:color w:val="0070C0"/>
          <w:spacing w:val="-3"/>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rPr>
        <w:fldChar w:fldCharType="end"/>
      </w:r>
    </w:p>
    <w:p w:rsidR="00312898" w:rsidRPr="001B26D8" w:rsidRDefault="00312898" w:rsidP="00337E68">
      <w:pPr>
        <w:tabs>
          <w:tab w:val="right" w:pos="8505"/>
        </w:tabs>
        <w:spacing w:before="120"/>
        <w:ind w:left="720"/>
        <w:rPr>
          <w:rFonts w:ascii="Verdana" w:hAnsi="Verdana"/>
          <w:b/>
          <w:bCs/>
          <w:color w:val="0070C0"/>
          <w:spacing w:val="-3"/>
        </w:rPr>
      </w:pPr>
      <w:r w:rsidRPr="001B26D8">
        <w:rPr>
          <w:rFonts w:ascii="Verdana" w:hAnsi="Verdana"/>
          <w:b/>
          <w:bCs/>
          <w:color w:val="0070C0"/>
          <w:spacing w:val="-3"/>
        </w:rPr>
        <w:t xml:space="preserve">Last substitution date and time </w:t>
      </w:r>
      <w:r w:rsidRPr="001B26D8">
        <w:rPr>
          <w:rFonts w:ascii="Verdana" w:hAnsi="Verdana"/>
          <w:bCs/>
          <w:color w:val="0070C0"/>
          <w:spacing w:val="-3"/>
          <w:sz w:val="18"/>
          <w:szCs w:val="18"/>
        </w:rPr>
        <w:t>(1h prior to the first vet inspection)</w:t>
      </w:r>
      <w:r w:rsidRPr="001B26D8">
        <w:rPr>
          <w:rFonts w:ascii="Verdana" w:hAnsi="Verdana"/>
          <w:b/>
          <w:bCs/>
          <w:color w:val="0070C0"/>
          <w:spacing w:val="-3"/>
        </w:rPr>
        <w:tab/>
      </w:r>
      <w:r w:rsidRPr="001B26D8">
        <w:rPr>
          <w:rFonts w:ascii="Verdana" w:hAnsi="Verdana"/>
          <w:b/>
          <w:bCs/>
          <w:color w:val="0070C0"/>
          <w:spacing w:val="-3"/>
        </w:rPr>
        <w:fldChar w:fldCharType="begin">
          <w:ffData>
            <w:name w:val="Text197"/>
            <w:enabled/>
            <w:calcOnExit w:val="0"/>
            <w:textInput/>
          </w:ffData>
        </w:fldChar>
      </w:r>
      <w:r w:rsidRPr="001B26D8">
        <w:rPr>
          <w:rFonts w:ascii="Verdana" w:hAnsi="Verdana"/>
          <w:b/>
          <w:bCs/>
          <w:color w:val="0070C0"/>
          <w:spacing w:val="-3"/>
        </w:rPr>
        <w:instrText xml:space="preserve"> FORMTEXT </w:instrText>
      </w:r>
      <w:r w:rsidRPr="001B26D8">
        <w:rPr>
          <w:rFonts w:ascii="Verdana" w:hAnsi="Verdana"/>
          <w:b/>
          <w:bCs/>
          <w:color w:val="0070C0"/>
          <w:spacing w:val="-3"/>
        </w:rPr>
      </w:r>
      <w:r w:rsidRPr="001B26D8">
        <w:rPr>
          <w:rFonts w:ascii="Verdana" w:hAnsi="Verdana"/>
          <w:b/>
          <w:bCs/>
          <w:color w:val="0070C0"/>
          <w:spacing w:val="-3"/>
        </w:rPr>
        <w:fldChar w:fldCharType="separate"/>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noProof/>
          <w:color w:val="0070C0"/>
          <w:spacing w:val="-3"/>
          <w:lang w:val="fr-FR"/>
        </w:rPr>
        <w:t> </w:t>
      </w:r>
      <w:r w:rsidRPr="001B26D8">
        <w:rPr>
          <w:rFonts w:ascii="Verdana" w:hAnsi="Verdana"/>
          <w:b/>
          <w:bCs/>
          <w:color w:val="0070C0"/>
          <w:spacing w:val="-3"/>
        </w:rPr>
        <w:fldChar w:fldCharType="end"/>
      </w:r>
    </w:p>
    <w:p w:rsidR="00312898" w:rsidRDefault="00312898" w:rsidP="00337E68">
      <w:pPr>
        <w:tabs>
          <w:tab w:val="right" w:pos="8505"/>
        </w:tabs>
        <w:spacing w:before="120"/>
        <w:ind w:left="720"/>
        <w:rPr>
          <w:rFonts w:ascii="Verdana" w:hAnsi="Verdana"/>
          <w:bCs/>
          <w:spacing w:val="-3"/>
          <w:lang w:val="en-US"/>
        </w:rPr>
      </w:pPr>
    </w:p>
    <w:p w:rsidR="00312898" w:rsidRPr="00BB5A7C" w:rsidRDefault="00312898" w:rsidP="00BB5A7C">
      <w:pPr>
        <w:spacing w:before="60"/>
        <w:ind w:left="720"/>
        <w:jc w:val="both"/>
        <w:rPr>
          <w:rStyle w:val="Hyperlink"/>
          <w:rFonts w:ascii="Verdana" w:hAnsi="Verdana"/>
          <w:b/>
          <w:bCs/>
          <w:color w:val="1F497D"/>
        </w:rPr>
      </w:pPr>
      <w:r w:rsidRPr="00BB5A7C">
        <w:rPr>
          <w:rStyle w:val="Hyperlink"/>
          <w:rFonts w:ascii="Verdana" w:hAnsi="Verdana"/>
          <w:b/>
          <w:bCs/>
          <w:color w:val="1F497D"/>
        </w:rPr>
        <w:t>Please note that all accepted entries wil</w:t>
      </w:r>
      <w:r>
        <w:rPr>
          <w:rStyle w:val="Hyperlink"/>
          <w:rFonts w:ascii="Verdana" w:hAnsi="Verdana"/>
          <w:b/>
          <w:bCs/>
          <w:color w:val="1F497D"/>
        </w:rPr>
        <w:t>l be public</w:t>
      </w:r>
      <w:r w:rsidRPr="00BB5A7C">
        <w:rPr>
          <w:rStyle w:val="Hyperlink"/>
          <w:rFonts w:ascii="Verdana" w:hAnsi="Verdana"/>
          <w:b/>
          <w:bCs/>
          <w:color w:val="1F497D"/>
        </w:rPr>
        <w:t>ly available on the FEI Website 5 days before the beginning of the Show</w:t>
      </w:r>
    </w:p>
    <w:p w:rsidR="00312898" w:rsidRPr="00112BC5" w:rsidRDefault="00312898" w:rsidP="00337E68">
      <w:pPr>
        <w:tabs>
          <w:tab w:val="right" w:pos="8505"/>
        </w:tabs>
        <w:spacing w:before="120"/>
        <w:ind w:left="720"/>
        <w:rPr>
          <w:rFonts w:ascii="Verdana" w:hAnsi="Verdana"/>
          <w:bCs/>
          <w:spacing w:val="-3"/>
          <w:sz w:val="22"/>
          <w:szCs w:val="22"/>
        </w:rPr>
      </w:pPr>
      <w:r w:rsidRPr="00112BC5">
        <w:rPr>
          <w:rFonts w:ascii="Verdana" w:hAnsi="Verdana"/>
          <w:bCs/>
          <w:spacing w:val="-3"/>
          <w:lang w:val="en-US"/>
        </w:rPr>
        <w:t>Entry fee</w:t>
      </w:r>
      <w:r>
        <w:rPr>
          <w:rFonts w:ascii="Verdana" w:hAnsi="Verdana"/>
          <w:bCs/>
          <w:spacing w:val="-3"/>
          <w:lang w:val="en-US"/>
        </w:rPr>
        <w:tab/>
      </w:r>
      <w:r w:rsidRPr="00112BC5">
        <w:rPr>
          <w:rFonts w:ascii="Verdana" w:hAnsi="Verdana"/>
          <w:bCs/>
          <w:spacing w:val="-3"/>
        </w:rPr>
        <w:fldChar w:fldCharType="begin">
          <w:ffData>
            <w:name w:val="Text197"/>
            <w:enabled/>
            <w:calcOnExit w:val="0"/>
            <w:textInput/>
          </w:ffData>
        </w:fldChar>
      </w:r>
      <w:r w:rsidRPr="00112BC5">
        <w:rPr>
          <w:rFonts w:ascii="Verdana" w:hAnsi="Verdana"/>
          <w:bCs/>
          <w:spacing w:val="-3"/>
        </w:rPr>
        <w:instrText xml:space="preserve"> FORMTEXT </w:instrText>
      </w:r>
      <w:r w:rsidRPr="00112BC5">
        <w:rPr>
          <w:rFonts w:ascii="Verdana" w:hAnsi="Verdana"/>
          <w:bCs/>
          <w:spacing w:val="-3"/>
        </w:rPr>
      </w:r>
      <w:r w:rsidRPr="00112BC5">
        <w:rPr>
          <w:rFonts w:ascii="Verdana" w:hAnsi="Verdana"/>
          <w:bCs/>
          <w:spacing w:val="-3"/>
        </w:rPr>
        <w:fldChar w:fldCharType="separate"/>
      </w:r>
      <w:r w:rsidRPr="00112BC5">
        <w:rPr>
          <w:rFonts w:ascii="Verdana" w:hAnsi="Verdana"/>
          <w:bCs/>
          <w:noProof/>
          <w:spacing w:val="-3"/>
          <w:lang w:val="fr-FR"/>
        </w:rPr>
        <w:t> </w:t>
      </w:r>
      <w:r w:rsidRPr="00112BC5">
        <w:rPr>
          <w:rFonts w:ascii="Verdana" w:hAnsi="Verdana"/>
          <w:bCs/>
          <w:noProof/>
          <w:spacing w:val="-3"/>
          <w:lang w:val="fr-FR"/>
        </w:rPr>
        <w:t> </w:t>
      </w:r>
      <w:r w:rsidRPr="00112BC5">
        <w:rPr>
          <w:rFonts w:ascii="Verdana" w:hAnsi="Verdana"/>
          <w:bCs/>
          <w:noProof/>
          <w:spacing w:val="-3"/>
          <w:lang w:val="fr-FR"/>
        </w:rPr>
        <w:t> </w:t>
      </w:r>
      <w:r w:rsidRPr="00112BC5">
        <w:rPr>
          <w:rFonts w:ascii="Verdana" w:hAnsi="Verdana"/>
          <w:bCs/>
          <w:noProof/>
          <w:spacing w:val="-3"/>
          <w:lang w:val="fr-FR"/>
        </w:rPr>
        <w:t> </w:t>
      </w:r>
      <w:r w:rsidRPr="00112BC5">
        <w:rPr>
          <w:rFonts w:ascii="Verdana" w:hAnsi="Verdana"/>
          <w:bCs/>
          <w:noProof/>
          <w:spacing w:val="-3"/>
          <w:lang w:val="fr-FR"/>
        </w:rPr>
        <w:t> </w:t>
      </w:r>
      <w:r w:rsidRPr="00112BC5">
        <w:rPr>
          <w:rFonts w:ascii="Verdana" w:hAnsi="Verdana"/>
          <w:bCs/>
          <w:spacing w:val="-3"/>
        </w:rPr>
        <w:fldChar w:fldCharType="end"/>
      </w:r>
    </w:p>
    <w:p w:rsidR="00312898" w:rsidRDefault="00312898" w:rsidP="00337E68">
      <w:pPr>
        <w:ind w:left="709"/>
        <w:jc w:val="both"/>
        <w:rPr>
          <w:rFonts w:ascii="Verdana" w:hAnsi="Verdana"/>
          <w:sz w:val="22"/>
          <w:szCs w:val="22"/>
        </w:rPr>
      </w:pPr>
    </w:p>
    <w:p w:rsidR="00312898" w:rsidRPr="00112BC5" w:rsidRDefault="00312898" w:rsidP="00337E68">
      <w:pPr>
        <w:tabs>
          <w:tab w:val="right" w:pos="8505"/>
        </w:tabs>
        <w:spacing w:before="120"/>
        <w:ind w:left="720"/>
        <w:rPr>
          <w:rFonts w:ascii="Verdana" w:hAnsi="Verdana"/>
          <w:b/>
          <w:bCs/>
          <w:spacing w:val="-3"/>
          <w:sz w:val="22"/>
          <w:szCs w:val="22"/>
        </w:rPr>
      </w:pPr>
      <w:r w:rsidRPr="00112BC5">
        <w:rPr>
          <w:rFonts w:ascii="Verdana" w:hAnsi="Verdana"/>
          <w:b/>
          <w:bCs/>
          <w:spacing w:val="-3"/>
          <w:sz w:val="22"/>
          <w:szCs w:val="22"/>
        </w:rPr>
        <w:t>S</w:t>
      </w:r>
      <w:r>
        <w:rPr>
          <w:rFonts w:ascii="Verdana" w:hAnsi="Verdana"/>
          <w:b/>
          <w:bCs/>
          <w:spacing w:val="-3"/>
          <w:sz w:val="22"/>
          <w:szCs w:val="22"/>
        </w:rPr>
        <w:t>UBSTITUTION OF HORSES / PONIES:</w:t>
      </w:r>
    </w:p>
    <w:p w:rsidR="00312898" w:rsidRPr="00112BC5" w:rsidRDefault="00312898" w:rsidP="00337E68">
      <w:pPr>
        <w:tabs>
          <w:tab w:val="right" w:pos="8505"/>
        </w:tabs>
        <w:spacing w:before="120"/>
        <w:ind w:left="7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fter the Definite Entries have been sent in, substitution of horses and/or Athletes  from their country’s own list of Nominated Entries (if any) may only be made with the written permission of the NF and the OC</w:t>
      </w:r>
      <w:r w:rsidRPr="00112BC5">
        <w:rPr>
          <w:rFonts w:ascii="Verdana" w:hAnsi="Verdana"/>
          <w:bCs/>
          <w:spacing w:val="-3"/>
          <w:lang w:val="en-US"/>
        </w:rPr>
        <w:t>.</w:t>
      </w:r>
    </w:p>
    <w:p w:rsidR="00312898" w:rsidRDefault="00312898" w:rsidP="00337E68">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312898" w:rsidRPr="003F1DA7" w:rsidRDefault="00312898" w:rsidP="006363E6">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312898" w:rsidRDefault="00312898" w:rsidP="00337E68">
      <w:pPr>
        <w:tabs>
          <w:tab w:val="left" w:pos="851"/>
        </w:tabs>
        <w:ind w:left="720"/>
        <w:rPr>
          <w:rFonts w:ascii="Verdana" w:hAnsi="Verdana"/>
          <w:b/>
          <w:bCs/>
          <w:spacing w:val="-3"/>
          <w:lang w:val="en-US"/>
        </w:rPr>
      </w:pPr>
    </w:p>
    <w:p w:rsidR="00312898" w:rsidRPr="006363E6" w:rsidRDefault="00312898" w:rsidP="006363E6">
      <w:pPr>
        <w:tabs>
          <w:tab w:val="left" w:pos="-47"/>
          <w:tab w:val="left" w:pos="498"/>
          <w:tab w:val="left" w:pos="896"/>
          <w:tab w:val="left" w:pos="3913"/>
          <w:tab w:val="left" w:pos="5113"/>
          <w:tab w:val="left" w:pos="6313"/>
        </w:tabs>
        <w:suppressAutoHyphens/>
        <w:ind w:left="720"/>
        <w:jc w:val="both"/>
        <w:rPr>
          <w:rFonts w:ascii="Verdana" w:hAnsi="Verdana"/>
          <w:spacing w:val="-2"/>
        </w:rPr>
      </w:pPr>
      <w:r w:rsidRPr="006363E6">
        <w:rPr>
          <w:rFonts w:ascii="Verdana" w:hAnsi="Verdana"/>
          <w:spacing w:val="-2"/>
        </w:rPr>
        <w:t xml:space="preserve">“NB: Withdrawals after the date of definite entries or no-shows will be held liable to reimburse the OC for the actual financial loss incurred by the OC (i.e. stabling and hotel expenses) as a result of the late withdrawal or no-show. </w:t>
      </w:r>
    </w:p>
    <w:p w:rsidR="00312898" w:rsidRPr="006363E6" w:rsidRDefault="00312898" w:rsidP="006363E6">
      <w:pPr>
        <w:tabs>
          <w:tab w:val="left" w:pos="-47"/>
          <w:tab w:val="left" w:pos="498"/>
          <w:tab w:val="left" w:pos="896"/>
          <w:tab w:val="left" w:pos="3913"/>
          <w:tab w:val="left" w:pos="5113"/>
          <w:tab w:val="left" w:pos="6313"/>
        </w:tabs>
        <w:suppressAutoHyphens/>
        <w:ind w:left="720"/>
        <w:jc w:val="both"/>
        <w:rPr>
          <w:rFonts w:ascii="Verdana" w:hAnsi="Verdana"/>
          <w:spacing w:val="-2"/>
        </w:rPr>
      </w:pPr>
      <w:r w:rsidRPr="006363E6">
        <w:rPr>
          <w:rFonts w:ascii="Verdana" w:hAnsi="Verdana"/>
          <w:spacing w:val="-2"/>
        </w:rPr>
        <w:t xml:space="preserve">Amount charged:  </w:t>
      </w:r>
      <w:r w:rsidRPr="006363E6">
        <w:rPr>
          <w:rFonts w:ascii="Verdana" w:hAnsi="Verdana"/>
          <w:spacing w:val="-2"/>
        </w:rPr>
        <w:fldChar w:fldCharType="begin">
          <w:ffData>
            <w:name w:val="Text22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r w:rsidRPr="006363E6">
        <w:rPr>
          <w:rFonts w:ascii="Verdana" w:hAnsi="Verdana"/>
          <w:spacing w:val="-2"/>
        </w:rPr>
        <w:t xml:space="preserve"> </w:t>
      </w:r>
    </w:p>
    <w:p w:rsidR="00312898" w:rsidRDefault="00312898" w:rsidP="00337E68">
      <w:pPr>
        <w:tabs>
          <w:tab w:val="left" w:pos="851"/>
        </w:tabs>
        <w:ind w:left="720"/>
        <w:rPr>
          <w:rFonts w:ascii="Verdana" w:hAnsi="Verdana"/>
          <w:b/>
          <w:bCs/>
          <w:spacing w:val="-3"/>
          <w:lang w:val="en-US"/>
        </w:rPr>
      </w:pPr>
    </w:p>
    <w:p w:rsidR="00312898" w:rsidRDefault="00312898" w:rsidP="00337E68">
      <w:pPr>
        <w:tabs>
          <w:tab w:val="left" w:pos="851"/>
        </w:tabs>
        <w:ind w:left="720"/>
        <w:rPr>
          <w:rFonts w:ascii="Verdana" w:hAnsi="Verdana"/>
          <w:b/>
          <w:bCs/>
          <w:spacing w:val="-3"/>
          <w:lang w:val="en-US"/>
        </w:rPr>
      </w:pPr>
    </w:p>
    <w:p w:rsidR="00312898" w:rsidRPr="00970804" w:rsidRDefault="00312898" w:rsidP="00337E68">
      <w:pPr>
        <w:numPr>
          <w:ilvl w:val="0"/>
          <w:numId w:val="5"/>
        </w:numPr>
        <w:tabs>
          <w:tab w:val="clear" w:pos="720"/>
          <w:tab w:val="left" w:pos="851"/>
        </w:tabs>
        <w:rPr>
          <w:rFonts w:ascii="Verdana" w:hAnsi="Verdana"/>
          <w:b/>
          <w:bCs/>
          <w:spacing w:val="-3"/>
          <w:sz w:val="22"/>
          <w:szCs w:val="22"/>
        </w:rPr>
      </w:pPr>
      <w:r w:rsidRPr="00970804">
        <w:rPr>
          <w:rFonts w:ascii="Verdana" w:hAnsi="Verdana"/>
          <w:b/>
          <w:bCs/>
          <w:spacing w:val="-3"/>
          <w:sz w:val="22"/>
          <w:szCs w:val="22"/>
        </w:rPr>
        <w:t>ADDITIONAL FEES/CHARGES BY O</w:t>
      </w:r>
      <w:r>
        <w:rPr>
          <w:rFonts w:ascii="Verdana" w:hAnsi="Verdana"/>
          <w:b/>
          <w:bCs/>
          <w:spacing w:val="-3"/>
          <w:sz w:val="22"/>
          <w:szCs w:val="22"/>
        </w:rPr>
        <w:t xml:space="preserve">RGANISING </w:t>
      </w:r>
      <w:r w:rsidRPr="00970804">
        <w:rPr>
          <w:rFonts w:ascii="Verdana" w:hAnsi="Verdana"/>
          <w:b/>
          <w:bCs/>
          <w:spacing w:val="-3"/>
          <w:sz w:val="22"/>
          <w:szCs w:val="22"/>
        </w:rPr>
        <w:t>C</w:t>
      </w:r>
      <w:r>
        <w:rPr>
          <w:rFonts w:ascii="Verdana" w:hAnsi="Verdana"/>
          <w:b/>
          <w:bCs/>
          <w:spacing w:val="-3"/>
          <w:sz w:val="22"/>
          <w:szCs w:val="22"/>
        </w:rPr>
        <w:t>OMMITTEE:</w:t>
      </w:r>
    </w:p>
    <w:p w:rsidR="00312898" w:rsidRDefault="00312898"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12898" w:rsidRPr="006363E6" w:rsidRDefault="00312898" w:rsidP="006363E6">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u w:val="single"/>
        </w:rPr>
      </w:pPr>
      <w:r w:rsidRPr="006363E6">
        <w:rPr>
          <w:rFonts w:ascii="Verdana" w:hAnsi="Verdana"/>
          <w:spacing w:val="-2"/>
          <w:sz w:val="22"/>
          <w:szCs w:val="22"/>
        </w:rPr>
        <w:t xml:space="preserve">All additional fees must be listed hereunder with the details of the amounts to be charged and approved by the FEI. </w:t>
      </w:r>
      <w:r w:rsidRPr="006363E6">
        <w:rPr>
          <w:rFonts w:ascii="Verdana" w:hAnsi="Verdana"/>
          <w:spacing w:val="-2"/>
          <w:sz w:val="22"/>
          <w:szCs w:val="22"/>
          <w:u w:val="single"/>
        </w:rPr>
        <w:t>Only fees approved by the FEI and listed in the approved schedule can be charged by the OC.</w:t>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312898" w:rsidRDefault="00312898" w:rsidP="00337E68">
      <w:pPr>
        <w:pStyle w:val="ListParagraph"/>
        <w:suppressAutoHyphens/>
        <w:spacing w:before="180"/>
        <w:ind w:left="360" w:firstLine="491"/>
        <w:jc w:val="both"/>
        <w:rPr>
          <w:rFonts w:ascii="Verdana" w:hAnsi="Verdana"/>
          <w:spacing w:val="-2"/>
          <w:sz w:val="20"/>
        </w:rPr>
      </w:pPr>
      <w:r>
        <w:rPr>
          <w:rFonts w:ascii="Verdana" w:hAnsi="Verdana"/>
          <w:spacing w:val="-2"/>
          <w:sz w:val="20"/>
        </w:rPr>
        <w:t xml:space="preserve">EADCMP </w:t>
      </w:r>
      <w:r w:rsidRPr="00521380">
        <w:rPr>
          <w:rFonts w:ascii="Verdana" w:hAnsi="Verdana"/>
          <w:spacing w:val="-2"/>
          <w:sz w:val="20"/>
        </w:rPr>
        <w:t>Fee</w:t>
      </w:r>
      <w:r>
        <w:rPr>
          <w:rFonts w:ascii="Verdana" w:hAnsi="Verdana"/>
          <w:spacing w:val="-2"/>
          <w:sz w:val="20"/>
        </w:rPr>
        <w:t xml:space="preserve"> per horse</w:t>
      </w:r>
      <w:r>
        <w:rPr>
          <w:rFonts w:ascii="Verdana" w:hAnsi="Verdana"/>
          <w:color w:val="008000"/>
          <w:spacing w:val="-2"/>
          <w:sz w:val="20"/>
        </w:rPr>
        <w:t xml:space="preserve"> </w:t>
      </w:r>
      <w:r w:rsidRPr="00720341">
        <w:rPr>
          <w:rFonts w:ascii="Verdana" w:hAnsi="Verdana"/>
          <w:b/>
          <w:color w:val="1F497D"/>
          <w:spacing w:val="-2"/>
          <w:sz w:val="18"/>
          <w:szCs w:val="18"/>
        </w:rPr>
        <w:t>(for group I &amp; II only)</w:t>
      </w:r>
      <w:r>
        <w:rPr>
          <w:rFonts w:ascii="Verdana" w:hAnsi="Verdana"/>
          <w:spacing w:val="-2"/>
          <w:sz w:val="20"/>
        </w:rPr>
        <w:tab/>
      </w:r>
    </w:p>
    <w:p w:rsidR="00312898" w:rsidRDefault="00312898" w:rsidP="0071772A">
      <w:pPr>
        <w:pStyle w:val="ListParagraph"/>
        <w:suppressAutoHyphens/>
        <w:spacing w:before="180"/>
        <w:ind w:left="4465" w:firstLine="491"/>
        <w:jc w:val="both"/>
        <w:rPr>
          <w:rFonts w:ascii="Verdana" w:hAnsi="Verdana"/>
          <w:spacing w:val="-2"/>
          <w:sz w:val="20"/>
        </w:rPr>
      </w:pPr>
      <w:r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Pr="00CA5C74">
        <w:rPr>
          <w:rFonts w:ascii="Verdana" w:hAnsi="Verdana"/>
          <w:spacing w:val="-2"/>
          <w:sz w:val="20"/>
        </w:rPr>
      </w:r>
      <w:r w:rsidRPr="00CA5C74">
        <w:rPr>
          <w:rFonts w:ascii="Verdana" w:hAnsi="Verdana"/>
          <w:spacing w:val="-2"/>
          <w:sz w:val="20"/>
        </w:rPr>
        <w:fldChar w:fldCharType="end"/>
      </w:r>
      <w:r>
        <w:rPr>
          <w:rFonts w:ascii="Verdana" w:hAnsi="Verdana"/>
          <w:spacing w:val="-2"/>
          <w:sz w:val="20"/>
        </w:rPr>
        <w:t xml:space="preserve"> Chf 12.50</w:t>
      </w:r>
      <w:r>
        <w:rPr>
          <w:rFonts w:ascii="Verdana" w:hAnsi="Verdana"/>
          <w:spacing w:val="-2"/>
          <w:sz w:val="20"/>
        </w:rPr>
        <w:tab/>
      </w:r>
      <w:r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Pr="00CA5C74">
        <w:rPr>
          <w:rFonts w:ascii="Verdana" w:hAnsi="Verdana"/>
          <w:spacing w:val="-2"/>
          <w:sz w:val="20"/>
        </w:rPr>
      </w:r>
      <w:r w:rsidRPr="00CA5C74">
        <w:rPr>
          <w:rFonts w:ascii="Verdana" w:hAnsi="Verdana"/>
          <w:spacing w:val="-2"/>
          <w:sz w:val="20"/>
        </w:rPr>
        <w:fldChar w:fldCharType="end"/>
      </w:r>
      <w:r>
        <w:rPr>
          <w:rFonts w:ascii="Verdana" w:hAnsi="Verdana"/>
          <w:spacing w:val="-2"/>
          <w:sz w:val="20"/>
        </w:rPr>
        <w:t xml:space="preserve"> NIL (included in entry fee)</w:t>
      </w:r>
    </w:p>
    <w:p w:rsidR="00312898" w:rsidRDefault="00312898" w:rsidP="006363E6">
      <w:pPr>
        <w:pStyle w:val="ListParagraph"/>
        <w:suppressAutoHyphens/>
        <w:spacing w:before="180"/>
        <w:ind w:left="709"/>
        <w:jc w:val="both"/>
        <w:rPr>
          <w:rFonts w:ascii="Verdana" w:hAnsi="Verdana"/>
          <w:b/>
          <w:spacing w:val="-2"/>
          <w:sz w:val="20"/>
          <w:u w:val="single"/>
        </w:rPr>
      </w:pPr>
    </w:p>
    <w:p w:rsidR="00312898" w:rsidRDefault="00312898" w:rsidP="006363E6">
      <w:pPr>
        <w:pStyle w:val="ListParagraph"/>
        <w:suppressAutoHyphens/>
        <w:spacing w:before="180"/>
        <w:ind w:left="709"/>
        <w:jc w:val="both"/>
        <w:rPr>
          <w:rFonts w:ascii="Verdana" w:hAnsi="Verdana"/>
          <w:b/>
          <w:spacing w:val="-2"/>
          <w:sz w:val="20"/>
          <w:u w:val="single"/>
        </w:rPr>
      </w:pPr>
      <w:r w:rsidRPr="007F00A9">
        <w:rPr>
          <w:rFonts w:ascii="Verdana" w:hAnsi="Verdana"/>
          <w:b/>
          <w:spacing w:val="-2"/>
          <w:sz w:val="20"/>
        </w:rPr>
        <w:t xml:space="preserve"> </w:t>
      </w:r>
      <w:r w:rsidRPr="008731F0">
        <w:rPr>
          <w:rFonts w:ascii="Verdana" w:hAnsi="Verdana"/>
          <w:b/>
          <w:spacing w:val="-2"/>
          <w:sz w:val="20"/>
          <w:u w:val="single"/>
        </w:rPr>
        <w:t>All aforementioned amounts are including VAT</w:t>
      </w:r>
    </w:p>
    <w:p w:rsidR="00312898" w:rsidRDefault="00312898" w:rsidP="005F7D0F">
      <w:pPr>
        <w:suppressAutoHyphens/>
        <w:jc w:val="both"/>
        <w:rPr>
          <w:rFonts w:ascii="Verdana" w:hAnsi="Verdana"/>
          <w:spacing w:val="-2"/>
          <w:sz w:val="22"/>
          <w:szCs w:val="22"/>
        </w:rPr>
      </w:pPr>
      <w:r w:rsidRPr="00D47269">
        <w:rPr>
          <w:rFonts w:ascii="Verdana" w:hAnsi="Verdana"/>
          <w:spacing w:val="-2"/>
        </w:rPr>
        <w:tab/>
      </w:r>
      <w:r>
        <w:rPr>
          <w:rFonts w:ascii="Verdana" w:hAnsi="Verdana"/>
          <w:spacing w:val="-2"/>
        </w:rPr>
        <w:t xml:space="preserve"> </w:t>
      </w:r>
      <w:r w:rsidRPr="00D47269">
        <w:rPr>
          <w:rFonts w:ascii="Verdana" w:hAnsi="Verdana"/>
          <w:spacing w:val="-2"/>
        </w:rPr>
        <w:t>VAT number of the OC</w:t>
      </w:r>
      <w:r>
        <w:rPr>
          <w:rFonts w:ascii="Verdana" w:hAnsi="Verdana"/>
          <w:spacing w:val="-2"/>
        </w:rPr>
        <w:t>:</w:t>
      </w:r>
      <w:r w:rsidRPr="00D47269">
        <w:rPr>
          <w:rFonts w:ascii="Verdana" w:hAnsi="Verdana"/>
          <w:spacing w:val="-2"/>
        </w:rPr>
        <w:t xml:space="preserve"> </w:t>
      </w:r>
      <w:r>
        <w:rPr>
          <w:rFonts w:ascii="Verdana" w:hAnsi="Verdana"/>
          <w:spacing w:val="-2"/>
        </w:rPr>
        <w:tab/>
      </w:r>
      <w:r>
        <w:rPr>
          <w:rFonts w:ascii="Verdana" w:hAnsi="Verdana"/>
          <w:spacing w:val="-2"/>
        </w:rPr>
        <w:tab/>
      </w:r>
      <w:r>
        <w:rPr>
          <w:rFonts w:ascii="Verdana" w:hAnsi="Verdana"/>
          <w:spacing w:val="-2"/>
        </w:rPr>
        <w:tab/>
      </w:r>
      <w:r w:rsidRPr="00CA5C74">
        <w:rPr>
          <w:rFonts w:ascii="Verdana" w:hAnsi="Verdana"/>
          <w:spacing w:val="-2"/>
        </w:rPr>
        <w:fldChar w:fldCharType="begin">
          <w:ffData>
            <w:name w:val="Text285"/>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noProof/>
        </w:rPr>
        <w:t> </w:t>
      </w:r>
      <w:r w:rsidRPr="00CA5C74">
        <w:rPr>
          <w:noProof/>
        </w:rPr>
        <w:t> </w:t>
      </w:r>
      <w:r w:rsidRPr="00CA5C74">
        <w:rPr>
          <w:noProof/>
        </w:rPr>
        <w:t> </w:t>
      </w:r>
      <w:r w:rsidRPr="00CA5C74">
        <w:rPr>
          <w:noProof/>
        </w:rPr>
        <w:t> </w:t>
      </w:r>
      <w:r w:rsidRPr="00CA5C74">
        <w:rPr>
          <w:noProof/>
        </w:rPr>
        <w:t> </w:t>
      </w:r>
      <w:r w:rsidRPr="00CA5C74">
        <w:rPr>
          <w:rFonts w:ascii="Verdana" w:hAnsi="Verdana"/>
          <w:spacing w:val="-2"/>
        </w:rPr>
        <w:fldChar w:fldCharType="end"/>
      </w:r>
      <w:r w:rsidRPr="00D47269">
        <w:rPr>
          <w:rFonts w:ascii="Verdana" w:hAnsi="Verdana"/>
          <w:spacing w:val="-2"/>
        </w:rPr>
        <w:t xml:space="preserve"> </w:t>
      </w:r>
    </w:p>
    <w:p w:rsidR="00312898" w:rsidRDefault="00312898" w:rsidP="00337E68">
      <w:pPr>
        <w:widowControl/>
        <w:rPr>
          <w:rFonts w:ascii="Verdana" w:hAnsi="Verdana"/>
          <w:sz w:val="22"/>
          <w:szCs w:val="22"/>
        </w:rPr>
      </w:pPr>
      <w:r>
        <w:rPr>
          <w:rFonts w:ascii="Verdana" w:hAnsi="Verdana"/>
          <w:sz w:val="22"/>
          <w:szCs w:val="22"/>
        </w:rPr>
        <w:br w:type="page"/>
      </w:r>
    </w:p>
    <w:p w:rsidR="00312898" w:rsidRPr="004F439A" w:rsidRDefault="00312898" w:rsidP="00337E68">
      <w:pPr>
        <w:ind w:left="709"/>
        <w:jc w:val="both"/>
        <w:rPr>
          <w:rFonts w:ascii="Verdana" w:hAnsi="Verdana"/>
          <w:sz w:val="22"/>
          <w:szCs w:val="22"/>
        </w:rPr>
      </w:pPr>
    </w:p>
    <w:p w:rsidR="00312898" w:rsidRPr="009B267D" w:rsidRDefault="00312898" w:rsidP="00337E68">
      <w:pPr>
        <w:numPr>
          <w:ilvl w:val="0"/>
          <w:numId w:val="32"/>
        </w:numPr>
        <w:spacing w:before="120"/>
        <w:rPr>
          <w:rFonts w:ascii="Verdana" w:hAnsi="Verdana"/>
          <w:b/>
          <w:bCs/>
          <w:color w:val="008000"/>
          <w:spacing w:val="-3"/>
          <w:szCs w:val="24"/>
          <w:u w:val="single"/>
        </w:rPr>
      </w:pPr>
      <w:r w:rsidRPr="00112BC5">
        <w:rPr>
          <w:rFonts w:ascii="Verdana" w:hAnsi="Verdana"/>
          <w:b/>
          <w:bCs/>
          <w:spacing w:val="-3"/>
          <w:sz w:val="28"/>
          <w:szCs w:val="28"/>
        </w:rPr>
        <w:t>FACILITIES OFFERED</w:t>
      </w:r>
      <w:r w:rsidRPr="009B267D">
        <w:rPr>
          <w:rFonts w:ascii="Verdana" w:hAnsi="Verdana"/>
          <w:b/>
          <w:bCs/>
          <w:spacing w:val="-3"/>
          <w:szCs w:val="24"/>
        </w:rPr>
        <w:t xml:space="preserve"> </w:t>
      </w:r>
    </w:p>
    <w:p w:rsidR="00312898" w:rsidRDefault="00312898" w:rsidP="00337E68">
      <w:pPr>
        <w:spacing w:before="120"/>
        <w:ind w:left="567"/>
        <w:rPr>
          <w:rFonts w:ascii="Verdana" w:hAnsi="Verdana"/>
        </w:rPr>
      </w:pPr>
    </w:p>
    <w:p w:rsidR="00312898" w:rsidRPr="00753F5D" w:rsidRDefault="00312898" w:rsidP="00337E68">
      <w:pPr>
        <w:spacing w:before="120"/>
        <w:ind w:left="567"/>
        <w:rPr>
          <w:rFonts w:ascii="Verdana" w:hAnsi="Verdana"/>
        </w:rPr>
      </w:pPr>
      <w:r w:rsidRPr="00753F5D">
        <w:rPr>
          <w:rFonts w:ascii="Verdana" w:hAnsi="Verdana"/>
        </w:rPr>
        <w:t>Please specify travel, style of accommodation, length of time they are at the expense of the organiser and any compensation scheduled for the following:</w:t>
      </w:r>
    </w:p>
    <w:p w:rsidR="00312898" w:rsidRPr="006363E6" w:rsidRDefault="00312898" w:rsidP="00337E68">
      <w:pPr>
        <w:numPr>
          <w:ilvl w:val="0"/>
          <w:numId w:val="17"/>
        </w:numPr>
        <w:tabs>
          <w:tab w:val="clear" w:pos="1423"/>
          <w:tab w:val="num" w:pos="993"/>
          <w:tab w:val="left" w:pos="4536"/>
        </w:tabs>
        <w:spacing w:before="120"/>
        <w:ind w:hanging="997"/>
        <w:rPr>
          <w:rFonts w:ascii="Verdana" w:hAnsi="Verdana"/>
          <w:sz w:val="22"/>
          <w:szCs w:val="22"/>
        </w:rPr>
      </w:pPr>
      <w:r>
        <w:rPr>
          <w:rFonts w:ascii="Verdana" w:hAnsi="Verdana"/>
          <w:b/>
          <w:bCs/>
          <w:spacing w:val="-3"/>
          <w:sz w:val="22"/>
          <w:szCs w:val="22"/>
        </w:rPr>
        <w:t xml:space="preserve"> </w:t>
      </w:r>
      <w:r w:rsidRPr="006363E6">
        <w:rPr>
          <w:rFonts w:ascii="Verdana" w:hAnsi="Verdana"/>
          <w:b/>
          <w:bCs/>
          <w:spacing w:val="-3"/>
          <w:sz w:val="22"/>
          <w:szCs w:val="22"/>
        </w:rPr>
        <w:t>ATHLETES</w:t>
      </w:r>
    </w:p>
    <w:p w:rsidR="00312898" w:rsidRPr="006363E6" w:rsidRDefault="00312898"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 xml:space="preserve">Hotel: </w:t>
      </w:r>
      <w:r>
        <w:rPr>
          <w:rFonts w:ascii="Verdana" w:hAnsi="Verdana"/>
          <w:spacing w:val="-2"/>
        </w:rPr>
        <w:tab/>
      </w:r>
      <w:r>
        <w:rPr>
          <w:rFonts w:ascii="Verdana" w:hAnsi="Verdana"/>
          <w:spacing w:val="-2"/>
        </w:rPr>
        <w:tab/>
      </w:r>
      <w:r>
        <w:rPr>
          <w:rFonts w:ascii="Verdana" w:hAnsi="Verdana"/>
          <w:spacing w:val="-2"/>
        </w:rPr>
        <w:tab/>
        <w:t xml:space="preserve"> </w:t>
      </w:r>
      <w:bookmarkStart w:id="21" w:name="Text172"/>
      <w:r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1"/>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 xml:space="preserve">Address: </w:t>
      </w:r>
      <w:r>
        <w:rPr>
          <w:rFonts w:ascii="Verdana" w:hAnsi="Verdana"/>
          <w:spacing w:val="-2"/>
        </w:rPr>
        <w:tab/>
      </w:r>
      <w:r>
        <w:rPr>
          <w:rFonts w:ascii="Verdana" w:hAnsi="Verdana"/>
          <w:spacing w:val="-2"/>
        </w:rPr>
        <w:tab/>
        <w:t xml:space="preserve"> </w:t>
      </w:r>
      <w:r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Telephone:</w:t>
      </w:r>
      <w:r>
        <w:rPr>
          <w:rFonts w:ascii="Verdana" w:hAnsi="Verdana"/>
          <w:spacing w:val="-2"/>
        </w:rPr>
        <w:tab/>
      </w:r>
      <w:r>
        <w:rPr>
          <w:rFonts w:ascii="Verdana" w:hAnsi="Verdana"/>
          <w:spacing w:val="-2"/>
        </w:rPr>
        <w:tab/>
      </w:r>
      <w:r w:rsidRPr="006363E6">
        <w:rPr>
          <w:rFonts w:ascii="Verdana" w:hAnsi="Verdana"/>
          <w:spacing w:val="-2"/>
        </w:rPr>
        <w:t xml:space="preserve"> </w:t>
      </w:r>
      <w:r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p>
    <w:p w:rsidR="00312898" w:rsidRPr="006363E6" w:rsidRDefault="00312898" w:rsidP="006363E6">
      <w:pPr>
        <w:suppressAutoHyphens/>
        <w:spacing w:before="120"/>
        <w:jc w:val="both"/>
        <w:rPr>
          <w:rFonts w:ascii="Verdana" w:hAnsi="Verdana"/>
          <w:spacing w:val="-2"/>
        </w:rPr>
      </w:pPr>
      <w:r w:rsidRPr="006363E6">
        <w:rPr>
          <w:rFonts w:ascii="Verdana" w:hAnsi="Verdana"/>
          <w:spacing w:val="-2"/>
        </w:rPr>
        <w:t xml:space="preserve">           At the expense of:   The OC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or   Athletes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p>
    <w:p w:rsidR="00312898" w:rsidRPr="006363E6" w:rsidRDefault="00312898"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to    </w:t>
      </w:r>
      <w:r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p>
    <w:p w:rsidR="00312898" w:rsidRPr="006363E6" w:rsidRDefault="00312898"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312898" w:rsidRPr="006363E6" w:rsidRDefault="00312898"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Pr="006363E6">
        <w:rPr>
          <w:rFonts w:ascii="Verdana" w:hAnsi="Verdana"/>
          <w:spacing w:val="-2"/>
          <w:u w:val="single"/>
        </w:rPr>
        <w:t>OC</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or   </w:t>
      </w:r>
      <w:r w:rsidRPr="006363E6">
        <w:rPr>
          <w:rFonts w:ascii="Verdana" w:hAnsi="Verdana"/>
          <w:spacing w:val="-2"/>
          <w:u w:val="single"/>
        </w:rPr>
        <w:t>Athletes</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w:t>
      </w:r>
    </w:p>
    <w:p w:rsidR="00312898" w:rsidRPr="006363E6" w:rsidRDefault="00312898"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bookmarkStart w:id="22" w:name="Text176"/>
      <w:r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2"/>
      <w:r w:rsidRPr="006363E6">
        <w:rPr>
          <w:rFonts w:ascii="Verdana" w:hAnsi="Verdana"/>
          <w:spacing w:val="-2"/>
        </w:rPr>
        <w:t xml:space="preserve">   to    </w:t>
      </w:r>
      <w:bookmarkStart w:id="23" w:name="Text177"/>
      <w:r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3"/>
      <w:r w:rsidRPr="006363E6">
        <w:rPr>
          <w:rFonts w:ascii="Verdana" w:hAnsi="Verdana"/>
          <w:spacing w:val="-2"/>
        </w:rPr>
        <w:t xml:space="preserve"> .  Where </w:t>
      </w:r>
      <w:r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sidDel="00535D03">
        <w:rPr>
          <w:rFonts w:ascii="Verdana" w:hAnsi="Verdana"/>
          <w:spacing w:val="-2"/>
        </w:rPr>
        <w:t xml:space="preserve"> </w:t>
      </w:r>
    </w:p>
    <w:p w:rsidR="00312898" w:rsidRDefault="00312898" w:rsidP="006363E6">
      <w:pPr>
        <w:suppressAutoHyphens/>
        <w:spacing w:before="60"/>
        <w:ind w:left="720"/>
        <w:jc w:val="both"/>
        <w:rPr>
          <w:rFonts w:ascii="Verdana" w:hAnsi="Verdana"/>
          <w:spacing w:val="-2"/>
        </w:rPr>
      </w:pPr>
    </w:p>
    <w:p w:rsidR="00312898" w:rsidRPr="006363E6" w:rsidRDefault="00312898" w:rsidP="006363E6">
      <w:pPr>
        <w:numPr>
          <w:ilvl w:val="0"/>
          <w:numId w:val="17"/>
        </w:numPr>
        <w:suppressAutoHyphens/>
        <w:spacing w:before="180"/>
        <w:jc w:val="both"/>
        <w:rPr>
          <w:rFonts w:ascii="Verdana" w:hAnsi="Verdana"/>
          <w:b/>
          <w:spacing w:val="-2"/>
          <w:sz w:val="22"/>
          <w:szCs w:val="22"/>
        </w:rPr>
      </w:pPr>
      <w:r w:rsidRPr="006363E6">
        <w:rPr>
          <w:rFonts w:ascii="Verdana" w:hAnsi="Verdana"/>
          <w:b/>
          <w:spacing w:val="-2"/>
          <w:sz w:val="22"/>
          <w:szCs w:val="22"/>
        </w:rPr>
        <w:t>GROOMS</w:t>
      </w:r>
    </w:p>
    <w:p w:rsidR="00312898" w:rsidRPr="006363E6" w:rsidRDefault="00312898"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312898" w:rsidRPr="006363E6" w:rsidRDefault="00312898"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312898" w:rsidRPr="006363E6" w:rsidRDefault="00312898"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Pr="006363E6">
        <w:rPr>
          <w:rFonts w:ascii="Verdana" w:hAnsi="Verdana"/>
          <w:spacing w:val="-2"/>
          <w:u w:val="single"/>
        </w:rPr>
        <w:t>OC</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w:t>
      </w:r>
      <w:r w:rsidRPr="006363E6">
        <w:rPr>
          <w:rFonts w:ascii="Verdana" w:hAnsi="Verdana"/>
          <w:spacing w:val="-2"/>
          <w:u w:val="single"/>
        </w:rPr>
        <w:t>Athletes</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from </w:t>
      </w:r>
      <w:bookmarkStart w:id="24" w:name="Text181"/>
      <w:r w:rsidRPr="006363E6">
        <w:rPr>
          <w:rFonts w:ascii="Verdana" w:hAnsi="Verdana"/>
          <w:spacing w:val="-2"/>
        </w:rPr>
        <w:fldChar w:fldCharType="begin">
          <w:ffData>
            <w:name w:val="Text181"/>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4"/>
      <w:r w:rsidRPr="006363E6">
        <w:rPr>
          <w:rFonts w:ascii="Verdana" w:hAnsi="Verdana"/>
          <w:spacing w:val="-2"/>
        </w:rPr>
        <w:t xml:space="preserve"> to </w:t>
      </w:r>
      <w:bookmarkStart w:id="25" w:name="Text182"/>
      <w:r w:rsidRPr="006363E6">
        <w:rPr>
          <w:rFonts w:ascii="Verdana" w:hAnsi="Verdana"/>
          <w:spacing w:val="-2"/>
        </w:rPr>
        <w:fldChar w:fldCharType="begin">
          <w:ffData>
            <w:name w:val="Text18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5"/>
      <w:r w:rsidRPr="006363E6">
        <w:rPr>
          <w:rFonts w:ascii="Verdana" w:hAnsi="Verdana"/>
          <w:spacing w:val="-2"/>
        </w:rPr>
        <w:t>.</w:t>
      </w:r>
    </w:p>
    <w:p w:rsidR="00312898" w:rsidRPr="006363E6" w:rsidRDefault="00312898"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312898" w:rsidRPr="006363E6" w:rsidRDefault="00312898"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Pr="006363E6">
        <w:rPr>
          <w:rFonts w:ascii="Verdana" w:hAnsi="Verdana"/>
          <w:spacing w:val="-2"/>
          <w:u w:val="single"/>
        </w:rPr>
        <w:t>OC</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or   </w:t>
      </w:r>
      <w:r w:rsidRPr="006363E6">
        <w:rPr>
          <w:rFonts w:ascii="Verdana" w:hAnsi="Verdana"/>
          <w:spacing w:val="-2"/>
          <w:u w:val="single"/>
        </w:rPr>
        <w:t>Athletes</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w:t>
      </w:r>
    </w:p>
    <w:p w:rsidR="00312898" w:rsidRPr="006363E6" w:rsidRDefault="00312898"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to    </w:t>
      </w:r>
      <w:r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Pr>
          <w:rFonts w:ascii="Verdana" w:hAnsi="Verdana"/>
          <w:spacing w:val="-2"/>
        </w:rPr>
        <w:t xml:space="preserve"> .  Where </w:t>
      </w:r>
      <w:r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r w:rsidRPr="006363E6" w:rsidDel="00535D03">
        <w:rPr>
          <w:rFonts w:ascii="Verdana" w:hAnsi="Verdana"/>
          <w:spacing w:val="-2"/>
        </w:rPr>
        <w:t xml:space="preserve"> </w:t>
      </w:r>
    </w:p>
    <w:p w:rsidR="00312898" w:rsidRPr="006363E6" w:rsidRDefault="00312898" w:rsidP="006363E6">
      <w:pPr>
        <w:suppressAutoHyphens/>
        <w:spacing w:before="60"/>
        <w:ind w:left="720"/>
        <w:jc w:val="both"/>
        <w:rPr>
          <w:rFonts w:ascii="Verdana" w:hAnsi="Verdana"/>
          <w:spacing w:val="-2"/>
        </w:rPr>
      </w:pPr>
    </w:p>
    <w:p w:rsidR="00312898" w:rsidRDefault="00312898" w:rsidP="006363E6">
      <w:pPr>
        <w:widowControl/>
        <w:autoSpaceDE w:val="0"/>
        <w:autoSpaceDN w:val="0"/>
        <w:adjustRightInd w:val="0"/>
        <w:ind w:left="720"/>
        <w:jc w:val="both"/>
        <w:rPr>
          <w:rFonts w:ascii="Verdana" w:hAnsi="Verdana" w:cs="Verdana"/>
          <w:u w:val="single"/>
          <w:lang w:eastAsia="fr-CH"/>
        </w:rPr>
      </w:pPr>
      <w:r w:rsidRPr="006363E6">
        <w:rPr>
          <w:rFonts w:ascii="Verdana" w:hAnsi="Verdana" w:cs="Verdana"/>
          <w:u w:val="single"/>
          <w:lang w:eastAsia="fr-CH"/>
        </w:rPr>
        <w:t xml:space="preserve">N.B. If applicable, OC’s must provide proper sanitary conditions The showering facilities should be sufficient for both male and female grooms with hot and cold water. Shower facilities as well as restrooms should at all times be in a state of cleanliness. </w:t>
      </w:r>
    </w:p>
    <w:p w:rsidR="00312898" w:rsidRPr="006363E6" w:rsidRDefault="00312898" w:rsidP="006363E6">
      <w:pPr>
        <w:widowControl/>
        <w:autoSpaceDE w:val="0"/>
        <w:autoSpaceDN w:val="0"/>
        <w:adjustRightInd w:val="0"/>
        <w:ind w:left="720"/>
        <w:rPr>
          <w:rFonts w:ascii="Verdana" w:hAnsi="Verdana" w:cs="Verdana"/>
          <w:u w:val="single"/>
          <w:lang w:eastAsia="fr-CH"/>
        </w:rPr>
      </w:pPr>
    </w:p>
    <w:p w:rsidR="00312898" w:rsidRPr="006363E6" w:rsidRDefault="00312898" w:rsidP="006363E6">
      <w:pPr>
        <w:numPr>
          <w:ilvl w:val="0"/>
          <w:numId w:val="17"/>
        </w:numPr>
        <w:suppressAutoHyphens/>
        <w:spacing w:before="180"/>
        <w:jc w:val="both"/>
        <w:rPr>
          <w:rFonts w:ascii="Verdana" w:hAnsi="Verdana"/>
          <w:b/>
          <w:spacing w:val="-2"/>
          <w:sz w:val="22"/>
          <w:szCs w:val="22"/>
        </w:rPr>
      </w:pPr>
      <w:r w:rsidRPr="006363E6">
        <w:rPr>
          <w:rFonts w:ascii="Verdana" w:hAnsi="Verdana"/>
          <w:b/>
          <w:spacing w:val="-2"/>
          <w:sz w:val="22"/>
          <w:szCs w:val="22"/>
        </w:rPr>
        <w:t>HORSES / PONIES</w:t>
      </w:r>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Transport expenses to be paid by:</w:t>
      </w:r>
    </w:p>
    <w:p w:rsidR="00312898" w:rsidRPr="006363E6" w:rsidRDefault="00312898" w:rsidP="006363E6">
      <w:pPr>
        <w:suppressAutoHyphens/>
        <w:spacing w:before="120"/>
        <w:jc w:val="both"/>
        <w:rPr>
          <w:rFonts w:ascii="Verdana" w:hAnsi="Verdana"/>
          <w:spacing w:val="-2"/>
        </w:rPr>
      </w:pPr>
      <w:r w:rsidRPr="006363E6">
        <w:rPr>
          <w:rFonts w:ascii="Verdana" w:hAnsi="Verdana"/>
          <w:spacing w:val="-2"/>
        </w:rPr>
        <w:t xml:space="preserve">           The </w:t>
      </w:r>
      <w:r w:rsidRPr="006363E6">
        <w:rPr>
          <w:rFonts w:ascii="Verdana" w:hAnsi="Verdana"/>
          <w:spacing w:val="-2"/>
          <w:u w:val="single"/>
        </w:rPr>
        <w:t>OC</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at    </w:t>
      </w:r>
      <w:bookmarkStart w:id="26" w:name="Text186"/>
      <w:r w:rsidRPr="006363E6">
        <w:rPr>
          <w:rFonts w:ascii="Verdana" w:hAnsi="Verdana"/>
          <w:spacing w:val="-2"/>
        </w:rPr>
        <w:fldChar w:fldCharType="begin">
          <w:ffData>
            <w:name w:val="Text186"/>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6"/>
      <w:r w:rsidRPr="006363E6">
        <w:rPr>
          <w:rFonts w:ascii="Verdana" w:hAnsi="Verdana"/>
          <w:spacing w:val="-2"/>
        </w:rPr>
        <w:t xml:space="preserve"> per km.</w:t>
      </w:r>
    </w:p>
    <w:p w:rsidR="00312898" w:rsidRPr="006363E6" w:rsidRDefault="00312898" w:rsidP="006363E6">
      <w:pPr>
        <w:suppressAutoHyphens/>
        <w:spacing w:before="120"/>
        <w:ind w:firstLine="720"/>
        <w:jc w:val="both"/>
        <w:rPr>
          <w:rFonts w:ascii="Verdana" w:hAnsi="Verdana"/>
          <w:spacing w:val="-2"/>
        </w:rPr>
      </w:pPr>
      <w:r w:rsidRPr="006363E6">
        <w:rPr>
          <w:rFonts w:ascii="Verdana" w:hAnsi="Verdana"/>
          <w:spacing w:val="-2"/>
        </w:rPr>
        <w:t xml:space="preserve">The </w:t>
      </w:r>
      <w:r w:rsidRPr="006363E6">
        <w:rPr>
          <w:rFonts w:ascii="Verdana" w:hAnsi="Verdana"/>
          <w:spacing w:val="-2"/>
          <w:u w:val="single"/>
        </w:rPr>
        <w:t>Athlete</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Pr="006363E6">
        <w:rPr>
          <w:rFonts w:ascii="Verdana" w:hAnsi="Verdana"/>
          <w:spacing w:val="-2"/>
        </w:rPr>
      </w:r>
      <w:r w:rsidRPr="006363E6">
        <w:rPr>
          <w:rFonts w:ascii="Verdana" w:hAnsi="Verdana"/>
          <w:spacing w:val="-2"/>
        </w:rPr>
        <w:fldChar w:fldCharType="end"/>
      </w:r>
      <w:r w:rsidRPr="006363E6">
        <w:rPr>
          <w:rFonts w:ascii="Verdana" w:hAnsi="Verdana"/>
          <w:spacing w:val="-2"/>
        </w:rPr>
        <w:t xml:space="preserve"> </w:t>
      </w:r>
    </w:p>
    <w:p w:rsidR="00312898" w:rsidRPr="006363E6" w:rsidRDefault="00312898">
      <w:pPr>
        <w:widowControl/>
        <w:rPr>
          <w:rFonts w:ascii="Verdana" w:hAnsi="Verdana"/>
          <w:spacing w:val="-2"/>
        </w:rPr>
      </w:pPr>
    </w:p>
    <w:p w:rsidR="00312898" w:rsidRPr="006363E6" w:rsidRDefault="00312898" w:rsidP="006363E6">
      <w:pPr>
        <w:numPr>
          <w:ilvl w:val="0"/>
          <w:numId w:val="17"/>
        </w:numPr>
        <w:suppressAutoHyphens/>
        <w:spacing w:before="180"/>
        <w:jc w:val="both"/>
        <w:rPr>
          <w:rFonts w:ascii="Verdana" w:hAnsi="Verdana"/>
          <w:b/>
          <w:spacing w:val="-2"/>
          <w:sz w:val="22"/>
          <w:szCs w:val="22"/>
        </w:rPr>
      </w:pPr>
      <w:r w:rsidRPr="006363E6">
        <w:rPr>
          <w:rFonts w:ascii="Verdana" w:hAnsi="Verdana"/>
          <w:b/>
          <w:spacing w:val="-2"/>
          <w:sz w:val="22"/>
          <w:szCs w:val="22"/>
        </w:rPr>
        <w:t>WELCOME</w:t>
      </w:r>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The time and date of arrival of athletes, horses and their means of transport must be given to the OC in order to facilitate their arrival.</w:t>
      </w:r>
    </w:p>
    <w:p w:rsidR="00312898" w:rsidRPr="006363E6" w:rsidRDefault="00312898" w:rsidP="006363E6">
      <w:pPr>
        <w:suppressAutoHyphens/>
        <w:spacing w:before="120"/>
        <w:ind w:left="720"/>
        <w:jc w:val="both"/>
        <w:rPr>
          <w:rFonts w:ascii="Verdana" w:hAnsi="Verdana"/>
          <w:spacing w:val="-2"/>
        </w:rPr>
      </w:pPr>
      <w:r w:rsidRPr="006363E6">
        <w:rPr>
          <w:rFonts w:ascii="Verdana" w:hAnsi="Verdana"/>
          <w:spacing w:val="-2"/>
        </w:rPr>
        <w:t xml:space="preserve">Please provide date and time of arrival to the OC by: </w:t>
      </w:r>
      <w:bookmarkStart w:id="27" w:name="Text292"/>
      <w:r w:rsidRPr="006363E6">
        <w:rPr>
          <w:rFonts w:ascii="Verdana" w:hAnsi="Verdana"/>
          <w:spacing w:val="-2"/>
        </w:rPr>
        <w:fldChar w:fldCharType="begin">
          <w:ffData>
            <w:name w:val="Text292"/>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27"/>
    </w:p>
    <w:p w:rsidR="00312898" w:rsidRPr="006363E6" w:rsidRDefault="00312898" w:rsidP="006363E6">
      <w:pPr>
        <w:suppressAutoHyphens/>
        <w:ind w:left="360"/>
        <w:jc w:val="both"/>
        <w:rPr>
          <w:rFonts w:ascii="Verdana" w:hAnsi="Verdana"/>
          <w:spacing w:val="-3"/>
          <w:sz w:val="22"/>
          <w:szCs w:val="22"/>
        </w:rPr>
      </w:pPr>
    </w:p>
    <w:p w:rsidR="00312898" w:rsidRDefault="00312898" w:rsidP="00337E68">
      <w:pPr>
        <w:tabs>
          <w:tab w:val="left" w:pos="567"/>
          <w:tab w:val="num" w:pos="993"/>
        </w:tabs>
        <w:suppressAutoHyphens/>
        <w:spacing w:line="260" w:lineRule="exact"/>
        <w:ind w:left="567" w:hanging="997"/>
        <w:jc w:val="both"/>
        <w:rPr>
          <w:rFonts w:ascii="Verdana" w:hAnsi="Verdana"/>
          <w:bCs/>
          <w:spacing w:val="-3"/>
          <w:sz w:val="22"/>
          <w:szCs w:val="22"/>
          <w:lang w:val="en-US"/>
        </w:rPr>
      </w:pPr>
    </w:p>
    <w:p w:rsidR="00312898" w:rsidRDefault="00312898" w:rsidP="00337E68">
      <w:pPr>
        <w:widowControl/>
        <w:rPr>
          <w:rFonts w:ascii="Verdana" w:hAnsi="Verdana"/>
          <w:bCs/>
          <w:spacing w:val="-3"/>
          <w:sz w:val="22"/>
          <w:szCs w:val="22"/>
          <w:lang w:val="en-US"/>
        </w:rPr>
      </w:pPr>
      <w:r>
        <w:rPr>
          <w:rFonts w:ascii="Verdana" w:hAnsi="Verdana"/>
          <w:bCs/>
          <w:spacing w:val="-3"/>
          <w:sz w:val="22"/>
          <w:szCs w:val="22"/>
          <w:lang w:val="en-US"/>
        </w:rPr>
        <w:br w:type="page"/>
      </w:r>
    </w:p>
    <w:p w:rsidR="00312898" w:rsidRPr="00753F5D" w:rsidRDefault="00312898" w:rsidP="00337E68">
      <w:pPr>
        <w:tabs>
          <w:tab w:val="left" w:pos="567"/>
          <w:tab w:val="num" w:pos="993"/>
        </w:tabs>
        <w:suppressAutoHyphens/>
        <w:spacing w:line="260" w:lineRule="exact"/>
        <w:ind w:left="567" w:hanging="997"/>
        <w:jc w:val="both"/>
        <w:rPr>
          <w:rFonts w:ascii="Verdana" w:hAnsi="Verdana"/>
          <w:bCs/>
          <w:spacing w:val="-3"/>
          <w:sz w:val="22"/>
          <w:szCs w:val="22"/>
          <w:lang w:val="en-US"/>
        </w:rPr>
      </w:pPr>
    </w:p>
    <w:p w:rsidR="00312898" w:rsidRPr="00CC1A62" w:rsidRDefault="00312898" w:rsidP="00337E68">
      <w:pPr>
        <w:numPr>
          <w:ilvl w:val="0"/>
          <w:numId w:val="32"/>
        </w:numPr>
        <w:suppressAutoHyphens/>
        <w:jc w:val="both"/>
        <w:rPr>
          <w:rFonts w:ascii="Verdana" w:hAnsi="Verdana"/>
          <w:b/>
          <w:spacing w:val="-3"/>
          <w:sz w:val="28"/>
          <w:szCs w:val="28"/>
        </w:rPr>
      </w:pPr>
      <w:r>
        <w:rPr>
          <w:rFonts w:ascii="Verdana" w:hAnsi="Verdana"/>
          <w:b/>
          <w:spacing w:val="-3"/>
          <w:sz w:val="28"/>
          <w:szCs w:val="28"/>
        </w:rPr>
        <w:t>ADDITIONAL INFORMATION</w:t>
      </w:r>
    </w:p>
    <w:p w:rsidR="00312898" w:rsidRDefault="00312898" w:rsidP="00337E68">
      <w:pPr>
        <w:suppressAutoHyphens/>
        <w:jc w:val="both"/>
        <w:rPr>
          <w:rFonts w:ascii="Verdana" w:hAnsi="Verdana"/>
          <w:b/>
          <w:spacing w:val="-2"/>
          <w:szCs w:val="24"/>
        </w:rPr>
      </w:pPr>
    </w:p>
    <w:p w:rsidR="00312898" w:rsidRPr="00CA5C74" w:rsidRDefault="00312898" w:rsidP="00337E68">
      <w:pPr>
        <w:pStyle w:val="ListParagraph"/>
        <w:tabs>
          <w:tab w:val="left" w:pos="5040"/>
        </w:tabs>
        <w:suppressAutoHyphens/>
        <w:ind w:left="1080"/>
        <w:jc w:val="both"/>
        <w:rPr>
          <w:rFonts w:ascii="Verdana" w:hAnsi="Verdana"/>
          <w:spacing w:val="-2"/>
          <w:sz w:val="20"/>
        </w:rPr>
      </w:pPr>
    </w:p>
    <w:p w:rsidR="00312898" w:rsidRPr="00970804" w:rsidRDefault="00312898" w:rsidP="00337E68">
      <w:pPr>
        <w:numPr>
          <w:ilvl w:val="0"/>
          <w:numId w:val="26"/>
        </w:numPr>
        <w:suppressAutoHyphens/>
        <w:ind w:left="993" w:hanging="993"/>
        <w:jc w:val="both"/>
        <w:rPr>
          <w:rFonts w:ascii="Verdana" w:hAnsi="Verdana" w:cs="Verdana"/>
          <w:b/>
          <w:bCs/>
          <w:spacing w:val="-4"/>
          <w:sz w:val="22"/>
          <w:szCs w:val="22"/>
        </w:rPr>
      </w:pPr>
      <w:r w:rsidRPr="00970804">
        <w:rPr>
          <w:rFonts w:ascii="Verdana" w:hAnsi="Verdana" w:cs="Verdana"/>
          <w:b/>
          <w:bCs/>
          <w:spacing w:val="-5"/>
          <w:sz w:val="22"/>
          <w:szCs w:val="22"/>
        </w:rPr>
        <w:t>ADVERTISING AND PUBLICITY ON ATHLETES AND HORSES</w:t>
      </w:r>
      <w:r>
        <w:rPr>
          <w:rFonts w:ascii="Verdana" w:hAnsi="Verdana" w:cs="Verdana"/>
          <w:b/>
          <w:bCs/>
          <w:spacing w:val="-5"/>
          <w:sz w:val="22"/>
          <w:szCs w:val="22"/>
        </w:rPr>
        <w:t xml:space="preserve"> </w:t>
      </w:r>
    </w:p>
    <w:p w:rsidR="00312898" w:rsidRPr="00753F5D" w:rsidRDefault="00312898" w:rsidP="00337E68">
      <w:pPr>
        <w:tabs>
          <w:tab w:val="left" w:pos="2552"/>
          <w:tab w:val="left" w:pos="4536"/>
        </w:tabs>
        <w:spacing w:before="120"/>
        <w:ind w:left="1440"/>
        <w:rPr>
          <w:rFonts w:ascii="Verdana" w:hAnsi="Verdana"/>
          <w:b/>
        </w:rPr>
      </w:pPr>
      <w:r w:rsidRPr="00237A65">
        <w:rPr>
          <w:rFonts w:ascii="Verdana" w:hAnsi="Verdana"/>
          <w:lang w:val="en-US"/>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en-US"/>
        </w:rPr>
      </w:r>
      <w:r w:rsidRPr="00237A65">
        <w:rPr>
          <w:rFonts w:ascii="Verdana" w:hAnsi="Verdana"/>
          <w:lang w:val="en-US"/>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en-US"/>
        </w:rPr>
        <w:fldChar w:fldCharType="end"/>
      </w:r>
      <w:r w:rsidRPr="00753F5D">
        <w:rPr>
          <w:rFonts w:ascii="Verdana" w:hAnsi="Verdana"/>
          <w:sz w:val="22"/>
          <w:szCs w:val="22"/>
        </w:rPr>
        <w:t xml:space="preserve"> </w:t>
      </w:r>
      <w:r w:rsidRPr="00753F5D">
        <w:rPr>
          <w:rFonts w:ascii="Verdana" w:hAnsi="Verdana"/>
        </w:rPr>
        <w:t>allowed</w:t>
      </w:r>
      <w:r w:rsidRPr="00753F5D">
        <w:rPr>
          <w:rFonts w:ascii="Verdana" w:hAnsi="Verdana"/>
          <w:sz w:val="22"/>
          <w:szCs w:val="22"/>
        </w:rPr>
        <w:tab/>
        <w:t xml:space="preserve"> </w:t>
      </w:r>
      <w:r w:rsidRPr="00753F5D">
        <w:rPr>
          <w:rFonts w:ascii="Verdana" w:hAnsi="Verdana"/>
          <w:sz w:val="22"/>
          <w:szCs w:val="22"/>
        </w:rPr>
        <w:tab/>
      </w:r>
      <w:r w:rsidRPr="00237A65">
        <w:rPr>
          <w:rFonts w:ascii="Verdana" w:hAnsi="Verdana"/>
          <w:lang w:val="en-US"/>
        </w:rPr>
        <w:fldChar w:fldCharType="begin">
          <w:ffData>
            <w:name w:val="Text202"/>
            <w:enabled/>
            <w:calcOnExit w:val="0"/>
            <w:textInput/>
          </w:ffData>
        </w:fldChar>
      </w:r>
      <w:r w:rsidRPr="00237A65">
        <w:rPr>
          <w:rFonts w:ascii="Verdana" w:hAnsi="Verdana"/>
          <w:lang w:val="en-US"/>
        </w:rPr>
        <w:instrText xml:space="preserve"> FORMTEXT </w:instrText>
      </w:r>
      <w:r w:rsidRPr="00237A65">
        <w:rPr>
          <w:rFonts w:ascii="Verdana" w:hAnsi="Verdana"/>
          <w:lang w:val="en-US"/>
        </w:rPr>
      </w:r>
      <w:r w:rsidRPr="00237A65">
        <w:rPr>
          <w:rFonts w:ascii="Verdana" w:hAnsi="Verdana"/>
          <w:lang w:val="en-US"/>
        </w:rPr>
        <w:fldChar w:fldCharType="separate"/>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noProof/>
          <w:lang w:val="fr-FR"/>
        </w:rPr>
        <w:t> </w:t>
      </w:r>
      <w:r w:rsidRPr="00237A65">
        <w:rPr>
          <w:rFonts w:ascii="Verdana" w:hAnsi="Verdana"/>
          <w:lang w:val="en-US"/>
        </w:rPr>
        <w:fldChar w:fldCharType="end"/>
      </w:r>
      <w:r w:rsidRPr="00753F5D">
        <w:rPr>
          <w:rFonts w:ascii="Verdana" w:hAnsi="Verdana"/>
          <w:sz w:val="22"/>
          <w:szCs w:val="22"/>
        </w:rPr>
        <w:t xml:space="preserve"> </w:t>
      </w:r>
      <w:r w:rsidRPr="00753F5D">
        <w:rPr>
          <w:rFonts w:ascii="Verdana" w:hAnsi="Verdana"/>
        </w:rPr>
        <w:t>not allowed</w:t>
      </w:r>
    </w:p>
    <w:p w:rsidR="00312898" w:rsidRDefault="00312898" w:rsidP="00337E68">
      <w:pPr>
        <w:suppressAutoHyphens/>
        <w:ind w:left="993"/>
        <w:jc w:val="both"/>
        <w:rPr>
          <w:rFonts w:ascii="Verdana" w:hAnsi="Verdana" w:cs="Verdana"/>
          <w:b/>
          <w:bCs/>
          <w:spacing w:val="-5"/>
          <w:sz w:val="22"/>
          <w:szCs w:val="22"/>
        </w:rPr>
      </w:pPr>
    </w:p>
    <w:p w:rsidR="00312898" w:rsidRDefault="00312898" w:rsidP="00337E68">
      <w:pPr>
        <w:tabs>
          <w:tab w:val="left" w:pos="851"/>
        </w:tabs>
        <w:ind w:left="720"/>
        <w:rPr>
          <w:rFonts w:ascii="Verdana" w:hAnsi="Verdana"/>
          <w:b/>
          <w:bCs/>
          <w:spacing w:val="-3"/>
          <w:sz w:val="22"/>
          <w:szCs w:val="22"/>
        </w:rPr>
      </w:pPr>
    </w:p>
    <w:p w:rsidR="00312898" w:rsidRPr="000E002A" w:rsidRDefault="00312898" w:rsidP="00337E68">
      <w:pPr>
        <w:numPr>
          <w:ilvl w:val="0"/>
          <w:numId w:val="26"/>
        </w:numPr>
        <w:suppressAutoHyphens/>
        <w:ind w:left="993" w:hanging="993"/>
        <w:jc w:val="both"/>
        <w:rPr>
          <w:rFonts w:ascii="Verdana" w:hAnsi="Verdana" w:cs="Verdana"/>
          <w:b/>
          <w:bCs/>
          <w:spacing w:val="-5"/>
          <w:sz w:val="22"/>
          <w:szCs w:val="22"/>
        </w:rPr>
      </w:pPr>
      <w:r w:rsidRPr="000E002A">
        <w:rPr>
          <w:rFonts w:ascii="Verdana" w:hAnsi="Verdana" w:cs="Verdana"/>
          <w:b/>
          <w:bCs/>
          <w:spacing w:val="-5"/>
          <w:sz w:val="22"/>
          <w:szCs w:val="22"/>
        </w:rPr>
        <w:t xml:space="preserve">GENERAL CLASSIFICATION </w:t>
      </w:r>
    </w:p>
    <w:p w:rsidR="00312898" w:rsidRPr="006B44B3" w:rsidRDefault="00312898" w:rsidP="00337E68">
      <w:pPr>
        <w:suppressAutoHyphens/>
        <w:ind w:left="720"/>
        <w:jc w:val="both"/>
        <w:rPr>
          <w:rFonts w:ascii="Verdana" w:hAnsi="Verdana"/>
          <w:b/>
          <w:color w:val="FF0000"/>
          <w:spacing w:val="-2"/>
          <w:u w:val="single"/>
        </w:rPr>
      </w:pPr>
    </w:p>
    <w:p w:rsidR="00312898" w:rsidRPr="00CA5C74" w:rsidRDefault="00312898" w:rsidP="00337E68">
      <w:pPr>
        <w:pStyle w:val="ListParagraph"/>
        <w:tabs>
          <w:tab w:val="left" w:pos="5040"/>
        </w:tabs>
        <w:suppressAutoHyphens/>
        <w:ind w:left="1222" w:hanging="502"/>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lang w:val="en-US"/>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lang w:val="en-US"/>
        </w:rPr>
      </w:r>
      <w:r w:rsidRPr="00CA5C74">
        <w:rPr>
          <w:rFonts w:ascii="Verdana" w:hAnsi="Verdana"/>
          <w:sz w:val="20"/>
          <w:lang w:val="en-US"/>
        </w:rPr>
        <w:fldChar w:fldCharType="separate"/>
      </w:r>
      <w:r w:rsidRPr="00CA5C74">
        <w:rPr>
          <w:rFonts w:ascii="Verdana" w:hAnsi="Verdana"/>
          <w:sz w:val="20"/>
          <w:lang w:val="en-US"/>
        </w:rPr>
        <w:t>(Prize description and value)</w:t>
      </w:r>
      <w:r w:rsidRPr="00CA5C74">
        <w:rPr>
          <w:rFonts w:ascii="Verdana" w:hAnsi="Verdana"/>
          <w:sz w:val="20"/>
          <w:lang w:val="en-US"/>
        </w:rPr>
        <w:fldChar w:fldCharType="end"/>
      </w:r>
    </w:p>
    <w:p w:rsidR="00312898" w:rsidRPr="00CA5C74" w:rsidRDefault="00312898" w:rsidP="00337E68">
      <w:pPr>
        <w:tabs>
          <w:tab w:val="left" w:pos="5040"/>
        </w:tabs>
        <w:suppressAutoHyphens/>
        <w:ind w:left="1222" w:hanging="502"/>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lang w:val="en-US"/>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lang w:val="en-US"/>
        </w:rPr>
      </w:r>
      <w:r w:rsidRPr="00CA5C74">
        <w:rPr>
          <w:rFonts w:ascii="Verdana" w:hAnsi="Verdana"/>
          <w:lang w:val="en-US"/>
        </w:rPr>
        <w:fldChar w:fldCharType="separate"/>
      </w:r>
      <w:r w:rsidRPr="00CA5C74">
        <w:rPr>
          <w:rFonts w:ascii="Verdana" w:hAnsi="Verdana"/>
          <w:lang w:val="en-US"/>
        </w:rPr>
        <w:t>(Prize description and value)</w:t>
      </w:r>
      <w:r w:rsidRPr="00CA5C74">
        <w:rPr>
          <w:rFonts w:ascii="Verdana" w:hAnsi="Verdana"/>
          <w:lang w:val="en-US"/>
        </w:rPr>
        <w:fldChar w:fldCharType="end"/>
      </w:r>
    </w:p>
    <w:p w:rsidR="00312898" w:rsidRPr="00CA5C74" w:rsidRDefault="00312898" w:rsidP="00337E68">
      <w:pPr>
        <w:tabs>
          <w:tab w:val="left" w:pos="5040"/>
        </w:tabs>
        <w:suppressAutoHyphens/>
        <w:ind w:left="1222" w:hanging="502"/>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lang w:val="en-US"/>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lang w:val="en-US"/>
        </w:rPr>
      </w:r>
      <w:r w:rsidRPr="00CA5C74">
        <w:rPr>
          <w:rFonts w:ascii="Verdana" w:hAnsi="Verdana"/>
          <w:lang w:val="en-US"/>
        </w:rPr>
        <w:fldChar w:fldCharType="separate"/>
      </w:r>
      <w:r w:rsidRPr="00CA5C74">
        <w:rPr>
          <w:rFonts w:ascii="Verdana" w:hAnsi="Verdana"/>
          <w:lang w:val="en-US"/>
        </w:rPr>
        <w:t>(Prize description and value)</w:t>
      </w:r>
      <w:r w:rsidRPr="00CA5C74">
        <w:rPr>
          <w:rFonts w:ascii="Verdana" w:hAnsi="Verdana"/>
          <w:lang w:val="en-US"/>
        </w:rPr>
        <w:fldChar w:fldCharType="end"/>
      </w:r>
    </w:p>
    <w:p w:rsidR="00312898" w:rsidRPr="00CA5C74" w:rsidRDefault="00312898" w:rsidP="00337E68">
      <w:pPr>
        <w:tabs>
          <w:tab w:val="left" w:pos="5040"/>
        </w:tabs>
        <w:suppressAutoHyphens/>
        <w:ind w:left="1222" w:hanging="502"/>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lang w:val="en-US"/>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lang w:val="en-US"/>
        </w:rPr>
      </w:r>
      <w:r w:rsidRPr="00CA5C74">
        <w:rPr>
          <w:rFonts w:ascii="Verdana" w:hAnsi="Verdana"/>
          <w:lang w:val="en-US"/>
        </w:rPr>
        <w:fldChar w:fldCharType="separate"/>
      </w:r>
      <w:r w:rsidRPr="00CA5C74">
        <w:rPr>
          <w:rFonts w:ascii="Verdana" w:hAnsi="Verdana"/>
          <w:lang w:val="en-US"/>
        </w:rPr>
        <w:t>(Prize description and value)</w:t>
      </w:r>
      <w:r w:rsidRPr="00CA5C74">
        <w:rPr>
          <w:rFonts w:ascii="Verdana" w:hAnsi="Verdana"/>
          <w:lang w:val="en-US"/>
        </w:rPr>
        <w:fldChar w:fldCharType="end"/>
      </w:r>
    </w:p>
    <w:p w:rsidR="00312898" w:rsidRDefault="00312898" w:rsidP="00337E68">
      <w:pPr>
        <w:suppressAutoHyphens/>
        <w:ind w:left="720"/>
        <w:jc w:val="both"/>
        <w:rPr>
          <w:rFonts w:ascii="Verdana" w:hAnsi="Verdana"/>
          <w:b/>
          <w:spacing w:val="-2"/>
          <w:u w:val="single"/>
        </w:rPr>
      </w:pPr>
    </w:p>
    <w:p w:rsidR="00312898" w:rsidRDefault="00312898" w:rsidP="00337E68">
      <w:pPr>
        <w:suppressAutoHyphens/>
        <w:ind w:left="720"/>
        <w:jc w:val="both"/>
        <w:rPr>
          <w:rFonts w:ascii="Verdana" w:hAnsi="Verdana"/>
          <w:b/>
          <w:spacing w:val="-2"/>
          <w:u w:val="single"/>
        </w:rPr>
      </w:pPr>
    </w:p>
    <w:p w:rsidR="00312898" w:rsidRPr="00B4580D" w:rsidRDefault="00312898" w:rsidP="005F7D0F">
      <w:pPr>
        <w:suppressAutoHyphens/>
        <w:ind w:left="709" w:firstLine="513"/>
        <w:jc w:val="both"/>
        <w:rPr>
          <w:rFonts w:ascii="Verdana" w:hAnsi="Verdana" w:cs="Verdana"/>
          <w:b/>
          <w:bCs/>
          <w:spacing w:val="-4"/>
          <w:sz w:val="21"/>
          <w:szCs w:val="21"/>
        </w:rPr>
      </w:pPr>
      <w:r w:rsidRPr="00F26125">
        <w:rPr>
          <w:rFonts w:ascii="Verdana" w:hAnsi="Verdana" w:cs="Verdana"/>
          <w:b/>
          <w:bCs/>
          <w:spacing w:val="-5"/>
          <w:sz w:val="22"/>
          <w:szCs w:val="22"/>
        </w:rPr>
        <w:t>PRIZE - CLASSIFICATION</w:t>
      </w:r>
      <w:r w:rsidRPr="00B4580D">
        <w:rPr>
          <w:rFonts w:ascii="Verdana" w:hAnsi="Verdana" w:cs="Verdana"/>
          <w:b/>
          <w:bCs/>
          <w:spacing w:val="-4"/>
          <w:sz w:val="21"/>
          <w:szCs w:val="21"/>
        </w:rPr>
        <w:t xml:space="preserve"> </w:t>
      </w:r>
    </w:p>
    <w:bookmarkStart w:id="28" w:name="Text305"/>
    <w:p w:rsidR="00312898" w:rsidRPr="00CA5C74" w:rsidRDefault="00312898" w:rsidP="006363E6">
      <w:pPr>
        <w:pStyle w:val="ListParagraph"/>
        <w:suppressAutoHyphens/>
        <w:spacing w:before="120"/>
        <w:ind w:left="4249" w:firstLine="707"/>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bookmarkEnd w:id="28"/>
    </w:p>
    <w:p w:rsidR="00312898" w:rsidRDefault="00312898" w:rsidP="00337E68">
      <w:pPr>
        <w:tabs>
          <w:tab w:val="left" w:pos="851"/>
        </w:tabs>
        <w:ind w:left="720"/>
        <w:rPr>
          <w:rFonts w:ascii="Verdana" w:hAnsi="Verdana"/>
          <w:b/>
          <w:bCs/>
          <w:spacing w:val="-3"/>
          <w:sz w:val="22"/>
          <w:szCs w:val="22"/>
        </w:rPr>
      </w:pPr>
    </w:p>
    <w:p w:rsidR="00312898" w:rsidRPr="00CD7EBD" w:rsidRDefault="00312898" w:rsidP="00337E68">
      <w:pPr>
        <w:numPr>
          <w:ilvl w:val="0"/>
          <w:numId w:val="26"/>
        </w:numPr>
        <w:suppressAutoHyphens/>
        <w:jc w:val="both"/>
        <w:rPr>
          <w:rFonts w:ascii="Verdana" w:hAnsi="Verdana" w:cs="Verdana"/>
          <w:b/>
          <w:bCs/>
          <w:spacing w:val="-4"/>
          <w:sz w:val="22"/>
          <w:szCs w:val="22"/>
        </w:rPr>
      </w:pPr>
      <w:r w:rsidRPr="00CD7EBD">
        <w:rPr>
          <w:rFonts w:ascii="Verdana" w:hAnsi="Verdana" w:cs="Verdana"/>
          <w:b/>
          <w:bCs/>
          <w:spacing w:val="-5"/>
          <w:sz w:val="22"/>
          <w:szCs w:val="22"/>
        </w:rPr>
        <w:t>PRIZE GIVING CEREMONY</w:t>
      </w:r>
    </w:p>
    <w:p w:rsidR="00312898" w:rsidRDefault="00312898" w:rsidP="006363E6">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312898" w:rsidRDefault="00312898" w:rsidP="006363E6">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Pr="0034085D">
        <w:rPr>
          <w:noProof/>
        </w:rPr>
        <w:t> </w:t>
      </w:r>
      <w:r w:rsidRPr="0034085D">
        <w:rPr>
          <w:noProof/>
        </w:rPr>
        <w:t> </w:t>
      </w:r>
      <w:r w:rsidRPr="0034085D">
        <w:rPr>
          <w:noProof/>
        </w:rPr>
        <w:t> </w:t>
      </w:r>
      <w:r w:rsidRPr="0034085D">
        <w:rPr>
          <w:noProof/>
        </w:rPr>
        <w:t> </w:t>
      </w:r>
      <w:r w:rsidRPr="0034085D">
        <w:rPr>
          <w:noProof/>
        </w:rPr>
        <w:t> </w:t>
      </w:r>
      <w:r w:rsidRPr="0034085D">
        <w:rPr>
          <w:rFonts w:ascii="Verdana" w:hAnsi="Verdana"/>
          <w:spacing w:val="-2"/>
        </w:rPr>
        <w:fldChar w:fldCharType="end"/>
      </w:r>
      <w:r>
        <w:rPr>
          <w:rFonts w:ascii="Verdana" w:hAnsi="Verdana"/>
          <w:spacing w:val="-2"/>
        </w:rPr>
        <w:t>.</w:t>
      </w:r>
    </w:p>
    <w:p w:rsidR="00312898" w:rsidRDefault="00312898" w:rsidP="00337E68">
      <w:pPr>
        <w:suppressAutoHyphens/>
        <w:jc w:val="both"/>
        <w:rPr>
          <w:rFonts w:ascii="Verdana" w:hAnsi="Verdana"/>
          <w:spacing w:val="-2"/>
          <w:szCs w:val="24"/>
        </w:rPr>
      </w:pPr>
    </w:p>
    <w:p w:rsidR="00312898" w:rsidRPr="00FB33BF" w:rsidRDefault="00312898" w:rsidP="00337E68">
      <w:pPr>
        <w:suppressAutoHyphens/>
        <w:jc w:val="both"/>
        <w:rPr>
          <w:rFonts w:ascii="Verdana" w:hAnsi="Verdana"/>
          <w:spacing w:val="-2"/>
          <w:szCs w:val="24"/>
        </w:rPr>
      </w:pPr>
    </w:p>
    <w:p w:rsidR="00312898" w:rsidRPr="00CD7EBD" w:rsidRDefault="00312898" w:rsidP="00337E68">
      <w:pPr>
        <w:numPr>
          <w:ilvl w:val="0"/>
          <w:numId w:val="26"/>
        </w:numPr>
        <w:suppressAutoHyphens/>
        <w:jc w:val="both"/>
        <w:rPr>
          <w:rFonts w:ascii="Verdana" w:hAnsi="Verdana" w:cs="Verdana"/>
          <w:b/>
          <w:bCs/>
          <w:spacing w:val="-4"/>
          <w:sz w:val="22"/>
          <w:szCs w:val="22"/>
        </w:rPr>
      </w:pPr>
      <w:r w:rsidRPr="00CD7EBD">
        <w:rPr>
          <w:rFonts w:ascii="Verdana" w:hAnsi="Verdana" w:cs="Verdana"/>
          <w:b/>
          <w:bCs/>
          <w:spacing w:val="-5"/>
          <w:sz w:val="22"/>
          <w:szCs w:val="22"/>
        </w:rPr>
        <w:t>INSURANCES</w:t>
      </w:r>
    </w:p>
    <w:p w:rsidR="00312898" w:rsidRPr="00CA5C74" w:rsidRDefault="00312898" w:rsidP="00337E68">
      <w:pPr>
        <w:suppressAutoHyphens/>
        <w:spacing w:before="120"/>
        <w:ind w:left="720"/>
        <w:jc w:val="both"/>
        <w:rPr>
          <w:rFonts w:ascii="Verdana" w:hAnsi="Verdana"/>
          <w:b/>
          <w:color w:val="008000"/>
          <w:spacing w:val="-2"/>
        </w:rPr>
      </w:pPr>
      <w:r w:rsidRPr="00CA5C74">
        <w:rPr>
          <w:rFonts w:ascii="Verdana" w:hAnsi="Verdana"/>
          <w:spacing w:val="-2"/>
        </w:rPr>
        <w:fldChar w:fldCharType="begin">
          <w:ffData>
            <w:name w:val="Text278"/>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312898" w:rsidRPr="00B44624" w:rsidRDefault="00312898" w:rsidP="00337E68">
      <w:pPr>
        <w:suppressAutoHyphens/>
        <w:spacing w:before="60"/>
        <w:ind w:left="720"/>
        <w:jc w:val="both"/>
        <w:rPr>
          <w:rFonts w:ascii="Verdana" w:hAnsi="Verdana"/>
          <w:color w:val="000000"/>
          <w:spacing w:val="-2"/>
        </w:rPr>
      </w:pPr>
      <w:r w:rsidRPr="00B44624">
        <w:rPr>
          <w:rFonts w:ascii="Verdana" w:hAnsi="Verdana"/>
          <w:color w:val="000000"/>
          <w:spacing w:val="-2"/>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312898" w:rsidRDefault="00312898" w:rsidP="00337E68">
      <w:pPr>
        <w:suppressAutoHyphens/>
        <w:jc w:val="both"/>
        <w:rPr>
          <w:rFonts w:ascii="Verdana" w:hAnsi="Verdana"/>
          <w:b/>
          <w:spacing w:val="-2"/>
          <w:szCs w:val="24"/>
        </w:rPr>
      </w:pPr>
    </w:p>
    <w:p w:rsidR="00312898" w:rsidRPr="00CB3CE3" w:rsidRDefault="00312898" w:rsidP="00337E68">
      <w:pPr>
        <w:pStyle w:val="bbclause2"/>
        <w:spacing w:before="0" w:beforeAutospacing="0" w:after="240" w:afterAutospacing="0"/>
        <w:ind w:left="709"/>
        <w:jc w:val="both"/>
        <w:rPr>
          <w:rFonts w:ascii="Verdana" w:hAnsi="Verdana"/>
          <w:iCs/>
          <w:sz w:val="20"/>
          <w:szCs w:val="20"/>
        </w:rPr>
      </w:pPr>
      <w:r w:rsidRPr="00CB3CE3">
        <w:rPr>
          <w:rFonts w:ascii="Verdana" w:hAnsi="Verdana"/>
          <w:iCs/>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EADCMP Veterinarians are covered under a different policy):</w:t>
      </w:r>
    </w:p>
    <w:p w:rsidR="00312898" w:rsidRPr="00CB3CE3" w:rsidRDefault="00312898" w:rsidP="00337E68">
      <w:pPr>
        <w:pStyle w:val="bbclause2"/>
        <w:numPr>
          <w:ilvl w:val="0"/>
          <w:numId w:val="37"/>
        </w:numPr>
        <w:spacing w:before="0" w:beforeAutospacing="0" w:after="240" w:afterAutospacing="0"/>
        <w:ind w:left="1276"/>
        <w:jc w:val="both"/>
        <w:rPr>
          <w:rFonts w:ascii="Verdana" w:hAnsi="Verdana"/>
          <w:iCs/>
          <w:sz w:val="20"/>
          <w:szCs w:val="20"/>
        </w:rPr>
      </w:pPr>
      <w:r w:rsidRPr="00CB3CE3">
        <w:rPr>
          <w:rFonts w:ascii="Verdana" w:hAnsi="Verdana"/>
          <w:iCs/>
          <w:sz w:val="20"/>
          <w:szCs w:val="20"/>
        </w:rPr>
        <w:t>Who are acting for or on behalf of the FEI as stated in the approved schedule of the Event or who are acting in the scope and course of the FEI’s Business as described in the final approved schedule; and</w:t>
      </w:r>
    </w:p>
    <w:p w:rsidR="00312898" w:rsidRPr="00CB3CE3" w:rsidRDefault="00312898" w:rsidP="00337E68">
      <w:pPr>
        <w:pStyle w:val="bbclause2"/>
        <w:numPr>
          <w:ilvl w:val="0"/>
          <w:numId w:val="37"/>
        </w:numPr>
        <w:spacing w:before="0" w:beforeAutospacing="0" w:after="240" w:afterAutospacing="0"/>
        <w:ind w:left="1276"/>
        <w:jc w:val="both"/>
        <w:rPr>
          <w:rFonts w:ascii="Verdana" w:hAnsi="Verdana"/>
          <w:iCs/>
          <w:sz w:val="20"/>
          <w:szCs w:val="20"/>
        </w:rPr>
      </w:pPr>
      <w:r w:rsidRPr="00CB3CE3">
        <w:rPr>
          <w:rFonts w:ascii="Verdana" w:hAnsi="Verdana"/>
          <w:iCs/>
          <w:sz w:val="20"/>
          <w:szCs w:val="20"/>
        </w:rPr>
        <w:t>Who have received the status of FEI Officials at FEI Events through a qualification process.</w:t>
      </w:r>
    </w:p>
    <w:p w:rsidR="00312898" w:rsidRPr="00CB3CE3" w:rsidRDefault="00312898" w:rsidP="00337E68">
      <w:pPr>
        <w:pStyle w:val="bbclause2"/>
        <w:spacing w:before="0" w:beforeAutospacing="0" w:after="240" w:afterAutospacing="0"/>
        <w:ind w:left="1276"/>
        <w:jc w:val="both"/>
        <w:rPr>
          <w:rFonts w:ascii="Verdana" w:hAnsi="Verdana"/>
          <w:iCs/>
          <w:sz w:val="20"/>
          <w:szCs w:val="20"/>
        </w:rPr>
      </w:pPr>
      <w:r w:rsidRPr="00CB3CE3">
        <w:rPr>
          <w:rFonts w:ascii="Verdana" w:hAnsi="Verdana"/>
          <w:iCs/>
          <w:sz w:val="20"/>
          <w:szCs w:val="20"/>
        </w:rPr>
        <w:t>The FEI will NOT insure:</w:t>
      </w:r>
    </w:p>
    <w:p w:rsidR="00312898" w:rsidRPr="00CB3CE3" w:rsidRDefault="00312898" w:rsidP="00337E68">
      <w:pPr>
        <w:pStyle w:val="bbclause2"/>
        <w:numPr>
          <w:ilvl w:val="0"/>
          <w:numId w:val="37"/>
        </w:numPr>
        <w:spacing w:before="0" w:beforeAutospacing="0" w:after="240" w:afterAutospacing="0"/>
        <w:ind w:left="1276"/>
        <w:jc w:val="both"/>
        <w:rPr>
          <w:rFonts w:ascii="Verdana" w:hAnsi="Verdana"/>
          <w:iCs/>
          <w:sz w:val="20"/>
          <w:szCs w:val="20"/>
        </w:rPr>
      </w:pPr>
      <w:r w:rsidRPr="00CB3CE3">
        <w:rPr>
          <w:rFonts w:ascii="Verdana" w:hAnsi="Verdana"/>
          <w:iCs/>
          <w:sz w:val="20"/>
          <w:szCs w:val="20"/>
        </w:rPr>
        <w:t>National officials officiating at FEI Events; and/or</w:t>
      </w:r>
    </w:p>
    <w:p w:rsidR="00312898" w:rsidRDefault="00312898">
      <w:pPr>
        <w:widowControl/>
        <w:rPr>
          <w:rFonts w:ascii="Verdana" w:hAnsi="Verdana"/>
          <w:iCs/>
        </w:rPr>
      </w:pPr>
      <w:r w:rsidRPr="00CB3CE3">
        <w:rPr>
          <w:rFonts w:ascii="Verdana" w:hAnsi="Verdana"/>
          <w:iCs/>
        </w:rPr>
        <w:br w:type="page"/>
      </w:r>
    </w:p>
    <w:p w:rsidR="00312898" w:rsidRPr="00CB3CE3" w:rsidRDefault="00312898">
      <w:pPr>
        <w:widowControl/>
        <w:rPr>
          <w:rFonts w:ascii="Verdana" w:hAnsi="Verdana"/>
          <w:iCs/>
          <w:lang w:eastAsia="en-GB"/>
        </w:rPr>
      </w:pPr>
    </w:p>
    <w:p w:rsidR="00312898" w:rsidRPr="00CB3CE3" w:rsidRDefault="00312898" w:rsidP="00337E68">
      <w:pPr>
        <w:pStyle w:val="bbclause2"/>
        <w:numPr>
          <w:ilvl w:val="0"/>
          <w:numId w:val="37"/>
        </w:numPr>
        <w:spacing w:before="0" w:beforeAutospacing="0" w:after="240" w:afterAutospacing="0"/>
        <w:ind w:left="1276"/>
        <w:jc w:val="both"/>
        <w:rPr>
          <w:rFonts w:ascii="Verdana" w:hAnsi="Verdana"/>
          <w:iCs/>
          <w:sz w:val="20"/>
          <w:szCs w:val="20"/>
        </w:rPr>
      </w:pPr>
      <w:r w:rsidRPr="00CB3CE3">
        <w:rPr>
          <w:rFonts w:ascii="Verdana" w:hAnsi="Verdana"/>
          <w:iCs/>
          <w:sz w:val="20"/>
          <w:szCs w:val="20"/>
        </w:rPr>
        <w:t>FEI Officials, who have no official function at the Event.</w:t>
      </w:r>
    </w:p>
    <w:p w:rsidR="00312898" w:rsidRPr="00CB3CE3" w:rsidRDefault="00312898" w:rsidP="00337E68">
      <w:pPr>
        <w:pStyle w:val="bbclause2"/>
        <w:spacing w:before="0" w:beforeAutospacing="0" w:after="240" w:afterAutospacing="0"/>
        <w:ind w:left="709"/>
        <w:jc w:val="both"/>
        <w:rPr>
          <w:rFonts w:ascii="Verdana" w:hAnsi="Verdana"/>
          <w:iCs/>
          <w:sz w:val="20"/>
          <w:szCs w:val="20"/>
        </w:rPr>
      </w:pPr>
      <w:r w:rsidRPr="00CB3CE3">
        <w:rPr>
          <w:rFonts w:ascii="Verdana" w:hAnsi="Verdana"/>
          <w:iCs/>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312898" w:rsidRPr="00CB3CE3" w:rsidRDefault="00312898" w:rsidP="00337E68">
      <w:pPr>
        <w:pStyle w:val="bbclause2"/>
        <w:spacing w:before="0" w:beforeAutospacing="0" w:after="240" w:afterAutospacing="0"/>
        <w:ind w:left="709"/>
        <w:jc w:val="both"/>
        <w:rPr>
          <w:rFonts w:ascii="Verdana" w:hAnsi="Verdana"/>
          <w:iCs/>
          <w:sz w:val="20"/>
          <w:szCs w:val="20"/>
        </w:rPr>
      </w:pPr>
      <w:r w:rsidRPr="00CB3CE3">
        <w:rPr>
          <w:rFonts w:ascii="Verdana" w:hAnsi="Verdana"/>
          <w:iCs/>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312898" w:rsidRPr="00BF1E78" w:rsidRDefault="00312898" w:rsidP="000550AC">
      <w:pPr>
        <w:pStyle w:val="bbclause2"/>
        <w:spacing w:before="0" w:beforeAutospacing="0" w:after="240" w:afterAutospacing="0"/>
        <w:ind w:left="709"/>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312898" w:rsidRPr="00E3031E" w:rsidRDefault="00312898" w:rsidP="00337E68">
      <w:pPr>
        <w:suppressAutoHyphens/>
        <w:jc w:val="both"/>
        <w:rPr>
          <w:rFonts w:ascii="Verdana" w:hAnsi="Verdana"/>
          <w:b/>
          <w:spacing w:val="-2"/>
          <w:szCs w:val="24"/>
        </w:rPr>
      </w:pPr>
    </w:p>
    <w:p w:rsidR="00312898" w:rsidRPr="00F52416" w:rsidRDefault="00312898" w:rsidP="006363E6">
      <w:pPr>
        <w:numPr>
          <w:ilvl w:val="0"/>
          <w:numId w:val="26"/>
        </w:numPr>
        <w:tabs>
          <w:tab w:val="num" w:pos="720"/>
        </w:tabs>
        <w:suppressAutoHyphens/>
        <w:jc w:val="both"/>
        <w:rPr>
          <w:rFonts w:ascii="Verdana" w:hAnsi="Verdana"/>
          <w:b/>
        </w:rPr>
      </w:pPr>
      <w:r w:rsidRPr="006363E6">
        <w:rPr>
          <w:rFonts w:ascii="Verdana" w:hAnsi="Verdana"/>
          <w:b/>
          <w:spacing w:val="-2"/>
          <w:sz w:val="22"/>
          <w:szCs w:val="22"/>
        </w:rPr>
        <w:t xml:space="preserve">ENTRY RIGHT TO SHOWGROUNDS/ACCREDITED PERSONS </w:t>
      </w:r>
    </w:p>
    <w:bookmarkStart w:id="29" w:name="Text298"/>
    <w:p w:rsidR="00312898" w:rsidRDefault="00312898" w:rsidP="00337E68">
      <w:pPr>
        <w:pStyle w:val="BodyTextIndent"/>
        <w:tabs>
          <w:tab w:val="left" w:pos="720"/>
        </w:tabs>
        <w:ind w:left="720" w:firstLine="0"/>
        <w:rPr>
          <w:rFonts w:ascii="Verdana" w:hAnsi="Verdana"/>
          <w:b/>
        </w:rPr>
      </w:pPr>
      <w:r w:rsidRPr="001B38BE">
        <w:rPr>
          <w:rFonts w:ascii="Verdana" w:hAnsi="Verdana"/>
          <w:b/>
          <w:lang w:val="en-GB"/>
        </w:rPr>
        <w:fldChar w:fldCharType="begin">
          <w:ffData>
            <w:name w:val="Text298"/>
            <w:enabled/>
            <w:calcOnExit w:val="0"/>
            <w:textInput/>
          </w:ffData>
        </w:fldChar>
      </w:r>
      <w:r w:rsidRPr="001B38BE">
        <w:rPr>
          <w:rFonts w:ascii="Verdana" w:hAnsi="Verdana"/>
          <w:b/>
          <w:lang w:val="en-GB"/>
        </w:rPr>
        <w:instrText xml:space="preserve"> FORMTEXT </w:instrText>
      </w:r>
      <w:r w:rsidRPr="001B38BE">
        <w:rPr>
          <w:rFonts w:ascii="Verdana" w:hAnsi="Verdana"/>
          <w:b/>
          <w:lang w:val="en-GB"/>
        </w:rPr>
      </w:r>
      <w:r w:rsidRPr="001B38BE">
        <w:rPr>
          <w:rFonts w:ascii="Verdana" w:hAnsi="Verdana"/>
          <w:b/>
          <w:lang w:val="en-GB"/>
        </w:rPr>
        <w:fldChar w:fldCharType="separate"/>
      </w:r>
      <w:r w:rsidRPr="00CA5C74">
        <w:rPr>
          <w:rFonts w:ascii="Verdana" w:hAnsi="Verdana"/>
          <w:b/>
        </w:rPr>
        <w:t> </w:t>
      </w:r>
      <w:r w:rsidRPr="00CA5C74">
        <w:rPr>
          <w:rFonts w:ascii="Verdana" w:hAnsi="Verdana"/>
          <w:b/>
        </w:rPr>
        <w:t> </w:t>
      </w:r>
      <w:r w:rsidRPr="00CA5C74">
        <w:rPr>
          <w:rFonts w:ascii="Verdana" w:hAnsi="Verdana"/>
          <w:b/>
        </w:rPr>
        <w:t> </w:t>
      </w:r>
      <w:r w:rsidRPr="00CA5C74">
        <w:rPr>
          <w:rFonts w:ascii="Verdana" w:hAnsi="Verdana"/>
          <w:b/>
        </w:rPr>
        <w:t> </w:t>
      </w:r>
      <w:r w:rsidRPr="00CA5C74">
        <w:rPr>
          <w:rFonts w:ascii="Verdana" w:hAnsi="Verdana"/>
          <w:b/>
        </w:rPr>
        <w:t> </w:t>
      </w:r>
      <w:r w:rsidRPr="001B38BE">
        <w:rPr>
          <w:rFonts w:ascii="Verdana" w:hAnsi="Verdana"/>
          <w:b/>
          <w:lang w:val="en-GB"/>
        </w:rPr>
        <w:fldChar w:fldCharType="end"/>
      </w:r>
      <w:bookmarkEnd w:id="29"/>
    </w:p>
    <w:p w:rsidR="00312898" w:rsidRPr="006363E6" w:rsidRDefault="00312898" w:rsidP="006363E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Entry right to the stable area acc. to VR Art. 1023.VI.</w:t>
      </w:r>
    </w:p>
    <w:p w:rsidR="00312898" w:rsidRPr="006363E6" w:rsidRDefault="00312898" w:rsidP="006363E6">
      <w:pPr>
        <w:pStyle w:val="BodyTextIndent"/>
        <w:tabs>
          <w:tab w:val="left" w:pos="720"/>
        </w:tabs>
        <w:ind w:left="720" w:firstLine="0"/>
        <w:rPr>
          <w:rFonts w:ascii="Verdana" w:hAnsi="Verdana"/>
          <w:b/>
          <w:sz w:val="20"/>
          <w:lang w:val="en-GB"/>
        </w:rPr>
      </w:pPr>
    </w:p>
    <w:p w:rsidR="00312898" w:rsidRPr="006363E6" w:rsidRDefault="00312898" w:rsidP="006363E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ACCREDITED PERSONS:</w:t>
      </w:r>
    </w:p>
    <w:p w:rsidR="00312898" w:rsidRPr="006363E6" w:rsidRDefault="00312898" w:rsidP="006363E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12898" w:rsidRPr="006363E6" w:rsidRDefault="00312898" w:rsidP="006363E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12898" w:rsidRDefault="00312898" w:rsidP="006363E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w:t>
      </w:r>
      <w:r>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12898" w:rsidRPr="006363E6" w:rsidRDefault="00312898" w:rsidP="006363E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12898" w:rsidRPr="006363E6" w:rsidRDefault="00312898" w:rsidP="006363E6">
      <w:pPr>
        <w:pStyle w:val="BodyTextIndent"/>
        <w:tabs>
          <w:tab w:val="left" w:pos="720"/>
        </w:tabs>
        <w:ind w:left="720" w:firstLine="0"/>
        <w:rPr>
          <w:rFonts w:ascii="Verdana" w:hAnsi="Verdana"/>
          <w:b/>
          <w:sz w:val="20"/>
          <w:lang w:val="en-GB"/>
        </w:rPr>
      </w:pPr>
      <w:r w:rsidRPr="006363E6">
        <w:rPr>
          <w:rFonts w:ascii="Verdana" w:hAnsi="Verdana" w:cs="Verdana"/>
          <w:sz w:val="20"/>
          <w:lang w:val="en-GB" w:eastAsia="fr-CH"/>
        </w:rPr>
        <w:t>Horse Owner: (2 accreditations per FEI-Passport)</w:t>
      </w:r>
      <w:r w:rsidRPr="006363E6">
        <w:rPr>
          <w:rFonts w:ascii="Verdana" w:hAnsi="Verdana" w:cs="Verdana"/>
          <w:sz w:val="20"/>
          <w:lang w:val="en-GB" w:eastAsia="fr-CH"/>
        </w:rPr>
        <w:tab/>
      </w:r>
    </w:p>
    <w:p w:rsidR="00312898" w:rsidRPr="00CA5C74" w:rsidRDefault="00312898" w:rsidP="00337E68">
      <w:pPr>
        <w:suppressAutoHyphens/>
        <w:ind w:left="720"/>
        <w:jc w:val="both"/>
        <w:rPr>
          <w:rFonts w:ascii="Verdana" w:hAnsi="Verdana"/>
          <w:b/>
          <w:spacing w:val="-2"/>
        </w:rPr>
      </w:pPr>
    </w:p>
    <w:p w:rsidR="00312898" w:rsidRPr="006022CB" w:rsidRDefault="00312898" w:rsidP="00337E68">
      <w:pPr>
        <w:suppressAutoHyphens/>
        <w:jc w:val="both"/>
        <w:rPr>
          <w:rFonts w:ascii="Verdana" w:hAnsi="Verdana"/>
          <w:b/>
          <w:spacing w:val="-2"/>
          <w:szCs w:val="24"/>
        </w:rPr>
      </w:pPr>
    </w:p>
    <w:p w:rsidR="00312898" w:rsidRPr="00F52416" w:rsidRDefault="00312898" w:rsidP="00337E68">
      <w:pPr>
        <w:numPr>
          <w:ilvl w:val="0"/>
          <w:numId w:val="26"/>
        </w:numPr>
        <w:suppressAutoHyphens/>
        <w:jc w:val="both"/>
      </w:pPr>
      <w:r>
        <w:rPr>
          <w:rFonts w:ascii="Verdana" w:hAnsi="Verdana" w:cs="Verdana"/>
          <w:b/>
          <w:bCs/>
          <w:spacing w:val="-5"/>
          <w:sz w:val="22"/>
          <w:szCs w:val="22"/>
        </w:rPr>
        <w:t>PROTESTS / APPEALS</w:t>
      </w:r>
    </w:p>
    <w:p w:rsidR="00312898" w:rsidRPr="00AA15FB" w:rsidRDefault="00312898" w:rsidP="00337E68">
      <w:pPr>
        <w:autoSpaceDE w:val="0"/>
        <w:autoSpaceDN w:val="0"/>
        <w:adjustRightInd w:val="0"/>
        <w:ind w:left="709" w:right="17"/>
        <w:rPr>
          <w:rFonts w:ascii="Verdana" w:hAnsi="Verdana"/>
        </w:rPr>
      </w:pPr>
      <w:r w:rsidRPr="00AA15FB">
        <w:rPr>
          <w:rFonts w:ascii="Verdana" w:hAnsi="Verdana" w:cs="Verdana"/>
        </w:rPr>
        <w:t xml:space="preserve">All complaints and objections to be valid must be made in writing and accompanied by a </w:t>
      </w:r>
      <w:r w:rsidRPr="00AA15FB">
        <w:rPr>
          <w:rFonts w:ascii="Verdana" w:hAnsi="Verdana" w:cs="Verdana"/>
          <w:spacing w:val="-6"/>
        </w:rPr>
        <w:t xml:space="preserve">deposit of CHF 150.- or equivalent. </w:t>
      </w:r>
    </w:p>
    <w:p w:rsidR="00312898" w:rsidRPr="00AA15FB" w:rsidRDefault="00312898" w:rsidP="00337E68">
      <w:pPr>
        <w:pStyle w:val="ListParagraph"/>
        <w:autoSpaceDE w:val="0"/>
        <w:autoSpaceDN w:val="0"/>
        <w:adjustRightInd w:val="0"/>
        <w:spacing w:line="192" w:lineRule="exact"/>
        <w:ind w:left="1077" w:right="5216"/>
        <w:rPr>
          <w:rFonts w:ascii="Verdana" w:hAnsi="Verdana"/>
          <w:sz w:val="20"/>
        </w:rPr>
      </w:pPr>
    </w:p>
    <w:p w:rsidR="00312898" w:rsidRPr="00AA15FB" w:rsidRDefault="00312898" w:rsidP="00337E68">
      <w:pPr>
        <w:pStyle w:val="ListParagraph"/>
        <w:autoSpaceDE w:val="0"/>
        <w:autoSpaceDN w:val="0"/>
        <w:adjustRightInd w:val="0"/>
        <w:spacing w:line="266" w:lineRule="exact"/>
        <w:ind w:left="1077" w:right="4388"/>
        <w:rPr>
          <w:rFonts w:ascii="Verdana" w:hAnsi="Verdana" w:cs="Verdana"/>
          <w:b/>
          <w:bCs/>
          <w:spacing w:val="-5"/>
          <w:sz w:val="20"/>
        </w:rPr>
      </w:pPr>
    </w:p>
    <w:p w:rsidR="00312898" w:rsidRPr="00F52416" w:rsidRDefault="00312898" w:rsidP="00337E68">
      <w:pPr>
        <w:numPr>
          <w:ilvl w:val="0"/>
          <w:numId w:val="26"/>
        </w:numPr>
        <w:suppressAutoHyphens/>
        <w:jc w:val="both"/>
        <w:rPr>
          <w:rFonts w:ascii="Verdana" w:hAnsi="Verdana"/>
        </w:rPr>
      </w:pPr>
      <w:r>
        <w:rPr>
          <w:rFonts w:ascii="Verdana" w:hAnsi="Verdana" w:cs="Verdana"/>
          <w:b/>
          <w:bCs/>
          <w:spacing w:val="-5"/>
          <w:sz w:val="22"/>
          <w:szCs w:val="22"/>
        </w:rPr>
        <w:t>MODIFICATION OF SCHEDULE</w:t>
      </w:r>
    </w:p>
    <w:p w:rsidR="00312898" w:rsidRDefault="00312898" w:rsidP="00337E68">
      <w:pPr>
        <w:pStyle w:val="ListParagraph"/>
        <w:autoSpaceDE w:val="0"/>
        <w:autoSpaceDN w:val="0"/>
        <w:adjustRightInd w:val="0"/>
        <w:ind w:left="709" w:right="17"/>
        <w:jc w:val="both"/>
        <w:rPr>
          <w:rFonts w:ascii="Verdana" w:hAnsi="Verdana" w:cs="Verdana"/>
          <w:spacing w:val="-6"/>
          <w:sz w:val="20"/>
        </w:rPr>
      </w:pPr>
      <w:r w:rsidRPr="00165C49">
        <w:rPr>
          <w:rFonts w:ascii="Verdana" w:hAnsi="Verdana"/>
          <w:color w:val="000000"/>
          <w:spacing w:val="-2"/>
          <w:sz w:val="20"/>
        </w:rPr>
        <w:t>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312898" w:rsidRPr="00AA15FB" w:rsidRDefault="00312898" w:rsidP="008514C5">
      <w:pPr>
        <w:pStyle w:val="ListParagraph"/>
        <w:autoSpaceDE w:val="0"/>
        <w:autoSpaceDN w:val="0"/>
        <w:adjustRightInd w:val="0"/>
        <w:spacing w:line="192" w:lineRule="exact"/>
        <w:ind w:left="360" w:right="5216"/>
        <w:rPr>
          <w:rFonts w:ascii="Verdana" w:hAnsi="Verdana"/>
          <w:sz w:val="20"/>
        </w:rPr>
      </w:pPr>
    </w:p>
    <w:p w:rsidR="00312898" w:rsidRPr="00AA15FB" w:rsidRDefault="00312898" w:rsidP="008514C5">
      <w:pPr>
        <w:pStyle w:val="ListParagraph"/>
        <w:autoSpaceDE w:val="0"/>
        <w:autoSpaceDN w:val="0"/>
        <w:adjustRightInd w:val="0"/>
        <w:spacing w:line="266" w:lineRule="exact"/>
        <w:ind w:left="360" w:right="4388"/>
        <w:rPr>
          <w:rFonts w:ascii="Verdana" w:hAnsi="Verdana" w:cs="Verdana"/>
          <w:b/>
          <w:bCs/>
          <w:spacing w:val="-5"/>
          <w:sz w:val="20"/>
        </w:rPr>
      </w:pPr>
    </w:p>
    <w:p w:rsidR="00312898" w:rsidRPr="00CD7EBD" w:rsidRDefault="00312898" w:rsidP="00337E68">
      <w:pPr>
        <w:numPr>
          <w:ilvl w:val="0"/>
          <w:numId w:val="26"/>
        </w:numPr>
        <w:suppressAutoHyphens/>
        <w:jc w:val="both"/>
        <w:rPr>
          <w:rFonts w:ascii="Verdana" w:hAnsi="Verdana" w:cs="Verdana"/>
          <w:b/>
          <w:bCs/>
          <w:spacing w:val="-5"/>
          <w:sz w:val="22"/>
          <w:szCs w:val="22"/>
        </w:rPr>
      </w:pPr>
      <w:r w:rsidRPr="00CD7EBD">
        <w:rPr>
          <w:rFonts w:ascii="Verdana" w:hAnsi="Verdana" w:cs="Verdana"/>
          <w:b/>
          <w:bCs/>
          <w:spacing w:val="-5"/>
          <w:sz w:val="22"/>
          <w:szCs w:val="22"/>
        </w:rPr>
        <w:t xml:space="preserve">DISPUTES </w:t>
      </w:r>
    </w:p>
    <w:p w:rsidR="00312898" w:rsidRDefault="00312898" w:rsidP="00337E68">
      <w:pPr>
        <w:tabs>
          <w:tab w:val="left" w:pos="2835"/>
        </w:tabs>
        <w:suppressAutoHyphens/>
        <w:spacing w:before="120"/>
        <w:ind w:left="720"/>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312898" w:rsidRDefault="00312898">
      <w:pPr>
        <w:widowControl/>
        <w:rPr>
          <w:rFonts w:ascii="Verdana" w:hAnsi="Verdana"/>
          <w:b/>
          <w:spacing w:val="-2"/>
          <w:sz w:val="22"/>
          <w:szCs w:val="22"/>
        </w:rPr>
      </w:pPr>
      <w:r>
        <w:rPr>
          <w:rFonts w:ascii="Verdana" w:hAnsi="Verdana"/>
          <w:b/>
          <w:spacing w:val="-2"/>
          <w:sz w:val="22"/>
          <w:szCs w:val="22"/>
        </w:rPr>
        <w:br w:type="page"/>
      </w:r>
    </w:p>
    <w:p w:rsidR="00312898" w:rsidRDefault="00312898" w:rsidP="00337E68">
      <w:pPr>
        <w:suppressAutoHyphens/>
        <w:ind w:left="789"/>
        <w:jc w:val="both"/>
        <w:rPr>
          <w:rFonts w:ascii="Verdana" w:hAnsi="Verdana"/>
          <w:b/>
          <w:spacing w:val="-2"/>
          <w:sz w:val="22"/>
          <w:szCs w:val="22"/>
        </w:rPr>
      </w:pPr>
    </w:p>
    <w:p w:rsidR="00312898" w:rsidRPr="00CD7EBD" w:rsidRDefault="00312898" w:rsidP="00337E68">
      <w:pPr>
        <w:numPr>
          <w:ilvl w:val="0"/>
          <w:numId w:val="26"/>
        </w:numPr>
        <w:suppressAutoHyphens/>
        <w:jc w:val="both"/>
        <w:rPr>
          <w:rFonts w:ascii="Verdana" w:hAnsi="Verdana" w:cs="Verdana"/>
          <w:b/>
          <w:bCs/>
          <w:spacing w:val="-5"/>
          <w:sz w:val="22"/>
          <w:szCs w:val="22"/>
        </w:rPr>
      </w:pPr>
      <w:r w:rsidRPr="00CD7EBD">
        <w:rPr>
          <w:rFonts w:ascii="Verdana" w:hAnsi="Verdana" w:cs="Verdana"/>
          <w:b/>
          <w:bCs/>
          <w:spacing w:val="-5"/>
          <w:sz w:val="22"/>
          <w:szCs w:val="22"/>
        </w:rPr>
        <w:t>RESULTS</w:t>
      </w:r>
    </w:p>
    <w:p w:rsidR="00312898" w:rsidRDefault="00312898" w:rsidP="00337E68">
      <w:pPr>
        <w:pStyle w:val="BodyText2"/>
        <w:ind w:left="720"/>
        <w:rPr>
          <w:rFonts w:ascii="Verdana" w:hAnsi="Verdana"/>
          <w:iCs/>
        </w:rPr>
      </w:pPr>
    </w:p>
    <w:p w:rsidR="00312898" w:rsidRPr="00CB3CE3" w:rsidRDefault="00312898" w:rsidP="00337E68">
      <w:pPr>
        <w:ind w:left="720"/>
        <w:jc w:val="both"/>
        <w:rPr>
          <w:rFonts w:ascii="Verdana" w:hAnsi="Verdana"/>
          <w:lang w:val="en-US"/>
        </w:rPr>
      </w:pPr>
      <w:r w:rsidRPr="00CB3CE3">
        <w:rPr>
          <w:rFonts w:ascii="Verdana" w:hAnsi="Verdana"/>
          <w:lang w:val="en-US"/>
        </w:rPr>
        <w:t>An online results interface is available to manage Endurance results.</w:t>
      </w:r>
    </w:p>
    <w:p w:rsidR="00312898" w:rsidRPr="00CB3CE3" w:rsidRDefault="00312898" w:rsidP="00337E68">
      <w:pPr>
        <w:jc w:val="both"/>
        <w:rPr>
          <w:rFonts w:ascii="Calibri" w:hAnsi="Calibri"/>
          <w:lang w:val="en-US"/>
        </w:rPr>
      </w:pPr>
    </w:p>
    <w:p w:rsidR="00312898" w:rsidRPr="00CB3CE3" w:rsidRDefault="00312898" w:rsidP="00337E68">
      <w:pPr>
        <w:ind w:left="720"/>
        <w:jc w:val="both"/>
        <w:rPr>
          <w:rFonts w:ascii="Verdana" w:hAnsi="Verdana"/>
          <w:lang w:val="en-US"/>
        </w:rPr>
      </w:pPr>
      <w:r w:rsidRPr="00CB3CE3">
        <w:rPr>
          <w:rFonts w:ascii="Verdana" w:hAnsi="Verdana"/>
          <w:lang w:val="en-US"/>
        </w:rPr>
        <w:t xml:space="preserve">Every result entered will need to have a corresponding accepted entry in the FEI Entry system in order to be valid. </w:t>
      </w:r>
    </w:p>
    <w:p w:rsidR="00312898" w:rsidRPr="00CB3CE3" w:rsidRDefault="00312898" w:rsidP="00337E68">
      <w:pPr>
        <w:ind w:left="720"/>
        <w:jc w:val="both"/>
        <w:rPr>
          <w:rFonts w:ascii="Verdana" w:hAnsi="Verdana"/>
          <w:lang w:val="en-US"/>
        </w:rPr>
      </w:pPr>
    </w:p>
    <w:p w:rsidR="00312898" w:rsidRPr="00CB3CE3" w:rsidRDefault="00312898" w:rsidP="00337E68">
      <w:pPr>
        <w:ind w:left="720"/>
        <w:jc w:val="both"/>
        <w:rPr>
          <w:rFonts w:ascii="Verdana" w:hAnsi="Verdana"/>
          <w:lang w:val="en-US"/>
        </w:rPr>
      </w:pPr>
      <w:r w:rsidRPr="00CB3CE3">
        <w:rPr>
          <w:rFonts w:ascii="Verdana" w:hAnsi="Verdana"/>
          <w:lang w:val="en-US"/>
        </w:rPr>
        <w:t>In order to proceed with the results publication and for qualification purposes the FEI requires results to be uploaded directly on the FEI Database within five days after the conclusion of the event.</w:t>
      </w:r>
    </w:p>
    <w:p w:rsidR="00312898" w:rsidRPr="00CB3CE3" w:rsidRDefault="00312898" w:rsidP="00337E68">
      <w:pPr>
        <w:jc w:val="both"/>
        <w:rPr>
          <w:rFonts w:ascii="Calibri" w:hAnsi="Calibri"/>
          <w:lang w:val="en-US"/>
        </w:rPr>
      </w:pPr>
    </w:p>
    <w:p w:rsidR="00312898" w:rsidRPr="00CB3CE3" w:rsidRDefault="00312898" w:rsidP="00337E68">
      <w:pPr>
        <w:ind w:left="720"/>
        <w:jc w:val="both"/>
        <w:rPr>
          <w:rFonts w:ascii="Verdana" w:hAnsi="Verdana"/>
          <w:lang w:val="en-US"/>
        </w:rPr>
      </w:pPr>
      <w:r w:rsidRPr="00CB3CE3">
        <w:rPr>
          <w:rFonts w:ascii="Verdana" w:hAnsi="Verdana"/>
          <w:lang w:val="en-US"/>
        </w:rPr>
        <w:t>All results must be submitted to the FEI via the online interface (forms.fei.org) or uploaded on FEI Database via XML as from the 1</w:t>
      </w:r>
      <w:r w:rsidRPr="00CB3CE3">
        <w:rPr>
          <w:rFonts w:ascii="Verdana" w:hAnsi="Verdana"/>
          <w:vertAlign w:val="superscript"/>
          <w:lang w:val="en-US"/>
        </w:rPr>
        <w:t>st</w:t>
      </w:r>
      <w:r w:rsidRPr="00CB3CE3">
        <w:rPr>
          <w:rFonts w:ascii="Verdana" w:hAnsi="Verdana"/>
          <w:lang w:val="en-US"/>
        </w:rPr>
        <w:t xml:space="preserve"> of January 2015.</w:t>
      </w:r>
    </w:p>
    <w:p w:rsidR="00312898" w:rsidRPr="00CB3CE3" w:rsidRDefault="00312898" w:rsidP="00337E68">
      <w:pPr>
        <w:ind w:left="720"/>
        <w:jc w:val="both"/>
        <w:rPr>
          <w:rFonts w:ascii="Verdana" w:hAnsi="Verdana"/>
          <w:lang w:val="en-US"/>
        </w:rPr>
      </w:pPr>
      <w:r w:rsidRPr="00CB3CE3">
        <w:rPr>
          <w:rFonts w:ascii="Verdana" w:hAnsi="Verdana"/>
          <w:lang w:val="en-US"/>
        </w:rPr>
        <w:t>For additional information please browse to:</w:t>
      </w:r>
    </w:p>
    <w:p w:rsidR="00312898" w:rsidRPr="00CB3CE3" w:rsidRDefault="00312898" w:rsidP="00337E68">
      <w:pPr>
        <w:pStyle w:val="BodyText2"/>
        <w:spacing w:line="240" w:lineRule="auto"/>
        <w:ind w:left="720" w:hanging="11"/>
        <w:rPr>
          <w:rFonts w:ascii="Verdana" w:hAnsi="Verdana"/>
          <w:b/>
          <w:bCs/>
          <w:u w:val="single"/>
          <w:lang w:val="en-GB"/>
        </w:rPr>
      </w:pPr>
      <w:hyperlink r:id="rId15" w:history="1">
        <w:r w:rsidRPr="00CB3CE3">
          <w:rPr>
            <w:rStyle w:val="Hyperlink"/>
            <w:rFonts w:ascii="Verdana" w:hAnsi="Verdana"/>
            <w:b/>
            <w:bCs/>
            <w:color w:val="auto"/>
            <w:lang w:val="en-US"/>
          </w:rPr>
          <w:t>http://www.fei.org/fei/your-role/organisers/endurance/results-forms</w:t>
        </w:r>
      </w:hyperlink>
    </w:p>
    <w:p w:rsidR="00312898" w:rsidRDefault="00312898" w:rsidP="00337E68">
      <w:pPr>
        <w:pStyle w:val="BodyText2"/>
        <w:spacing w:line="240" w:lineRule="auto"/>
        <w:ind w:left="720" w:hanging="11"/>
        <w:rPr>
          <w:rFonts w:ascii="Verdana" w:hAnsi="Verdana"/>
          <w:b/>
          <w:iCs/>
          <w:u w:val="single"/>
          <w:lang w:val="en-GB"/>
        </w:rPr>
      </w:pPr>
    </w:p>
    <w:p w:rsidR="00312898" w:rsidRPr="00956964" w:rsidRDefault="00312898" w:rsidP="00337E68">
      <w:pPr>
        <w:pStyle w:val="BodyText2"/>
        <w:spacing w:line="240" w:lineRule="auto"/>
        <w:ind w:left="720" w:hanging="11"/>
        <w:rPr>
          <w:rFonts w:ascii="Verdana" w:hAnsi="Verdana"/>
          <w:b/>
          <w:iCs/>
          <w:u w:val="single"/>
          <w:lang w:val="en-GB"/>
        </w:rPr>
      </w:pPr>
      <w:r w:rsidRPr="00956964">
        <w:rPr>
          <w:rFonts w:ascii="Verdana" w:hAnsi="Verdana"/>
          <w:b/>
          <w:iCs/>
          <w:u w:val="single"/>
          <w:lang w:val="en-GB"/>
        </w:rPr>
        <w:t xml:space="preserve">All results must include FEI Passport Registration number of horses and FEI ID numbers of Athletes. </w:t>
      </w:r>
    </w:p>
    <w:p w:rsidR="00312898" w:rsidRDefault="00312898" w:rsidP="00337E68">
      <w:pPr>
        <w:suppressAutoHyphens/>
        <w:spacing w:before="120" w:line="260" w:lineRule="exact"/>
        <w:ind w:left="709"/>
        <w:jc w:val="both"/>
        <w:rPr>
          <w:rFonts w:ascii="Verdana" w:hAnsi="Verdana"/>
          <w:iCs/>
        </w:rPr>
      </w:pPr>
      <w:r>
        <w:rPr>
          <w:rFonts w:ascii="Verdana" w:hAnsi="Verdana"/>
          <w:iCs/>
        </w:rPr>
        <w:t>Please note that as per</w:t>
      </w:r>
      <w:r w:rsidRPr="00F16B50">
        <w:rPr>
          <w:rFonts w:ascii="Verdana" w:hAnsi="Verdana"/>
          <w:iCs/>
        </w:rPr>
        <w:t xml:space="preserve"> Art. 109.6 (GR):</w:t>
      </w:r>
      <w:r>
        <w:rPr>
          <w:rFonts w:ascii="Verdana" w:hAnsi="Verdana"/>
          <w:b/>
          <w:spacing w:val="-3"/>
          <w:sz w:val="24"/>
        </w:rPr>
        <w:t xml:space="preserve"> </w:t>
      </w:r>
      <w:r w:rsidRPr="00F16B50">
        <w:rPr>
          <w:rFonts w:ascii="Verdana" w:hAnsi="Verdana"/>
          <w:iCs/>
          <w:spacing w:val="-2"/>
        </w:rPr>
        <w:t xml:space="preserve">OCs of International </w:t>
      </w:r>
      <w:r>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B10C77">
        <w:rPr>
          <w:rFonts w:ascii="Verdana" w:hAnsi="Verdana"/>
          <w:iCs/>
          <w:u w:val="single"/>
        </w:rPr>
        <w:t>Failure from OCs of International Events to provide the FEI with the appropriate result(s) and/or prize money information by the aforesaid deadline and/or in the aforesaid format shall entail a warning for the first violation and ther</w:t>
      </w:r>
      <w:r>
        <w:rPr>
          <w:rFonts w:ascii="Verdana" w:hAnsi="Verdana"/>
          <w:iCs/>
          <w:u w:val="single"/>
        </w:rPr>
        <w:t>e</w:t>
      </w:r>
      <w:r w:rsidRPr="00B10C77">
        <w:rPr>
          <w:rFonts w:ascii="Verdana" w:hAnsi="Verdana"/>
          <w:iCs/>
          <w:u w:val="single"/>
        </w:rPr>
        <w:t>after a fine of CHF 1’000.- per violation</w:t>
      </w:r>
      <w:r>
        <w:rPr>
          <w:rFonts w:ascii="Verdana" w:hAnsi="Verdana"/>
          <w:iCs/>
        </w:rPr>
        <w:t>.</w:t>
      </w:r>
    </w:p>
    <w:p w:rsidR="00312898" w:rsidRPr="00AA15FB" w:rsidRDefault="00312898" w:rsidP="008514C5">
      <w:pPr>
        <w:pStyle w:val="ListParagraph"/>
        <w:autoSpaceDE w:val="0"/>
        <w:autoSpaceDN w:val="0"/>
        <w:adjustRightInd w:val="0"/>
        <w:spacing w:line="192" w:lineRule="exact"/>
        <w:ind w:left="360" w:right="5216"/>
        <w:rPr>
          <w:rFonts w:ascii="Verdana" w:hAnsi="Verdana"/>
          <w:sz w:val="20"/>
        </w:rPr>
      </w:pPr>
    </w:p>
    <w:p w:rsidR="00312898" w:rsidRPr="00AA15FB" w:rsidRDefault="00312898" w:rsidP="008514C5">
      <w:pPr>
        <w:pStyle w:val="ListParagraph"/>
        <w:autoSpaceDE w:val="0"/>
        <w:autoSpaceDN w:val="0"/>
        <w:adjustRightInd w:val="0"/>
        <w:spacing w:line="266" w:lineRule="exact"/>
        <w:ind w:left="360" w:right="4388"/>
        <w:rPr>
          <w:rFonts w:ascii="Verdana" w:hAnsi="Verdana" w:cs="Verdana"/>
          <w:b/>
          <w:bCs/>
          <w:spacing w:val="-5"/>
          <w:sz w:val="20"/>
        </w:rPr>
      </w:pPr>
    </w:p>
    <w:p w:rsidR="00312898" w:rsidRPr="006363E6" w:rsidRDefault="00312898" w:rsidP="006363E6">
      <w:pPr>
        <w:numPr>
          <w:ilvl w:val="0"/>
          <w:numId w:val="26"/>
        </w:numPr>
        <w:tabs>
          <w:tab w:val="num" w:pos="720"/>
        </w:tabs>
        <w:suppressAutoHyphens/>
        <w:jc w:val="both"/>
        <w:rPr>
          <w:rFonts w:ascii="Verdana" w:hAnsi="Verdana"/>
          <w:b/>
          <w:spacing w:val="-2"/>
          <w:sz w:val="22"/>
          <w:szCs w:val="22"/>
        </w:rPr>
      </w:pPr>
      <w:r w:rsidRPr="006363E6">
        <w:rPr>
          <w:rFonts w:ascii="Verdana" w:hAnsi="Verdana"/>
          <w:b/>
          <w:spacing w:val="-2"/>
          <w:sz w:val="22"/>
          <w:szCs w:val="22"/>
        </w:rPr>
        <w:t>TIMING DEVICE</w:t>
      </w:r>
    </w:p>
    <w:p w:rsidR="00312898" w:rsidRPr="006363E6" w:rsidRDefault="00312898" w:rsidP="006363E6">
      <w:pPr>
        <w:pStyle w:val="BodyTextIndent"/>
        <w:tabs>
          <w:tab w:val="left" w:pos="720"/>
          <w:tab w:val="left" w:pos="3544"/>
          <w:tab w:val="left" w:pos="5670"/>
          <w:tab w:val="left" w:pos="6521"/>
        </w:tabs>
        <w:spacing w:before="120"/>
        <w:ind w:left="720" w:firstLine="0"/>
        <w:rPr>
          <w:rFonts w:ascii="Verdana" w:hAnsi="Verdana"/>
          <w:spacing w:val="0"/>
          <w:sz w:val="16"/>
          <w:szCs w:val="16"/>
        </w:rPr>
      </w:pPr>
    </w:p>
    <w:p w:rsidR="00312898" w:rsidRPr="00EF3EC4" w:rsidRDefault="00312898" w:rsidP="006363E6">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bookmarkStart w:id="30" w:name="Text329"/>
      <w:r w:rsidRPr="00EF3EC4">
        <w:rPr>
          <w:rFonts w:ascii="Verdana" w:hAnsi="Verdana"/>
          <w:sz w:val="20"/>
          <w:lang w:val="en-GB"/>
        </w:rPr>
        <w:fldChar w:fldCharType="begin">
          <w:ffData>
            <w:name w:val="Text329"/>
            <w:enabled/>
            <w:calcOnExit w:val="0"/>
            <w:textInput/>
          </w:ffData>
        </w:fldChar>
      </w:r>
      <w:r w:rsidRPr="00EF3EC4">
        <w:rPr>
          <w:rFonts w:ascii="Verdana" w:hAnsi="Verdana"/>
          <w:sz w:val="20"/>
          <w:lang w:val="en-GB"/>
        </w:rPr>
        <w:instrText xml:space="preserve"> FORMTEXT </w:instrText>
      </w:r>
      <w:r w:rsidRPr="00EF3EC4">
        <w:rPr>
          <w:rFonts w:ascii="Verdana" w:hAnsi="Verdana"/>
          <w:sz w:val="20"/>
          <w:lang w:val="en-GB"/>
        </w:rPr>
      </w:r>
      <w:r w:rsidRPr="00EF3EC4">
        <w:rPr>
          <w:rFonts w:ascii="Verdana" w:hAnsi="Verdana"/>
          <w:sz w:val="20"/>
          <w:lang w:val="en-GB"/>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EF3EC4">
        <w:rPr>
          <w:rFonts w:ascii="Verdana" w:hAnsi="Verdana"/>
          <w:sz w:val="20"/>
          <w:lang w:val="en-GB"/>
        </w:rPr>
        <w:fldChar w:fldCharType="end"/>
      </w:r>
      <w:bookmarkEnd w:id="30"/>
      <w:r w:rsidRPr="00EF3EC4">
        <w:rPr>
          <w:rFonts w:ascii="Verdana" w:hAnsi="Verdana"/>
          <w:sz w:val="20"/>
          <w:lang w:val="en-GB"/>
        </w:rPr>
        <w:t xml:space="preserve">   </w:t>
      </w:r>
    </w:p>
    <w:p w:rsidR="00312898" w:rsidRPr="00EF3EC4" w:rsidRDefault="00312898" w:rsidP="006363E6">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bookmarkStart w:id="31" w:name="Text328"/>
      <w:r w:rsidRPr="00EF3EC4">
        <w:rPr>
          <w:rFonts w:ascii="Verdana" w:hAnsi="Verdana"/>
          <w:sz w:val="20"/>
          <w:lang w:val="en-GB"/>
        </w:rPr>
        <w:fldChar w:fldCharType="begin">
          <w:ffData>
            <w:name w:val="Text328"/>
            <w:enabled/>
            <w:calcOnExit w:val="0"/>
            <w:textInput/>
          </w:ffData>
        </w:fldChar>
      </w:r>
      <w:r w:rsidRPr="00EF3EC4">
        <w:rPr>
          <w:rFonts w:ascii="Verdana" w:hAnsi="Verdana"/>
          <w:sz w:val="20"/>
          <w:lang w:val="en-GB"/>
        </w:rPr>
        <w:instrText xml:space="preserve"> FORMTEXT </w:instrText>
      </w:r>
      <w:r w:rsidRPr="00EF3EC4">
        <w:rPr>
          <w:rFonts w:ascii="Verdana" w:hAnsi="Verdana"/>
          <w:sz w:val="20"/>
          <w:lang w:val="en-GB"/>
        </w:rPr>
      </w:r>
      <w:r w:rsidRPr="00EF3EC4">
        <w:rPr>
          <w:rFonts w:ascii="Verdana" w:hAnsi="Verdana"/>
          <w:sz w:val="20"/>
          <w:lang w:val="en-GB"/>
        </w:rPr>
        <w:fldChar w:fldCharType="separate"/>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6363E6">
        <w:rPr>
          <w:rFonts w:ascii="Verdana" w:hAnsi="Verdana"/>
          <w:noProof/>
          <w:sz w:val="20"/>
        </w:rPr>
        <w:t> </w:t>
      </w:r>
      <w:r w:rsidRPr="00EF3EC4">
        <w:rPr>
          <w:rFonts w:ascii="Verdana" w:hAnsi="Verdana"/>
          <w:sz w:val="20"/>
          <w:lang w:val="en-GB"/>
        </w:rPr>
        <w:fldChar w:fldCharType="end"/>
      </w:r>
      <w:bookmarkEnd w:id="31"/>
      <w:r w:rsidRPr="00EF3EC4">
        <w:rPr>
          <w:rFonts w:ascii="Verdana" w:hAnsi="Verdana"/>
          <w:sz w:val="20"/>
          <w:lang w:val="en-GB"/>
        </w:rPr>
        <w:t xml:space="preserve">   </w:t>
      </w:r>
    </w:p>
    <w:p w:rsidR="00312898" w:rsidRDefault="00312898" w:rsidP="00337E68">
      <w:pPr>
        <w:suppressAutoHyphens/>
        <w:spacing w:before="120" w:line="260" w:lineRule="exact"/>
        <w:ind w:left="709"/>
        <w:jc w:val="both"/>
        <w:rPr>
          <w:rFonts w:ascii="Verdana" w:hAnsi="Verdana"/>
          <w:b/>
          <w:bCs/>
          <w:spacing w:val="-3"/>
          <w:sz w:val="22"/>
          <w:szCs w:val="22"/>
          <w:bdr w:val="single" w:sz="4" w:space="0" w:color="auto"/>
        </w:rPr>
      </w:pPr>
    </w:p>
    <w:p w:rsidR="00312898" w:rsidRPr="007E6502" w:rsidRDefault="00312898" w:rsidP="00337E68">
      <w:pPr>
        <w:suppressAutoHyphens/>
        <w:spacing w:before="120" w:line="260" w:lineRule="exact"/>
        <w:ind w:left="709"/>
        <w:jc w:val="both"/>
        <w:rPr>
          <w:rFonts w:ascii="Verdana" w:hAnsi="Verdana"/>
          <w:b/>
          <w:bCs/>
          <w:spacing w:val="-3"/>
          <w:sz w:val="22"/>
          <w:szCs w:val="22"/>
          <w:bdr w:val="single" w:sz="4" w:space="0" w:color="auto"/>
        </w:rPr>
      </w:pPr>
    </w:p>
    <w:p w:rsidR="00312898" w:rsidRDefault="00312898" w:rsidP="00337E68">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312898" w:rsidRDefault="00312898" w:rsidP="00337E68">
      <w:pPr>
        <w:suppressAutoHyphens/>
        <w:spacing w:before="120" w:line="260" w:lineRule="exact"/>
        <w:ind w:left="851"/>
        <w:jc w:val="both"/>
        <w:rPr>
          <w:rFonts w:ascii="Verdana" w:hAnsi="Verdana"/>
          <w:bCs/>
          <w:spacing w:val="-3"/>
          <w:sz w:val="22"/>
          <w:szCs w:val="22"/>
          <w:bdr w:val="single" w:sz="4" w:space="0" w:color="auto"/>
        </w:rPr>
      </w:pPr>
    </w:p>
    <w:p w:rsidR="00312898" w:rsidRPr="00924C66" w:rsidRDefault="00312898" w:rsidP="00337E68">
      <w:pPr>
        <w:pStyle w:val="ListParagraph"/>
        <w:numPr>
          <w:ilvl w:val="0"/>
          <w:numId w:val="32"/>
        </w:numPr>
        <w:suppressAutoHyphens/>
        <w:jc w:val="both"/>
        <w:rPr>
          <w:rFonts w:ascii="Verdana" w:hAnsi="Verdana"/>
          <w:b/>
          <w:spacing w:val="-2"/>
          <w:szCs w:val="24"/>
        </w:rPr>
      </w:pPr>
      <w:r w:rsidRPr="00924C66">
        <w:rPr>
          <w:rFonts w:ascii="Verdana" w:hAnsi="Verdana"/>
          <w:b/>
          <w:spacing w:val="-3"/>
          <w:sz w:val="28"/>
        </w:rPr>
        <w:t xml:space="preserve">VETERINARY MATTERS </w:t>
      </w:r>
      <w:r w:rsidRPr="00924C66">
        <w:rPr>
          <w:rFonts w:ascii="Verdana" w:hAnsi="Verdana"/>
          <w:b/>
          <w:color w:val="FF0000"/>
          <w:spacing w:val="-3"/>
          <w:sz w:val="28"/>
        </w:rPr>
        <w:t xml:space="preserve"> </w:t>
      </w:r>
    </w:p>
    <w:p w:rsidR="00312898" w:rsidRPr="002D579B" w:rsidRDefault="00312898" w:rsidP="002D579B">
      <w:pPr>
        <w:pStyle w:val="ListParagraph"/>
        <w:suppressAutoHyphens/>
        <w:ind w:left="360"/>
        <w:jc w:val="both"/>
        <w:rPr>
          <w:rFonts w:ascii="Verdana" w:hAnsi="Verdana"/>
          <w:b/>
          <w:spacing w:val="-2"/>
          <w:szCs w:val="24"/>
        </w:rPr>
      </w:pPr>
      <w:r w:rsidRPr="002D579B">
        <w:rPr>
          <w:rFonts w:ascii="Verdana" w:hAnsi="Verdana"/>
          <w:b/>
          <w:spacing w:val="-3"/>
          <w:szCs w:val="24"/>
        </w:rPr>
        <w:t>VETERINARY REGULATIONS (VRs), 14</w:t>
      </w:r>
      <w:r w:rsidRPr="002D579B">
        <w:rPr>
          <w:rFonts w:ascii="Verdana" w:hAnsi="Verdana"/>
          <w:b/>
          <w:spacing w:val="-3"/>
          <w:szCs w:val="24"/>
          <w:vertAlign w:val="superscript"/>
        </w:rPr>
        <w:t>th</w:t>
      </w:r>
      <w:r w:rsidRPr="002D579B">
        <w:rPr>
          <w:rFonts w:ascii="Verdana" w:hAnsi="Verdana"/>
          <w:b/>
          <w:spacing w:val="-3"/>
          <w:szCs w:val="24"/>
        </w:rPr>
        <w:t xml:space="preserve"> edition, effective 1 January 2015</w:t>
      </w:r>
    </w:p>
    <w:p w:rsidR="00312898" w:rsidRDefault="00312898" w:rsidP="00337E68">
      <w:pPr>
        <w:pStyle w:val="ListParagraph"/>
        <w:suppressAutoHyphens/>
        <w:ind w:left="0"/>
        <w:jc w:val="both"/>
        <w:rPr>
          <w:rFonts w:ascii="Verdana" w:hAnsi="Verdana"/>
          <w:strike/>
          <w:spacing w:val="-2"/>
          <w:sz w:val="22"/>
          <w:szCs w:val="22"/>
        </w:rPr>
      </w:pPr>
    </w:p>
    <w:p w:rsidR="00312898" w:rsidRDefault="00312898" w:rsidP="00337E68">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12898" w:rsidRPr="00AC275D" w:rsidRDefault="00312898" w:rsidP="00337E68">
      <w:pPr>
        <w:numPr>
          <w:ilvl w:val="0"/>
          <w:numId w:val="20"/>
        </w:numPr>
        <w:tabs>
          <w:tab w:val="clear" w:pos="720"/>
        </w:tabs>
        <w:suppressAutoHyphens/>
        <w:ind w:left="426" w:hanging="426"/>
        <w:jc w:val="both"/>
        <w:rPr>
          <w:rFonts w:ascii="Verdana" w:hAnsi="Verdana"/>
          <w:b/>
          <w:spacing w:val="-2"/>
          <w:sz w:val="22"/>
          <w:szCs w:val="22"/>
        </w:rPr>
      </w:pPr>
      <w:r w:rsidRPr="00AC275D">
        <w:rPr>
          <w:rFonts w:ascii="Verdana" w:hAnsi="Verdana"/>
          <w:b/>
          <w:spacing w:val="-2"/>
          <w:sz w:val="22"/>
          <w:szCs w:val="22"/>
        </w:rPr>
        <w:t>CUSTOMS FORMALITIES</w:t>
      </w:r>
    </w:p>
    <w:p w:rsidR="00312898" w:rsidRPr="00CA5C74" w:rsidRDefault="00312898" w:rsidP="00337E68">
      <w:pPr>
        <w:tabs>
          <w:tab w:val="left" w:pos="2835"/>
        </w:tabs>
        <w:suppressAutoHyphens/>
        <w:spacing w:before="120"/>
        <w:ind w:left="720"/>
        <w:jc w:val="both"/>
        <w:rPr>
          <w:rFonts w:ascii="Verdana" w:hAnsi="Verdana"/>
          <w:spacing w:val="-2"/>
        </w:rPr>
      </w:pPr>
      <w:r w:rsidRPr="00CA5C74">
        <w:rPr>
          <w:rFonts w:ascii="Verdana" w:hAnsi="Verdana"/>
          <w:spacing w:val="-2"/>
        </w:rPr>
        <w:t>Address:</w:t>
      </w:r>
      <w:r w:rsidRPr="00CA5C74">
        <w:rPr>
          <w:rFonts w:ascii="Verdana" w:hAnsi="Verdana"/>
          <w:spacing w:val="-2"/>
        </w:rPr>
        <w:tab/>
      </w:r>
      <w:r w:rsidRPr="00CA5C74">
        <w:rPr>
          <w:rFonts w:ascii="Verdana" w:hAnsi="Verdana"/>
          <w:spacing w:val="-2"/>
        </w:rPr>
        <w:fldChar w:fldCharType="begin">
          <w:ffData>
            <w:name w:val="Text4"/>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312898" w:rsidRPr="00CA5C74" w:rsidRDefault="00312898" w:rsidP="00337E68">
      <w:pPr>
        <w:tabs>
          <w:tab w:val="left" w:pos="2835"/>
        </w:tabs>
        <w:suppressAutoHyphens/>
        <w:spacing w:before="120"/>
        <w:ind w:left="720"/>
        <w:jc w:val="both"/>
        <w:rPr>
          <w:rFonts w:ascii="Verdana" w:hAnsi="Verdana"/>
          <w:spacing w:val="-2"/>
        </w:rPr>
      </w:pPr>
      <w:r w:rsidRPr="00CA5C74">
        <w:rPr>
          <w:rFonts w:ascii="Verdana" w:hAnsi="Verdana"/>
          <w:spacing w:val="-2"/>
        </w:rPr>
        <w:tab/>
      </w:r>
      <w:r w:rsidRPr="00CA5C74">
        <w:rPr>
          <w:rFonts w:ascii="Verdana" w:hAnsi="Verdana"/>
          <w:spacing w:val="-2"/>
        </w:rPr>
        <w:fldChar w:fldCharType="begin">
          <w:ffData>
            <w:name w:val="Text158"/>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312898" w:rsidRDefault="00312898" w:rsidP="00337E68">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Telephone:</w:t>
      </w:r>
      <w:r w:rsidRPr="00CA5C74">
        <w:rPr>
          <w:rFonts w:ascii="Verdana" w:hAnsi="Verdana"/>
          <w:spacing w:val="-2"/>
        </w:rPr>
        <w:tab/>
      </w:r>
      <w:r w:rsidRPr="00CA5C74">
        <w:rPr>
          <w:rFonts w:ascii="Verdana" w:hAnsi="Verdana"/>
          <w:spacing w:val="-2"/>
        </w:rPr>
        <w:fldChar w:fldCharType="begin">
          <w:ffData>
            <w:name w:val="Text5"/>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312898" w:rsidRPr="00CA5C74" w:rsidRDefault="00312898" w:rsidP="00337E68">
      <w:pPr>
        <w:tabs>
          <w:tab w:val="left" w:pos="2835"/>
          <w:tab w:val="left" w:pos="4962"/>
          <w:tab w:val="left" w:pos="5760"/>
        </w:tabs>
        <w:suppressAutoHyphens/>
        <w:spacing w:before="120"/>
        <w:ind w:left="720"/>
        <w:jc w:val="both"/>
        <w:rPr>
          <w:rFonts w:ascii="Verdana" w:hAnsi="Verdana"/>
          <w:spacing w:val="-2"/>
        </w:rPr>
      </w:pPr>
      <w:r w:rsidRPr="00CA5C74">
        <w:rPr>
          <w:rFonts w:ascii="Verdana" w:hAnsi="Verdana"/>
          <w:spacing w:val="-2"/>
        </w:rPr>
        <w:t>Fax:</w:t>
      </w:r>
      <w:r w:rsidRPr="00CA5C74">
        <w:rPr>
          <w:rFonts w:ascii="Verdana" w:hAnsi="Verdana"/>
          <w:spacing w:val="-2"/>
        </w:rPr>
        <w:tab/>
      </w:r>
      <w:r w:rsidRPr="00CA5C74">
        <w:rPr>
          <w:rFonts w:ascii="Verdana" w:hAnsi="Verdana"/>
          <w:spacing w:val="-2"/>
        </w:rPr>
        <w:fldChar w:fldCharType="begin">
          <w:ffData>
            <w:name w:val="Text6"/>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noProof/>
          <w:spacing w:val="-2"/>
        </w:rPr>
        <w:t> </w:t>
      </w:r>
      <w:r w:rsidRPr="00CA5C74">
        <w:rPr>
          <w:rFonts w:ascii="Verdana" w:hAnsi="Verdana"/>
          <w:spacing w:val="-2"/>
        </w:rPr>
        <w:fldChar w:fldCharType="end"/>
      </w:r>
    </w:p>
    <w:p w:rsidR="00312898" w:rsidRPr="00CA5C74" w:rsidRDefault="00312898" w:rsidP="00337E68">
      <w:pPr>
        <w:tabs>
          <w:tab w:val="left" w:pos="2835"/>
        </w:tabs>
        <w:suppressAutoHyphens/>
        <w:spacing w:before="120"/>
        <w:ind w:left="720"/>
        <w:jc w:val="both"/>
        <w:rPr>
          <w:rFonts w:ascii="Verdana" w:hAnsi="Verdana"/>
          <w:spacing w:val="-2"/>
        </w:rPr>
      </w:pPr>
      <w:r w:rsidRPr="00CA5C74">
        <w:rPr>
          <w:rFonts w:ascii="Verdana" w:hAnsi="Verdana"/>
          <w:spacing w:val="-2"/>
        </w:rPr>
        <w:t>Email:</w:t>
      </w:r>
      <w:r w:rsidRPr="00CA5C74">
        <w:rPr>
          <w:rFonts w:ascii="Verdana" w:hAnsi="Verdana"/>
          <w:spacing w:val="-2"/>
        </w:rPr>
        <w:tab/>
      </w:r>
      <w:r w:rsidRPr="00CA5C74">
        <w:rPr>
          <w:rFonts w:ascii="Verdana" w:hAnsi="Verdana"/>
          <w:spacing w:val="-2"/>
        </w:rPr>
        <w:fldChar w:fldCharType="begin">
          <w:ffData>
            <w:name w:val="Text7"/>
            <w:enabled/>
            <w:calcOnExit w:val="0"/>
            <w:textInput/>
          </w:ffData>
        </w:fldChar>
      </w:r>
      <w:r w:rsidRPr="00CA5C74">
        <w:rPr>
          <w:rFonts w:ascii="Verdana" w:hAnsi="Verdana"/>
          <w:spacing w:val="-2"/>
        </w:rPr>
        <w:instrText xml:space="preserve"> FORMTEXT </w:instrText>
      </w:r>
      <w:r w:rsidRPr="00CA5C74">
        <w:rPr>
          <w:rFonts w:ascii="Verdana" w:hAnsi="Verdana"/>
          <w:spacing w:val="-2"/>
        </w:rPr>
      </w:r>
      <w:r w:rsidRPr="00CA5C74">
        <w:rPr>
          <w:rFonts w:ascii="Verdana" w:hAnsi="Verdana"/>
          <w:spacing w:val="-2"/>
        </w:rPr>
        <w:fldChar w:fldCharType="separate"/>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t> </w:t>
      </w:r>
      <w:r w:rsidRPr="00CA5C74">
        <w:rPr>
          <w:rFonts w:ascii="Verdana" w:hAnsi="Verdana"/>
          <w:spacing w:val="-2"/>
        </w:rPr>
        <w:fldChar w:fldCharType="end"/>
      </w:r>
    </w:p>
    <w:p w:rsidR="00312898" w:rsidRDefault="00312898" w:rsidP="00337E68">
      <w:pPr>
        <w:tabs>
          <w:tab w:val="left" w:pos="2835"/>
        </w:tabs>
        <w:suppressAutoHyphens/>
        <w:spacing w:before="120"/>
        <w:jc w:val="both"/>
        <w:rPr>
          <w:rFonts w:ascii="Verdana" w:hAnsi="Verdana"/>
          <w:spacing w:val="-2"/>
          <w:sz w:val="22"/>
        </w:rPr>
      </w:pPr>
    </w:p>
    <w:p w:rsidR="00312898" w:rsidRDefault="00312898" w:rsidP="00337E68">
      <w:pPr>
        <w:numPr>
          <w:ilvl w:val="0"/>
          <w:numId w:val="20"/>
        </w:numPr>
        <w:tabs>
          <w:tab w:val="clear" w:pos="720"/>
        </w:tabs>
        <w:suppressAutoHyphens/>
        <w:ind w:hanging="720"/>
        <w:jc w:val="both"/>
        <w:rPr>
          <w:rFonts w:ascii="Verdana" w:hAnsi="Verdana"/>
          <w:b/>
          <w:spacing w:val="-2"/>
          <w:sz w:val="22"/>
          <w:szCs w:val="22"/>
        </w:rPr>
      </w:pPr>
      <w:r>
        <w:rPr>
          <w:rFonts w:ascii="Verdana" w:hAnsi="Verdana"/>
          <w:b/>
          <w:spacing w:val="-2"/>
          <w:sz w:val="22"/>
          <w:szCs w:val="22"/>
        </w:rPr>
        <w:t>HEALTH REQUIREMENTS</w:t>
      </w:r>
    </w:p>
    <w:p w:rsidR="00312898" w:rsidRPr="00AC275D" w:rsidRDefault="00312898" w:rsidP="00337E68">
      <w:pPr>
        <w:suppressAutoHyphens/>
        <w:ind w:left="720"/>
        <w:jc w:val="both"/>
        <w:rPr>
          <w:rFonts w:ascii="Verdana" w:hAnsi="Verdana"/>
          <w:b/>
          <w:spacing w:val="-2"/>
          <w:sz w:val="22"/>
          <w:szCs w:val="22"/>
        </w:rPr>
      </w:pPr>
    </w:p>
    <w:p w:rsidR="00312898" w:rsidRDefault="00312898" w:rsidP="00337E68">
      <w:pPr>
        <w:suppressAutoHyphens/>
        <w:ind w:left="709"/>
        <w:jc w:val="both"/>
        <w:rPr>
          <w:rFonts w:ascii="Verdana" w:hAnsi="Verdana"/>
          <w:b/>
          <w:spacing w:val="-2"/>
          <w:sz w:val="22"/>
          <w:szCs w:val="22"/>
        </w:rPr>
      </w:pPr>
      <w:r>
        <w:rPr>
          <w:rFonts w:ascii="Verdana" w:hAnsi="Verdana"/>
          <w:b/>
          <w:spacing w:val="-2"/>
          <w:sz w:val="22"/>
          <w:szCs w:val="22"/>
        </w:rPr>
        <w:t>GENERAL</w:t>
      </w:r>
    </w:p>
    <w:p w:rsidR="00312898" w:rsidRDefault="00312898" w:rsidP="00337E68">
      <w:pPr>
        <w:suppressAutoHyphens/>
        <w:ind w:left="709"/>
        <w:jc w:val="both"/>
        <w:rPr>
          <w:rFonts w:ascii="Verdana" w:hAnsi="Verdana"/>
          <w:spacing w:val="-2"/>
        </w:rPr>
      </w:pPr>
      <w:r w:rsidRPr="00E13AE8">
        <w:rPr>
          <w:rFonts w:ascii="Verdana" w:hAnsi="Verdana"/>
          <w:spacing w:val="-2"/>
        </w:rPr>
        <w:t xml:space="preserve">In accordance with the FEI Code of Conduct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312898" w:rsidRPr="00E13AE8" w:rsidRDefault="00312898" w:rsidP="00337E68">
      <w:pPr>
        <w:suppressAutoHyphens/>
        <w:ind w:left="709"/>
        <w:jc w:val="both"/>
        <w:rPr>
          <w:rFonts w:ascii="Verdana" w:hAnsi="Verdana"/>
          <w:b/>
          <w:spacing w:val="-2"/>
        </w:rPr>
      </w:pPr>
    </w:p>
    <w:p w:rsidR="00312898" w:rsidRDefault="00312898" w:rsidP="00337E68">
      <w:pPr>
        <w:suppressAutoHyphens/>
        <w:ind w:left="709"/>
        <w:jc w:val="both"/>
        <w:rPr>
          <w:rFonts w:ascii="Verdana" w:hAnsi="Verdana"/>
          <w:b/>
          <w:spacing w:val="-2"/>
          <w:sz w:val="22"/>
          <w:szCs w:val="22"/>
        </w:rPr>
      </w:pPr>
      <w:r w:rsidRPr="00AC275D">
        <w:rPr>
          <w:rFonts w:ascii="Verdana" w:hAnsi="Verdana"/>
          <w:b/>
          <w:spacing w:val="-2"/>
          <w:sz w:val="22"/>
          <w:szCs w:val="22"/>
        </w:rPr>
        <w:t>ENTRY OF HORSES</w:t>
      </w:r>
    </w:p>
    <w:p w:rsidR="00312898" w:rsidRPr="002D579B" w:rsidRDefault="00312898" w:rsidP="002D579B">
      <w:pPr>
        <w:tabs>
          <w:tab w:val="left" w:pos="2835"/>
        </w:tabs>
        <w:suppressAutoHyphens/>
        <w:spacing w:before="120"/>
        <w:ind w:left="708"/>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312898" w:rsidRPr="002D579B" w:rsidRDefault="00312898" w:rsidP="002D579B">
      <w:pPr>
        <w:suppressAutoHyphens/>
        <w:ind w:left="708"/>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312898" w:rsidRPr="002D579B" w:rsidRDefault="00312898" w:rsidP="002D579B">
      <w:pPr>
        <w:suppressAutoHyphens/>
        <w:ind w:left="708"/>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312898" w:rsidRPr="002D579B" w:rsidRDefault="00312898" w:rsidP="002D579B">
      <w:pPr>
        <w:suppressAutoHyphens/>
        <w:ind w:left="708"/>
        <w:jc w:val="both"/>
        <w:rPr>
          <w:rFonts w:ascii="Verdana" w:hAnsi="Verdana"/>
          <w:spacing w:val="-2"/>
        </w:rPr>
      </w:pPr>
    </w:p>
    <w:p w:rsidR="00312898" w:rsidRPr="00675EF6" w:rsidRDefault="00312898" w:rsidP="002D579B">
      <w:pPr>
        <w:suppressAutoHyphens/>
        <w:ind w:left="708"/>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312898" w:rsidRDefault="00312898" w:rsidP="00337E68">
      <w:pPr>
        <w:suppressAutoHyphens/>
        <w:jc w:val="both"/>
        <w:rPr>
          <w:rFonts w:ascii="Verdana" w:hAnsi="Verdana"/>
          <w:spacing w:val="-2"/>
          <w:sz w:val="22"/>
          <w:szCs w:val="22"/>
        </w:rPr>
      </w:pPr>
    </w:p>
    <w:p w:rsidR="00312898" w:rsidRPr="004D0C3B" w:rsidRDefault="00312898" w:rsidP="00337E68">
      <w:pPr>
        <w:suppressAutoHyphens/>
        <w:jc w:val="both"/>
        <w:rPr>
          <w:rFonts w:ascii="Verdana" w:hAnsi="Verdana"/>
          <w:spacing w:val="-2"/>
          <w:sz w:val="22"/>
          <w:szCs w:val="22"/>
        </w:rPr>
      </w:pPr>
    </w:p>
    <w:p w:rsidR="00312898" w:rsidRDefault="00312898" w:rsidP="00337E68">
      <w:pPr>
        <w:pStyle w:val="ListParagraph"/>
        <w:numPr>
          <w:ilvl w:val="0"/>
          <w:numId w:val="20"/>
        </w:numPr>
        <w:autoSpaceDE w:val="0"/>
        <w:autoSpaceDN w:val="0"/>
        <w:adjustRightInd w:val="0"/>
        <w:spacing w:line="259" w:lineRule="exact"/>
        <w:ind w:left="363"/>
        <w:jc w:val="both"/>
        <w:rPr>
          <w:rFonts w:ascii="Verdana" w:hAnsi="Verdana"/>
          <w:b/>
          <w:sz w:val="22"/>
          <w:szCs w:val="22"/>
        </w:rPr>
      </w:pPr>
      <w:r w:rsidRPr="006D578D">
        <w:rPr>
          <w:rFonts w:ascii="Verdana" w:hAnsi="Verdana"/>
          <w:b/>
          <w:sz w:val="22"/>
          <w:szCs w:val="22"/>
        </w:rPr>
        <w:t>NATIONAL REQUIREMENTS</w:t>
      </w:r>
    </w:p>
    <w:p w:rsidR="00312898" w:rsidRPr="006D578D" w:rsidRDefault="00312898" w:rsidP="00352665">
      <w:pPr>
        <w:pStyle w:val="ListParagraph"/>
        <w:autoSpaceDE w:val="0"/>
        <w:autoSpaceDN w:val="0"/>
        <w:adjustRightInd w:val="0"/>
        <w:spacing w:line="259" w:lineRule="exact"/>
        <w:ind w:left="363"/>
        <w:jc w:val="both"/>
        <w:rPr>
          <w:rFonts w:ascii="Verdana" w:hAnsi="Verdana"/>
          <w:b/>
          <w:sz w:val="22"/>
          <w:szCs w:val="22"/>
        </w:rPr>
      </w:pPr>
    </w:p>
    <w:p w:rsidR="00312898" w:rsidRPr="00D85CE8" w:rsidRDefault="00312898" w:rsidP="00352665">
      <w:pPr>
        <w:pStyle w:val="ListParagraph"/>
        <w:autoSpaceDE w:val="0"/>
        <w:autoSpaceDN w:val="0"/>
        <w:adjustRightInd w:val="0"/>
        <w:spacing w:line="259" w:lineRule="exact"/>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noProof/>
          <w:spacing w:val="-2"/>
          <w:sz w:val="20"/>
        </w:rPr>
        <w:t> </w:t>
      </w:r>
      <w:r w:rsidRPr="00352665">
        <w:rPr>
          <w:rFonts w:ascii="Verdana" w:hAnsi="Verdana"/>
          <w:spacing w:val="-2"/>
          <w:sz w:val="20"/>
        </w:rPr>
        <w:fldChar w:fldCharType="end"/>
      </w:r>
    </w:p>
    <w:p w:rsidR="00312898" w:rsidRDefault="00312898" w:rsidP="00337E68">
      <w:pPr>
        <w:pStyle w:val="ListParagraph"/>
        <w:autoSpaceDE w:val="0"/>
        <w:autoSpaceDN w:val="0"/>
        <w:adjustRightInd w:val="0"/>
        <w:spacing w:line="259" w:lineRule="exact"/>
        <w:ind w:left="363" w:firstLine="357"/>
        <w:jc w:val="both"/>
        <w:rPr>
          <w:rFonts w:ascii="Verdana" w:hAnsi="Verdana"/>
          <w:spacing w:val="-2"/>
        </w:rPr>
      </w:pPr>
    </w:p>
    <w:p w:rsidR="00312898" w:rsidRDefault="00312898" w:rsidP="00337E68">
      <w:pPr>
        <w:pStyle w:val="ListParagraph"/>
        <w:autoSpaceDE w:val="0"/>
        <w:autoSpaceDN w:val="0"/>
        <w:adjustRightInd w:val="0"/>
        <w:spacing w:line="259" w:lineRule="exact"/>
        <w:ind w:left="363"/>
        <w:jc w:val="both"/>
        <w:rPr>
          <w:rFonts w:ascii="Verdana" w:hAnsi="Verdana"/>
          <w:b/>
          <w:sz w:val="22"/>
          <w:szCs w:val="22"/>
          <w:u w:val="single"/>
        </w:rPr>
      </w:pPr>
    </w:p>
    <w:p w:rsidR="00312898" w:rsidRPr="006D578D" w:rsidRDefault="00312898" w:rsidP="00337E68">
      <w:pPr>
        <w:pStyle w:val="ListParagraph"/>
        <w:numPr>
          <w:ilvl w:val="0"/>
          <w:numId w:val="20"/>
        </w:numPr>
        <w:autoSpaceDE w:val="0"/>
        <w:autoSpaceDN w:val="0"/>
        <w:adjustRightInd w:val="0"/>
        <w:spacing w:line="259" w:lineRule="exact"/>
        <w:ind w:left="363"/>
        <w:jc w:val="both"/>
        <w:rPr>
          <w:rFonts w:ascii="Verdana" w:hAnsi="Verdana"/>
          <w:b/>
          <w:sz w:val="22"/>
          <w:szCs w:val="22"/>
        </w:rPr>
      </w:pPr>
      <w:r w:rsidRPr="006D578D">
        <w:rPr>
          <w:rFonts w:ascii="Verdana" w:hAnsi="Verdana"/>
          <w:b/>
          <w:sz w:val="22"/>
          <w:szCs w:val="22"/>
        </w:rPr>
        <w:t>TRANSPORT OF HORSES</w:t>
      </w:r>
    </w:p>
    <w:p w:rsidR="00312898" w:rsidRPr="00BD4DC2" w:rsidRDefault="00312898" w:rsidP="00337E68">
      <w:pPr>
        <w:pStyle w:val="ListParagraph"/>
        <w:autoSpaceDE w:val="0"/>
        <w:autoSpaceDN w:val="0"/>
        <w:adjustRightInd w:val="0"/>
        <w:spacing w:line="259" w:lineRule="exact"/>
        <w:ind w:left="363"/>
        <w:jc w:val="both"/>
        <w:rPr>
          <w:rFonts w:ascii="Verdana" w:hAnsi="Verdana"/>
          <w:sz w:val="20"/>
        </w:rPr>
      </w:pPr>
    </w:p>
    <w:p w:rsidR="00312898" w:rsidRPr="00BD4DC2" w:rsidRDefault="00312898" w:rsidP="00337E68">
      <w:pPr>
        <w:autoSpaceDE w:val="0"/>
        <w:autoSpaceDN w:val="0"/>
        <w:adjustRightInd w:val="0"/>
        <w:spacing w:line="259" w:lineRule="exact"/>
        <w:ind w:left="709"/>
        <w:jc w:val="both"/>
        <w:rPr>
          <w:rFonts w:ascii="Verdana" w:hAnsi="Verdana"/>
        </w:rPr>
      </w:pPr>
      <w:r w:rsidRPr="00BD4DC2">
        <w:rPr>
          <w:rFonts w:ascii="Verdana" w:hAnsi="Verdana"/>
        </w:rPr>
        <w:t>Horses must be fit to travel</w:t>
      </w:r>
      <w:r>
        <w:rPr>
          <w:rFonts w:ascii="Verdana" w:hAnsi="Verdana"/>
        </w:rPr>
        <w:t xml:space="preserve"> and be transported in vehicles suitable for the transport of horses. A</w:t>
      </w:r>
      <w:r w:rsidRPr="00BD4DC2">
        <w:rPr>
          <w:rFonts w:ascii="Verdana" w:hAnsi="Verdana"/>
        </w:rPr>
        <w:t>ny</w:t>
      </w:r>
      <w:r>
        <w:rPr>
          <w:rFonts w:ascii="Verdana" w:hAnsi="Verdana"/>
        </w:rPr>
        <w:t xml:space="preserve"> government</w:t>
      </w:r>
      <w:r w:rsidRPr="00BD4DC2">
        <w:rPr>
          <w:rFonts w:ascii="Verdana" w:hAnsi="Verdana"/>
        </w:rPr>
        <w:t xml:space="preserve"> requirements for disease testing and control</w:t>
      </w:r>
      <w:r>
        <w:rPr>
          <w:rFonts w:ascii="Verdana" w:hAnsi="Verdana"/>
        </w:rPr>
        <w:t xml:space="preserve"> must be requested well in advance, and the Horse be in compliance by the time of arrival at the border of the country  where the Event is taking place</w:t>
      </w:r>
      <w:r w:rsidRPr="00BD4DC2">
        <w:rPr>
          <w:rFonts w:ascii="Verdana" w:hAnsi="Verdana"/>
        </w:rPr>
        <w:t>. Athl</w:t>
      </w:r>
      <w:r>
        <w:rPr>
          <w:rFonts w:ascii="Verdana" w:hAnsi="Verdana"/>
        </w:rPr>
        <w:t xml:space="preserve">etes, or their representatives, have a responsibility to </w:t>
      </w:r>
      <w:r w:rsidRPr="00BD4DC2">
        <w:rPr>
          <w:rFonts w:ascii="Verdana" w:hAnsi="Verdana"/>
        </w:rPr>
        <w:t xml:space="preserve">be </w:t>
      </w:r>
      <w:r>
        <w:rPr>
          <w:rFonts w:ascii="Verdana" w:hAnsi="Verdana"/>
        </w:rPr>
        <w:t xml:space="preserve">in compliance of </w:t>
      </w:r>
      <w:r w:rsidRPr="00BD4DC2">
        <w:rPr>
          <w:rFonts w:ascii="Verdana" w:hAnsi="Verdana"/>
        </w:rPr>
        <w:t>national legisl</w:t>
      </w:r>
      <w:r>
        <w:rPr>
          <w:rFonts w:ascii="Verdana" w:hAnsi="Verdana"/>
        </w:rPr>
        <w:t xml:space="preserve">ation in both the country of origin, </w:t>
      </w:r>
      <w:r w:rsidRPr="00BD4DC2">
        <w:rPr>
          <w:rFonts w:ascii="Verdana" w:hAnsi="Verdana"/>
        </w:rPr>
        <w:t>return</w:t>
      </w:r>
      <w:r>
        <w:rPr>
          <w:rFonts w:ascii="Verdana" w:hAnsi="Verdana"/>
        </w:rPr>
        <w:t>,</w:t>
      </w:r>
      <w:r w:rsidRPr="00BD4DC2">
        <w:rPr>
          <w:rFonts w:ascii="Verdana" w:hAnsi="Verdana"/>
        </w:rPr>
        <w:t xml:space="preserve"> and the host nation </w:t>
      </w:r>
      <w:r>
        <w:rPr>
          <w:rFonts w:ascii="Verdana" w:hAnsi="Verdana"/>
        </w:rPr>
        <w:t xml:space="preserve">of the Event; </w:t>
      </w:r>
      <w:r w:rsidRPr="00BD4DC2">
        <w:rPr>
          <w:rFonts w:ascii="Verdana" w:hAnsi="Verdana"/>
        </w:rPr>
        <w:t xml:space="preserve">where necessary </w:t>
      </w:r>
      <w:r>
        <w:rPr>
          <w:rFonts w:ascii="Verdana" w:hAnsi="Verdana"/>
        </w:rPr>
        <w:t xml:space="preserve">Athletes must </w:t>
      </w:r>
      <w:r w:rsidRPr="00BD4DC2">
        <w:rPr>
          <w:rFonts w:ascii="Verdana" w:hAnsi="Verdana"/>
        </w:rPr>
        <w:t xml:space="preserve">contact local government authorities </w:t>
      </w:r>
      <w:r>
        <w:rPr>
          <w:rFonts w:ascii="Verdana" w:hAnsi="Verdana"/>
        </w:rPr>
        <w:t>or veterinary advisors for information regarding animal health requirements and transport legislation. W</w:t>
      </w:r>
      <w:r w:rsidRPr="00BD4DC2">
        <w:rPr>
          <w:rFonts w:ascii="Verdana" w:hAnsi="Verdana"/>
        </w:rPr>
        <w:t>ithin the European Union (EU), this includes EU Council Regulation (EC) No 1/2005 concerning the protection of animals during transport within the Member States of the EU.</w:t>
      </w:r>
    </w:p>
    <w:p w:rsidR="00312898" w:rsidRDefault="00312898" w:rsidP="00337E68">
      <w:pPr>
        <w:pStyle w:val="ListParagraph"/>
        <w:autoSpaceDE w:val="0"/>
        <w:autoSpaceDN w:val="0"/>
        <w:adjustRightInd w:val="0"/>
        <w:spacing w:line="259" w:lineRule="exact"/>
        <w:ind w:left="363"/>
        <w:jc w:val="both"/>
        <w:rPr>
          <w:rFonts w:ascii="Verdana" w:hAnsi="Verdana"/>
          <w:b/>
          <w:sz w:val="20"/>
        </w:rPr>
      </w:pPr>
    </w:p>
    <w:p w:rsidR="00312898" w:rsidRDefault="00312898">
      <w:pPr>
        <w:widowControl/>
        <w:rPr>
          <w:rFonts w:ascii="Verdana" w:hAnsi="Verdana"/>
          <w:b/>
        </w:rPr>
      </w:pPr>
      <w:r>
        <w:rPr>
          <w:rFonts w:ascii="Verdana" w:hAnsi="Verdana"/>
          <w:b/>
        </w:rPr>
        <w:br w:type="page"/>
      </w:r>
    </w:p>
    <w:p w:rsidR="00312898" w:rsidRPr="00E13AE8" w:rsidRDefault="00312898" w:rsidP="00337E68">
      <w:pPr>
        <w:pStyle w:val="ListParagraph"/>
        <w:autoSpaceDE w:val="0"/>
        <w:autoSpaceDN w:val="0"/>
        <w:adjustRightInd w:val="0"/>
        <w:spacing w:line="259" w:lineRule="exact"/>
        <w:ind w:left="363"/>
        <w:jc w:val="both"/>
        <w:rPr>
          <w:rFonts w:ascii="Verdana" w:hAnsi="Verdana"/>
          <w:b/>
          <w:sz w:val="20"/>
        </w:rPr>
      </w:pPr>
    </w:p>
    <w:p w:rsidR="00312898" w:rsidRPr="006D578D" w:rsidRDefault="00312898" w:rsidP="00337E68">
      <w:pPr>
        <w:pStyle w:val="ListParagraph"/>
        <w:numPr>
          <w:ilvl w:val="0"/>
          <w:numId w:val="20"/>
        </w:numPr>
        <w:autoSpaceDE w:val="0"/>
        <w:autoSpaceDN w:val="0"/>
        <w:adjustRightInd w:val="0"/>
        <w:spacing w:line="259" w:lineRule="exact"/>
        <w:ind w:left="363"/>
        <w:jc w:val="both"/>
        <w:rPr>
          <w:rFonts w:ascii="Verdana" w:hAnsi="Verdana"/>
          <w:b/>
          <w:sz w:val="22"/>
          <w:szCs w:val="22"/>
        </w:rPr>
      </w:pPr>
      <w:r w:rsidRPr="006D578D">
        <w:rPr>
          <w:rFonts w:ascii="Verdana" w:hAnsi="Verdana"/>
          <w:b/>
          <w:sz w:val="22"/>
          <w:szCs w:val="22"/>
        </w:rPr>
        <w:t>VENUE ARRIVAL INFORMATION &amp; FITNESS TO COMPETE</w:t>
      </w:r>
    </w:p>
    <w:p w:rsidR="00312898" w:rsidRPr="00E13AE8" w:rsidRDefault="00312898" w:rsidP="00337E68">
      <w:pPr>
        <w:pStyle w:val="ListParagraph"/>
        <w:autoSpaceDE w:val="0"/>
        <w:autoSpaceDN w:val="0"/>
        <w:adjustRightInd w:val="0"/>
        <w:spacing w:line="259" w:lineRule="exact"/>
        <w:ind w:left="363"/>
        <w:jc w:val="both"/>
        <w:rPr>
          <w:rFonts w:ascii="Verdana" w:hAnsi="Verdana"/>
          <w:b/>
          <w:sz w:val="20"/>
        </w:rPr>
      </w:pPr>
    </w:p>
    <w:p w:rsidR="00312898" w:rsidRDefault="00312898" w:rsidP="00337E68">
      <w:pPr>
        <w:pStyle w:val="ListParagraph"/>
        <w:autoSpaceDE w:val="0"/>
        <w:autoSpaceDN w:val="0"/>
        <w:adjustRightInd w:val="0"/>
        <w:spacing w:line="259" w:lineRule="exact"/>
        <w:ind w:left="709"/>
        <w:jc w:val="both"/>
        <w:rPr>
          <w:rFonts w:ascii="Verdana" w:hAnsi="Verdana"/>
          <w:b/>
          <w:sz w:val="22"/>
          <w:szCs w:val="22"/>
        </w:rPr>
      </w:pPr>
      <w:r w:rsidRPr="00A90FBE">
        <w:rPr>
          <w:rFonts w:ascii="Verdana" w:hAnsi="Verdana"/>
          <w:b/>
          <w:sz w:val="22"/>
          <w:szCs w:val="22"/>
        </w:rPr>
        <w:t>PASSPORTS</w:t>
      </w:r>
    </w:p>
    <w:p w:rsidR="00312898" w:rsidRDefault="00312898" w:rsidP="00337E68">
      <w:pPr>
        <w:pStyle w:val="ListParagraph"/>
        <w:autoSpaceDE w:val="0"/>
        <w:autoSpaceDN w:val="0"/>
        <w:adjustRightInd w:val="0"/>
        <w:spacing w:line="259" w:lineRule="exact"/>
        <w:ind w:left="709"/>
        <w:jc w:val="both"/>
        <w:rPr>
          <w:rFonts w:ascii="Verdana" w:hAnsi="Verdana"/>
          <w:b/>
          <w:sz w:val="22"/>
          <w:szCs w:val="22"/>
        </w:rPr>
      </w:pPr>
      <w:r>
        <w:rPr>
          <w:rFonts w:ascii="Verdana" w:hAnsi="Verdana"/>
          <w:b/>
          <w:sz w:val="22"/>
          <w:szCs w:val="22"/>
        </w:rPr>
        <w:t>General Regulations Article 137</w:t>
      </w:r>
    </w:p>
    <w:p w:rsidR="00312898" w:rsidRDefault="00312898" w:rsidP="00337E68">
      <w:pPr>
        <w:pStyle w:val="ListParagraph"/>
        <w:autoSpaceDE w:val="0"/>
        <w:autoSpaceDN w:val="0"/>
        <w:adjustRightInd w:val="0"/>
        <w:ind w:left="709"/>
        <w:jc w:val="both"/>
        <w:rPr>
          <w:rFonts w:ascii="Verdana" w:hAnsi="Verdana" w:cs="Verdana"/>
          <w:b/>
          <w:bCs/>
          <w:sz w:val="20"/>
        </w:rPr>
      </w:pPr>
    </w:p>
    <w:p w:rsidR="00312898" w:rsidRPr="001B6FED" w:rsidRDefault="00312898" w:rsidP="00337E68">
      <w:pPr>
        <w:pStyle w:val="ListParagraph"/>
        <w:autoSpaceDE w:val="0"/>
        <w:autoSpaceDN w:val="0"/>
        <w:adjustRightInd w:val="0"/>
        <w:ind w:left="709"/>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312898" w:rsidRDefault="00312898" w:rsidP="00337E68">
      <w:pPr>
        <w:widowControl/>
        <w:rPr>
          <w:rFonts w:ascii="Verdana" w:hAnsi="Verdana" w:cs="Verdana"/>
          <w:b/>
          <w:bCs/>
        </w:rPr>
      </w:pPr>
    </w:p>
    <w:p w:rsidR="00312898" w:rsidRDefault="00312898" w:rsidP="00337E68">
      <w:pPr>
        <w:pStyle w:val="ListParagraph"/>
        <w:autoSpaceDE w:val="0"/>
        <w:autoSpaceDN w:val="0"/>
        <w:adjustRightInd w:val="0"/>
        <w:ind w:left="709"/>
        <w:jc w:val="both"/>
        <w:rPr>
          <w:rFonts w:ascii="Verdana" w:hAnsi="Verdana" w:cs="Verdana"/>
          <w:b/>
          <w:bCs/>
          <w:sz w:val="20"/>
        </w:rPr>
      </w:pPr>
    </w:p>
    <w:p w:rsidR="00312898" w:rsidRDefault="00312898" w:rsidP="00337E68">
      <w:pPr>
        <w:pStyle w:val="ListParagraph"/>
        <w:autoSpaceDE w:val="0"/>
        <w:autoSpaceDN w:val="0"/>
        <w:adjustRightInd w:val="0"/>
        <w:ind w:left="709"/>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312898" w:rsidRDefault="00312898" w:rsidP="00337E68">
      <w:pPr>
        <w:pStyle w:val="ListParagraph"/>
        <w:autoSpaceDE w:val="0"/>
        <w:autoSpaceDN w:val="0"/>
        <w:adjustRightInd w:val="0"/>
        <w:ind w:left="709"/>
        <w:jc w:val="both"/>
        <w:rPr>
          <w:rFonts w:ascii="Verdana" w:hAnsi="Verdana" w:cs="Verdana"/>
          <w:bCs/>
          <w:sz w:val="20"/>
        </w:rPr>
      </w:pPr>
    </w:p>
    <w:p w:rsidR="00312898" w:rsidRDefault="00312898" w:rsidP="00352665">
      <w:pPr>
        <w:pStyle w:val="ListParagraph"/>
        <w:autoSpaceDE w:val="0"/>
        <w:autoSpaceDN w:val="0"/>
        <w:adjustRightInd w:val="0"/>
        <w:ind w:left="708"/>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 and CIMs as outlined below.</w:t>
      </w:r>
    </w:p>
    <w:p w:rsidR="00312898" w:rsidRDefault="00312898" w:rsidP="00337E68">
      <w:pPr>
        <w:autoSpaceDE w:val="0"/>
        <w:autoSpaceDN w:val="0"/>
        <w:adjustRightInd w:val="0"/>
        <w:ind w:left="709"/>
        <w:jc w:val="both"/>
        <w:rPr>
          <w:rFonts w:ascii="Verdana" w:hAnsi="Verdana" w:cs="Verdana"/>
          <w:color w:val="00000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4536"/>
      </w:tblGrid>
      <w:tr w:rsidR="00312898" w:rsidRPr="000813BE" w:rsidTr="006363E6">
        <w:trPr>
          <w:jc w:val="right"/>
        </w:trPr>
        <w:tc>
          <w:tcPr>
            <w:tcW w:w="4503" w:type="dxa"/>
          </w:tcPr>
          <w:p w:rsidR="00312898" w:rsidRPr="000813BE" w:rsidRDefault="00312898" w:rsidP="006363E6">
            <w:pPr>
              <w:rPr>
                <w:rFonts w:ascii="Verdana" w:hAnsi="Verdana"/>
                <w:b/>
              </w:rPr>
            </w:pPr>
            <w:r w:rsidRPr="000813BE">
              <w:rPr>
                <w:rFonts w:ascii="Verdana" w:hAnsi="Verdana"/>
                <w:b/>
              </w:rPr>
              <w:t>Event’s Category</w:t>
            </w:r>
          </w:p>
        </w:tc>
        <w:tc>
          <w:tcPr>
            <w:tcW w:w="4536" w:type="dxa"/>
          </w:tcPr>
          <w:p w:rsidR="00312898" w:rsidRPr="000813BE" w:rsidRDefault="00312898" w:rsidP="006363E6">
            <w:pPr>
              <w:rPr>
                <w:rFonts w:ascii="Verdana" w:hAnsi="Verdana"/>
                <w:b/>
              </w:rPr>
            </w:pPr>
            <w:r w:rsidRPr="000813BE">
              <w:rPr>
                <w:rFonts w:ascii="Verdana" w:hAnsi="Verdana"/>
                <w:b/>
              </w:rPr>
              <w:t>FEI Passport/Recognition Card</w:t>
            </w:r>
          </w:p>
        </w:tc>
      </w:tr>
      <w:tr w:rsidR="00312898" w:rsidRPr="000813BE" w:rsidTr="006363E6">
        <w:trPr>
          <w:jc w:val="right"/>
        </w:trPr>
        <w:tc>
          <w:tcPr>
            <w:tcW w:w="4503" w:type="dxa"/>
          </w:tcPr>
          <w:p w:rsidR="00312898" w:rsidRPr="000813BE" w:rsidRDefault="00312898" w:rsidP="006363E6">
            <w:pPr>
              <w:rPr>
                <w:rFonts w:ascii="Verdana" w:hAnsi="Verdana"/>
              </w:rPr>
            </w:pPr>
            <w:r w:rsidRPr="000813BE">
              <w:rPr>
                <w:rFonts w:ascii="Verdana" w:hAnsi="Verdana"/>
              </w:rPr>
              <w:t>National Events</w:t>
            </w:r>
          </w:p>
        </w:tc>
        <w:tc>
          <w:tcPr>
            <w:tcW w:w="4536" w:type="dxa"/>
          </w:tcPr>
          <w:p w:rsidR="00312898" w:rsidRPr="000813BE" w:rsidRDefault="00312898" w:rsidP="006363E6">
            <w:pPr>
              <w:rPr>
                <w:rFonts w:ascii="Verdana" w:hAnsi="Verdana"/>
              </w:rPr>
            </w:pPr>
            <w:r w:rsidRPr="000813BE">
              <w:rPr>
                <w:rFonts w:ascii="Verdana" w:hAnsi="Verdana"/>
              </w:rPr>
              <w:t>Not compulsory</w:t>
            </w:r>
          </w:p>
        </w:tc>
      </w:tr>
      <w:tr w:rsidR="00312898" w:rsidRPr="000813BE" w:rsidTr="006363E6">
        <w:trPr>
          <w:jc w:val="right"/>
        </w:trPr>
        <w:tc>
          <w:tcPr>
            <w:tcW w:w="4503" w:type="dxa"/>
            <w:vAlign w:val="center"/>
          </w:tcPr>
          <w:p w:rsidR="00312898" w:rsidRPr="000813BE" w:rsidRDefault="00312898" w:rsidP="006363E6">
            <w:pPr>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4536" w:type="dxa"/>
          </w:tcPr>
          <w:p w:rsidR="00312898" w:rsidRPr="000813BE" w:rsidRDefault="00312898" w:rsidP="006363E6">
            <w:pPr>
              <w:rPr>
                <w:rFonts w:ascii="Verdana" w:hAnsi="Verdana"/>
              </w:rPr>
            </w:pPr>
            <w:r w:rsidRPr="000813BE">
              <w:rPr>
                <w:rFonts w:ascii="Verdana" w:hAnsi="Verdana"/>
              </w:rPr>
              <w:t>Not compulsory for Horses from the host nation – Compulsory for Horses from the invited Nations</w:t>
            </w:r>
          </w:p>
        </w:tc>
      </w:tr>
      <w:tr w:rsidR="00312898" w:rsidRPr="000813BE" w:rsidTr="006363E6">
        <w:trPr>
          <w:jc w:val="right"/>
        </w:trPr>
        <w:tc>
          <w:tcPr>
            <w:tcW w:w="4503" w:type="dxa"/>
          </w:tcPr>
          <w:p w:rsidR="00312898" w:rsidRPr="000813BE" w:rsidRDefault="00312898" w:rsidP="006363E6">
            <w:pPr>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p>
        </w:tc>
        <w:tc>
          <w:tcPr>
            <w:tcW w:w="4536" w:type="dxa"/>
          </w:tcPr>
          <w:p w:rsidR="00312898" w:rsidRPr="000813BE" w:rsidRDefault="00312898" w:rsidP="006363E6">
            <w:pPr>
              <w:rPr>
                <w:rFonts w:ascii="Verdana" w:hAnsi="Verdana"/>
              </w:rPr>
            </w:pPr>
            <w:r w:rsidRPr="000813BE">
              <w:rPr>
                <w:rFonts w:ascii="Verdana" w:hAnsi="Verdana"/>
              </w:rPr>
              <w:t>Compulsory</w:t>
            </w:r>
          </w:p>
        </w:tc>
      </w:tr>
      <w:tr w:rsidR="00312898" w:rsidRPr="000813BE" w:rsidTr="006363E6">
        <w:trPr>
          <w:jc w:val="right"/>
        </w:trPr>
        <w:tc>
          <w:tcPr>
            <w:tcW w:w="4503" w:type="dxa"/>
          </w:tcPr>
          <w:p w:rsidR="00312898" w:rsidRPr="000813BE" w:rsidRDefault="00312898" w:rsidP="006363E6">
            <w:pPr>
              <w:rPr>
                <w:rFonts w:ascii="Verdana" w:hAnsi="Verdana"/>
              </w:rPr>
            </w:pPr>
            <w:r w:rsidRPr="000813BE">
              <w:rPr>
                <w:rFonts w:ascii="Verdana" w:hAnsi="Verdana"/>
              </w:rPr>
              <w:t>All Championships/Games</w:t>
            </w:r>
          </w:p>
        </w:tc>
        <w:tc>
          <w:tcPr>
            <w:tcW w:w="4536" w:type="dxa"/>
          </w:tcPr>
          <w:p w:rsidR="00312898" w:rsidRPr="000813BE" w:rsidRDefault="00312898" w:rsidP="006363E6">
            <w:pPr>
              <w:rPr>
                <w:rFonts w:ascii="Verdana" w:hAnsi="Verdana"/>
              </w:rPr>
            </w:pPr>
            <w:r w:rsidRPr="000813BE">
              <w:rPr>
                <w:rFonts w:ascii="Verdana" w:hAnsi="Verdana"/>
              </w:rPr>
              <w:t>Compulsory</w:t>
            </w:r>
          </w:p>
        </w:tc>
      </w:tr>
    </w:tbl>
    <w:p w:rsidR="00312898" w:rsidRDefault="00312898" w:rsidP="00337E68">
      <w:pPr>
        <w:autoSpaceDE w:val="0"/>
        <w:autoSpaceDN w:val="0"/>
        <w:adjustRightInd w:val="0"/>
        <w:ind w:left="709"/>
        <w:jc w:val="both"/>
        <w:rPr>
          <w:rFonts w:ascii="Verdana" w:hAnsi="Verdana" w:cs="Verdana"/>
          <w:color w:val="000000"/>
        </w:rPr>
      </w:pPr>
    </w:p>
    <w:p w:rsidR="00312898" w:rsidRPr="003C793A" w:rsidRDefault="00312898" w:rsidP="00352665">
      <w:pPr>
        <w:autoSpaceDE w:val="0"/>
        <w:autoSpaceDN w:val="0"/>
        <w:adjustRightInd w:val="0"/>
        <w:ind w:left="708"/>
        <w:jc w:val="both"/>
        <w:rPr>
          <w:rFonts w:ascii="Verdana" w:hAnsi="Verdana" w:cs="Verdana"/>
        </w:rPr>
      </w:pPr>
      <w:r w:rsidRPr="00352665">
        <w:rPr>
          <w:rFonts w:ascii="Verdana" w:hAnsi="Verdana" w:cs="Verdana"/>
          <w:color w:val="000000"/>
        </w:rPr>
        <w:t xml:space="preserve">Athletes who do not present a Horse’s Passport and/or Recognition Card, or one that is not correctly validated, or failing to meet </w:t>
      </w:r>
      <w:r w:rsidRPr="00352665">
        <w:rPr>
          <w:rFonts w:ascii="Verdana" w:hAnsi="Verdana" w:cs="Verdana"/>
        </w:rPr>
        <w:t>other passport</w:t>
      </w:r>
      <w:r w:rsidRPr="00352665">
        <w:rPr>
          <w:rFonts w:ascii="Verdana" w:hAnsi="Verdana" w:cs="Verdana"/>
          <w:b/>
          <w:color w:val="FF0000"/>
        </w:rPr>
        <w:t xml:space="preserve"> </w:t>
      </w:r>
      <w:r w:rsidRPr="00352665">
        <w:rPr>
          <w:rFonts w:ascii="Verdana" w:hAnsi="Verdana" w:cs="Verdana"/>
          <w:color w:val="000000"/>
        </w:rPr>
        <w:t xml:space="preserve">requirements </w:t>
      </w:r>
      <w:r w:rsidRPr="00352665">
        <w:rPr>
          <w:rFonts w:ascii="Verdana" w:hAnsi="Verdana" w:cs="Verdana"/>
        </w:rPr>
        <w:t xml:space="preserve">including micro-chipping, </w:t>
      </w:r>
      <w:r w:rsidRPr="00352665">
        <w:rPr>
          <w:rFonts w:ascii="Verdana" w:hAnsi="Verdana" w:cs="Verdana"/>
          <w:color w:val="000000"/>
        </w:rPr>
        <w:t xml:space="preserve">vaccination, Equine Anti-Doping and Controlled Medication control (Veterinary Regulations Article 1030), will be </w:t>
      </w:r>
      <w:r w:rsidRPr="00352665">
        <w:rPr>
          <w:rFonts w:ascii="Verdana" w:hAnsi="Verdana" w:cs="Verdana"/>
          <w:b/>
          <w:color w:val="000000"/>
        </w:rPr>
        <w:t>subject to Sanctions in accordance with Annex II of the Veterinary Regulations</w:t>
      </w:r>
      <w:r w:rsidRPr="00352665">
        <w:rPr>
          <w:rFonts w:ascii="Verdana" w:hAnsi="Verdana" w:cs="Verdana"/>
          <w:color w:val="000000"/>
        </w:rPr>
        <w:t xml:space="preserve"> </w:t>
      </w:r>
      <w:r w:rsidRPr="00352665">
        <w:rPr>
          <w:rFonts w:ascii="Verdana" w:hAnsi="Verdana" w:cs="Verdana"/>
        </w:rPr>
        <w:t>and may not be allowed to compete.</w:t>
      </w:r>
    </w:p>
    <w:p w:rsidR="00312898" w:rsidRDefault="00312898" w:rsidP="00337E68">
      <w:pPr>
        <w:autoSpaceDE w:val="0"/>
        <w:autoSpaceDN w:val="0"/>
        <w:adjustRightInd w:val="0"/>
        <w:ind w:left="709"/>
        <w:jc w:val="both"/>
        <w:rPr>
          <w:rFonts w:ascii="Verdana" w:hAnsi="Verdana" w:cs="Verdana"/>
          <w:color w:val="000000"/>
        </w:rPr>
      </w:pPr>
    </w:p>
    <w:p w:rsidR="00312898" w:rsidRDefault="00312898" w:rsidP="00337E68">
      <w:pPr>
        <w:pStyle w:val="ListParagraph"/>
        <w:widowControl/>
        <w:ind w:left="709"/>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Following a warning being issued for such an irregularity the Athlete will have 30 days to correct this, failure to correct such irregularities within 30 days will result in a sanction being imposed.</w:t>
      </w:r>
    </w:p>
    <w:p w:rsidR="00312898" w:rsidRDefault="00312898" w:rsidP="00337E68">
      <w:pPr>
        <w:autoSpaceDE w:val="0"/>
        <w:autoSpaceDN w:val="0"/>
        <w:adjustRightInd w:val="0"/>
        <w:ind w:left="709"/>
        <w:jc w:val="both"/>
        <w:rPr>
          <w:rFonts w:ascii="Verdana" w:hAnsi="Verdana" w:cs="Verdana"/>
          <w:color w:val="000000"/>
        </w:rPr>
      </w:pPr>
    </w:p>
    <w:p w:rsidR="00312898" w:rsidRPr="006F2DC8" w:rsidRDefault="00312898" w:rsidP="00337E68">
      <w:pPr>
        <w:autoSpaceDE w:val="0"/>
        <w:autoSpaceDN w:val="0"/>
        <w:adjustRightInd w:val="0"/>
        <w:ind w:left="709"/>
        <w:jc w:val="both"/>
        <w:rPr>
          <w:rFonts w:ascii="Verdana" w:hAnsi="Verdana" w:cs="Verdana"/>
          <w:color w:val="000000"/>
        </w:rPr>
      </w:pPr>
      <w:r>
        <w:rPr>
          <w:rFonts w:ascii="Verdana" w:hAnsi="Verdana" w:cs="Verdana"/>
          <w:color w:val="000000"/>
        </w:rPr>
        <w:t xml:space="preserve">Note for Horses </w:t>
      </w:r>
      <w:r w:rsidRPr="006F2DC8">
        <w:rPr>
          <w:rFonts w:ascii="Verdana" w:hAnsi="Verdana" w:cs="Verdana"/>
          <w:color w:val="000000"/>
        </w:rPr>
        <w:t xml:space="preserve">permanently resident in a Member State of the European Union, all Horses must have </w:t>
      </w:r>
      <w:r>
        <w:rPr>
          <w:rFonts w:ascii="Verdana" w:hAnsi="Verdana" w:cs="Verdana"/>
          <w:color w:val="000000"/>
        </w:rPr>
        <w:t>a</w:t>
      </w:r>
      <w:r w:rsidRPr="006F2DC8">
        <w:rPr>
          <w:rFonts w:ascii="Verdana" w:hAnsi="Verdana" w:cs="Verdana"/>
          <w:color w:val="000000"/>
        </w:rPr>
        <w:t xml:space="preserve"> national EU passport in compliance with</w:t>
      </w:r>
      <w:r>
        <w:rPr>
          <w:rFonts w:ascii="Verdana" w:hAnsi="Verdana" w:cs="Verdana"/>
          <w:color w:val="000000"/>
        </w:rPr>
        <w:t xml:space="preserve"> EU Regulations, to which a</w:t>
      </w:r>
      <w:r w:rsidRPr="006F2DC8">
        <w:rPr>
          <w:rFonts w:ascii="Verdana" w:hAnsi="Verdana" w:cs="Verdana"/>
          <w:color w:val="000000"/>
        </w:rPr>
        <w:t xml:space="preserve"> FEI </w:t>
      </w:r>
      <w:r>
        <w:rPr>
          <w:rFonts w:ascii="Verdana" w:hAnsi="Verdana" w:cs="Verdana"/>
          <w:color w:val="000000"/>
        </w:rPr>
        <w:t>R</w:t>
      </w:r>
      <w:r w:rsidRPr="006F2DC8">
        <w:rPr>
          <w:rFonts w:ascii="Verdana" w:hAnsi="Verdana" w:cs="Verdana"/>
          <w:color w:val="000000"/>
        </w:rPr>
        <w:t xml:space="preserve">ecognition </w:t>
      </w:r>
      <w:r>
        <w:rPr>
          <w:rFonts w:ascii="Verdana" w:hAnsi="Verdana" w:cs="Verdana"/>
          <w:color w:val="000000"/>
        </w:rPr>
        <w:t xml:space="preserve">card </w:t>
      </w:r>
      <w:r w:rsidRPr="006F2DC8">
        <w:rPr>
          <w:rFonts w:ascii="Verdana" w:hAnsi="Verdana" w:cs="Verdana"/>
          <w:color w:val="000000"/>
        </w:rPr>
        <w:t xml:space="preserve">is applied. The exception to </w:t>
      </w:r>
      <w:r>
        <w:rPr>
          <w:rFonts w:ascii="Verdana" w:hAnsi="Verdana" w:cs="Verdana"/>
          <w:color w:val="000000"/>
        </w:rPr>
        <w:t xml:space="preserve">this </w:t>
      </w:r>
      <w:r w:rsidRPr="006F2DC8">
        <w:rPr>
          <w:rFonts w:ascii="Verdana" w:hAnsi="Verdana" w:cs="Verdana"/>
          <w:color w:val="000000"/>
        </w:rPr>
        <w:t xml:space="preserve">being </w:t>
      </w:r>
      <w:r>
        <w:rPr>
          <w:rFonts w:ascii="Verdana" w:hAnsi="Verdana" w:cs="Verdana"/>
          <w:color w:val="000000"/>
        </w:rPr>
        <w:t xml:space="preserve">Horses in </w:t>
      </w:r>
      <w:r w:rsidRPr="006F2DC8">
        <w:rPr>
          <w:rFonts w:ascii="Verdana" w:hAnsi="Verdana" w:cs="Verdana"/>
          <w:color w:val="000000"/>
        </w:rPr>
        <w:t xml:space="preserve">possession of an FEI passport which </w:t>
      </w:r>
      <w:r>
        <w:rPr>
          <w:rFonts w:ascii="Verdana" w:hAnsi="Verdana" w:cs="Verdana"/>
          <w:color w:val="000000"/>
        </w:rPr>
        <w:t xml:space="preserve">has </w:t>
      </w:r>
      <w:r w:rsidRPr="006F2DC8">
        <w:rPr>
          <w:rFonts w:ascii="Verdana" w:hAnsi="Verdana" w:cs="Verdana"/>
          <w:color w:val="000000"/>
        </w:rPr>
        <w:t xml:space="preserve">been continually revalidated without interruption. </w:t>
      </w:r>
    </w:p>
    <w:p w:rsidR="00312898" w:rsidRDefault="00312898" w:rsidP="00337E68">
      <w:pPr>
        <w:pStyle w:val="ListParagraph"/>
        <w:autoSpaceDE w:val="0"/>
        <w:autoSpaceDN w:val="0"/>
        <w:adjustRightInd w:val="0"/>
        <w:ind w:left="363"/>
        <w:jc w:val="both"/>
        <w:rPr>
          <w:rFonts w:ascii="Verdana" w:hAnsi="Verdana"/>
          <w:b/>
          <w:sz w:val="20"/>
        </w:rPr>
      </w:pPr>
    </w:p>
    <w:p w:rsidR="00312898" w:rsidRDefault="00312898" w:rsidP="00337E68">
      <w:pPr>
        <w:widowControl/>
        <w:rPr>
          <w:rFonts w:ascii="Verdana" w:hAnsi="Verdana"/>
          <w:b/>
        </w:rPr>
      </w:pPr>
      <w:r>
        <w:rPr>
          <w:rFonts w:ascii="Verdana" w:hAnsi="Verdana"/>
          <w:b/>
        </w:rPr>
        <w:br w:type="page"/>
      </w:r>
    </w:p>
    <w:p w:rsidR="00312898" w:rsidRPr="00E13AE8" w:rsidRDefault="00312898" w:rsidP="00337E68">
      <w:pPr>
        <w:pStyle w:val="ListParagraph"/>
        <w:autoSpaceDE w:val="0"/>
        <w:autoSpaceDN w:val="0"/>
        <w:adjustRightInd w:val="0"/>
        <w:ind w:left="363"/>
        <w:jc w:val="both"/>
        <w:rPr>
          <w:rFonts w:ascii="Verdana" w:hAnsi="Verdana"/>
          <w:b/>
          <w:sz w:val="20"/>
        </w:rPr>
      </w:pPr>
    </w:p>
    <w:p w:rsidR="00312898" w:rsidRDefault="00312898" w:rsidP="00337E68">
      <w:pPr>
        <w:pStyle w:val="ListParagraph"/>
        <w:autoSpaceDE w:val="0"/>
        <w:autoSpaceDN w:val="0"/>
        <w:adjustRightInd w:val="0"/>
        <w:spacing w:line="259" w:lineRule="exact"/>
        <w:ind w:left="709"/>
        <w:jc w:val="both"/>
        <w:rPr>
          <w:rFonts w:ascii="Verdana" w:hAnsi="Verdana"/>
          <w:b/>
          <w:sz w:val="22"/>
          <w:szCs w:val="22"/>
        </w:rPr>
      </w:pPr>
      <w:r>
        <w:rPr>
          <w:rFonts w:ascii="Verdana" w:hAnsi="Verdana"/>
          <w:b/>
          <w:sz w:val="22"/>
          <w:szCs w:val="22"/>
        </w:rPr>
        <w:t>VACCINATIONS - EQUINE INFLUENZA</w:t>
      </w:r>
    </w:p>
    <w:p w:rsidR="00312898" w:rsidRPr="006D578D" w:rsidRDefault="00312898" w:rsidP="00337E68">
      <w:pPr>
        <w:pStyle w:val="ListParagraph"/>
        <w:autoSpaceDE w:val="0"/>
        <w:autoSpaceDN w:val="0"/>
        <w:adjustRightInd w:val="0"/>
        <w:spacing w:line="259" w:lineRule="exact"/>
        <w:ind w:left="709"/>
        <w:jc w:val="both"/>
        <w:rPr>
          <w:rFonts w:ascii="Verdana" w:hAnsi="Verdana"/>
          <w:b/>
          <w:sz w:val="20"/>
        </w:rPr>
      </w:pPr>
      <w:r>
        <w:rPr>
          <w:rFonts w:ascii="Verdana" w:hAnsi="Verdana"/>
          <w:b/>
          <w:sz w:val="20"/>
        </w:rPr>
        <w:t>2015</w:t>
      </w:r>
      <w:r w:rsidRPr="006D578D">
        <w:rPr>
          <w:rFonts w:ascii="Verdana" w:hAnsi="Verdana"/>
          <w:b/>
          <w:sz w:val="20"/>
        </w:rPr>
        <w:t xml:space="preserve"> Veterinary Regulations Article 1028</w:t>
      </w:r>
    </w:p>
    <w:p w:rsidR="00312898" w:rsidRDefault="00312898" w:rsidP="00337E68">
      <w:pPr>
        <w:pStyle w:val="ListParagraph"/>
        <w:autoSpaceDE w:val="0"/>
        <w:autoSpaceDN w:val="0"/>
        <w:adjustRightInd w:val="0"/>
        <w:spacing w:line="259" w:lineRule="exact"/>
        <w:ind w:left="709"/>
        <w:jc w:val="both"/>
        <w:rPr>
          <w:rFonts w:ascii="Verdana" w:hAnsi="Verdana"/>
          <w:b/>
          <w:sz w:val="22"/>
          <w:szCs w:val="22"/>
        </w:rPr>
      </w:pPr>
    </w:p>
    <w:p w:rsidR="00312898" w:rsidRPr="00CF60F5" w:rsidRDefault="00312898" w:rsidP="00337E68">
      <w:pPr>
        <w:pStyle w:val="ListParagraph"/>
        <w:autoSpaceDE w:val="0"/>
        <w:autoSpaceDN w:val="0"/>
        <w:adjustRightInd w:val="0"/>
        <w:ind w:left="709"/>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312898" w:rsidRPr="006E0977" w:rsidRDefault="00312898" w:rsidP="00337E68">
      <w:pPr>
        <w:pStyle w:val="ListParagraph"/>
        <w:autoSpaceDE w:val="0"/>
        <w:autoSpaceDN w:val="0"/>
        <w:adjustRightInd w:val="0"/>
        <w:spacing w:line="259" w:lineRule="exact"/>
        <w:ind w:left="709"/>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3402"/>
        <w:gridCol w:w="3368"/>
      </w:tblGrid>
      <w:tr w:rsidR="00312898" w:rsidRPr="006E0977" w:rsidTr="006363E6">
        <w:tc>
          <w:tcPr>
            <w:tcW w:w="1984" w:type="dxa"/>
          </w:tcPr>
          <w:p w:rsidR="00312898" w:rsidRPr="00163414" w:rsidRDefault="00312898" w:rsidP="006363E6">
            <w:pPr>
              <w:jc w:val="both"/>
              <w:rPr>
                <w:rFonts w:ascii="Verdana" w:hAnsi="Verdana"/>
                <w:b/>
              </w:rPr>
            </w:pPr>
            <w:r w:rsidRPr="00163414">
              <w:rPr>
                <w:rFonts w:ascii="Verdana" w:hAnsi="Verdana"/>
                <w:b/>
              </w:rPr>
              <w:t>VACCINATION</w:t>
            </w:r>
          </w:p>
          <w:p w:rsidR="00312898" w:rsidRPr="00163414" w:rsidRDefault="00312898" w:rsidP="006363E6">
            <w:pPr>
              <w:jc w:val="both"/>
              <w:rPr>
                <w:rFonts w:ascii="Verdana" w:hAnsi="Verdana"/>
                <w:b/>
              </w:rPr>
            </w:pPr>
          </w:p>
        </w:tc>
        <w:tc>
          <w:tcPr>
            <w:tcW w:w="3402" w:type="dxa"/>
          </w:tcPr>
          <w:p w:rsidR="00312898" w:rsidRPr="00163414" w:rsidRDefault="00312898" w:rsidP="006363E6">
            <w:pPr>
              <w:jc w:val="both"/>
              <w:rPr>
                <w:rFonts w:ascii="Verdana" w:hAnsi="Verdana"/>
                <w:b/>
              </w:rPr>
            </w:pPr>
            <w:r w:rsidRPr="00163414">
              <w:rPr>
                <w:rFonts w:ascii="Verdana" w:hAnsi="Verdana"/>
                <w:b/>
              </w:rPr>
              <w:t>PROTOCOL</w:t>
            </w:r>
          </w:p>
        </w:tc>
        <w:tc>
          <w:tcPr>
            <w:tcW w:w="3368" w:type="dxa"/>
          </w:tcPr>
          <w:p w:rsidR="00312898" w:rsidRPr="00163414" w:rsidRDefault="00312898" w:rsidP="006363E6">
            <w:pPr>
              <w:jc w:val="both"/>
              <w:rPr>
                <w:rFonts w:ascii="Verdana" w:hAnsi="Verdana"/>
                <w:b/>
              </w:rPr>
            </w:pPr>
            <w:r w:rsidRPr="00163414">
              <w:rPr>
                <w:rFonts w:ascii="Verdana" w:hAnsi="Verdana"/>
                <w:b/>
              </w:rPr>
              <w:t>ELIGIBILITY TO ENTER VENUE</w:t>
            </w:r>
          </w:p>
        </w:tc>
      </w:tr>
      <w:tr w:rsidR="00312898" w:rsidRPr="006E0977" w:rsidTr="006363E6">
        <w:tc>
          <w:tcPr>
            <w:tcW w:w="1984" w:type="dxa"/>
          </w:tcPr>
          <w:p w:rsidR="00312898" w:rsidRPr="00163414" w:rsidRDefault="00312898" w:rsidP="006363E6">
            <w:pPr>
              <w:jc w:val="both"/>
              <w:rPr>
                <w:rFonts w:ascii="Verdana" w:hAnsi="Verdana"/>
                <w:b/>
              </w:rPr>
            </w:pPr>
            <w:r w:rsidRPr="00163414">
              <w:rPr>
                <w:rFonts w:ascii="Verdana" w:hAnsi="Verdana"/>
                <w:b/>
              </w:rPr>
              <w:t>Primary Course</w:t>
            </w:r>
          </w:p>
          <w:p w:rsidR="00312898" w:rsidRPr="00163414" w:rsidRDefault="00312898" w:rsidP="006363E6">
            <w:pPr>
              <w:jc w:val="both"/>
              <w:rPr>
                <w:rFonts w:ascii="Verdana" w:hAnsi="Verdana"/>
                <w:b/>
              </w:rPr>
            </w:pPr>
          </w:p>
        </w:tc>
        <w:tc>
          <w:tcPr>
            <w:tcW w:w="3402" w:type="dxa"/>
          </w:tcPr>
          <w:p w:rsidR="00312898" w:rsidRPr="00163414" w:rsidRDefault="00312898" w:rsidP="006363E6">
            <w:pPr>
              <w:jc w:val="both"/>
              <w:rPr>
                <w:rFonts w:ascii="Verdana" w:hAnsi="Verdana"/>
              </w:rPr>
            </w:pPr>
            <w:r w:rsidRPr="00163414">
              <w:rPr>
                <w:rFonts w:ascii="Verdana" w:hAnsi="Verdana"/>
              </w:rPr>
              <w:t>1</w:t>
            </w:r>
            <w:r w:rsidRPr="00163414">
              <w:rPr>
                <w:rFonts w:ascii="Verdana" w:hAnsi="Verdana"/>
                <w:vertAlign w:val="superscript"/>
              </w:rPr>
              <w:t>st</w:t>
            </w:r>
            <w:r w:rsidRPr="00163414">
              <w:rPr>
                <w:rFonts w:ascii="Verdana" w:hAnsi="Verdana"/>
              </w:rPr>
              <w:t xml:space="preserve"> Vaccination: day 0</w:t>
            </w:r>
          </w:p>
          <w:p w:rsidR="00312898" w:rsidRPr="00163414" w:rsidRDefault="00312898" w:rsidP="006363E6">
            <w:pPr>
              <w:jc w:val="both"/>
              <w:rPr>
                <w:rFonts w:ascii="Verdana" w:hAnsi="Verdana"/>
              </w:rPr>
            </w:pPr>
            <w:r w:rsidRPr="00163414">
              <w:rPr>
                <w:rFonts w:ascii="Verdana" w:hAnsi="Verdana"/>
              </w:rPr>
              <w:t>(e.g. 1 January</w:t>
            </w:r>
            <w:r>
              <w:rPr>
                <w:rFonts w:ascii="Verdana" w:hAnsi="Verdana"/>
              </w:rPr>
              <w:t>)</w:t>
            </w:r>
            <w:r w:rsidRPr="00163414">
              <w:rPr>
                <w:rFonts w:ascii="Verdana" w:hAnsi="Verdana"/>
              </w:rPr>
              <w:t xml:space="preserve"> </w:t>
            </w:r>
          </w:p>
          <w:p w:rsidR="00312898" w:rsidRPr="00163414" w:rsidRDefault="00312898" w:rsidP="006363E6">
            <w:pPr>
              <w:jc w:val="both"/>
              <w:rPr>
                <w:rFonts w:ascii="Verdana" w:hAnsi="Verdana"/>
              </w:rPr>
            </w:pPr>
            <w:r w:rsidRPr="00163414">
              <w:rPr>
                <w:rFonts w:ascii="Verdana" w:hAnsi="Verdana"/>
              </w:rPr>
              <w:t>2</w:t>
            </w:r>
            <w:r w:rsidRPr="00163414">
              <w:rPr>
                <w:rFonts w:ascii="Verdana" w:hAnsi="Verdana"/>
                <w:vertAlign w:val="superscript"/>
              </w:rPr>
              <w:t>nd</w:t>
            </w:r>
            <w:r w:rsidRPr="00163414">
              <w:rPr>
                <w:rFonts w:ascii="Verdana" w:hAnsi="Verdana"/>
              </w:rPr>
              <w:t xml:space="preserve"> Vaccination: day 21-92</w:t>
            </w:r>
          </w:p>
          <w:p w:rsidR="00312898" w:rsidRPr="00163414" w:rsidRDefault="00312898" w:rsidP="006363E6">
            <w:pPr>
              <w:jc w:val="both"/>
              <w:rPr>
                <w:rFonts w:ascii="Verdana" w:hAnsi="Verdana"/>
              </w:rPr>
            </w:pPr>
            <w:r w:rsidRPr="00163414">
              <w:rPr>
                <w:rFonts w:ascii="Verdana" w:hAnsi="Verdana"/>
              </w:rPr>
              <w:t>(e.g. 1 February</w:t>
            </w:r>
            <w:r>
              <w:rPr>
                <w:rFonts w:ascii="Verdana" w:hAnsi="Verdana"/>
              </w:rPr>
              <w:t>)</w:t>
            </w:r>
          </w:p>
        </w:tc>
        <w:tc>
          <w:tcPr>
            <w:tcW w:w="3368" w:type="dxa"/>
          </w:tcPr>
          <w:p w:rsidR="00312898" w:rsidRPr="00163414" w:rsidRDefault="00312898" w:rsidP="006363E6">
            <w:pPr>
              <w:jc w:val="both"/>
              <w:rPr>
                <w:rFonts w:ascii="Verdana" w:hAnsi="Verdana"/>
              </w:rPr>
            </w:pPr>
            <w:r w:rsidRPr="00163414">
              <w:rPr>
                <w:rFonts w:ascii="Verdana" w:hAnsi="Verdana"/>
              </w:rPr>
              <w:t>May compete 7 days after the 2</w:t>
            </w:r>
            <w:r w:rsidRPr="00163414">
              <w:rPr>
                <w:rFonts w:ascii="Verdana" w:hAnsi="Verdana"/>
                <w:vertAlign w:val="superscript"/>
              </w:rPr>
              <w:t>nd</w:t>
            </w:r>
            <w:r w:rsidRPr="00163414">
              <w:rPr>
                <w:rFonts w:ascii="Verdana" w:hAnsi="Verdana"/>
              </w:rPr>
              <w:t xml:space="preserve"> Vaccination </w:t>
            </w:r>
          </w:p>
        </w:tc>
      </w:tr>
      <w:tr w:rsidR="00312898" w:rsidRPr="006E0977" w:rsidTr="006363E6">
        <w:tc>
          <w:tcPr>
            <w:tcW w:w="1984" w:type="dxa"/>
          </w:tcPr>
          <w:p w:rsidR="00312898" w:rsidRPr="00163414" w:rsidRDefault="00312898" w:rsidP="006363E6">
            <w:pPr>
              <w:jc w:val="both"/>
              <w:rPr>
                <w:rFonts w:ascii="Verdana" w:hAnsi="Verdana"/>
                <w:b/>
              </w:rPr>
            </w:pPr>
            <w:r w:rsidRPr="00163414">
              <w:rPr>
                <w:rFonts w:ascii="Verdana" w:hAnsi="Verdana"/>
                <w:b/>
              </w:rPr>
              <w:t>First Booster</w:t>
            </w:r>
          </w:p>
        </w:tc>
        <w:tc>
          <w:tcPr>
            <w:tcW w:w="3402" w:type="dxa"/>
          </w:tcPr>
          <w:p w:rsidR="00312898" w:rsidRPr="00163414" w:rsidRDefault="00312898" w:rsidP="006363E6">
            <w:pPr>
              <w:jc w:val="both"/>
              <w:rPr>
                <w:rFonts w:ascii="Verdana" w:hAnsi="Verdana"/>
              </w:rPr>
            </w:pPr>
            <w:r w:rsidRPr="00163414">
              <w:rPr>
                <w:rFonts w:ascii="Verdana" w:hAnsi="Verdana"/>
              </w:rPr>
              <w:t>Within 7 months of the 2</w:t>
            </w:r>
            <w:r w:rsidRPr="00163414">
              <w:rPr>
                <w:rFonts w:ascii="Verdana" w:hAnsi="Verdana"/>
                <w:vertAlign w:val="superscript"/>
              </w:rPr>
              <w:t>nd</w:t>
            </w:r>
            <w:r w:rsidRPr="00163414">
              <w:rPr>
                <w:rFonts w:ascii="Verdana" w:hAnsi="Verdana"/>
              </w:rPr>
              <w:t xml:space="preserve"> vaccination of the Primary Course</w:t>
            </w:r>
          </w:p>
          <w:p w:rsidR="00312898" w:rsidRPr="00163414" w:rsidRDefault="00312898" w:rsidP="006363E6">
            <w:pPr>
              <w:jc w:val="both"/>
              <w:rPr>
                <w:rFonts w:ascii="Verdana" w:hAnsi="Verdana"/>
              </w:rPr>
            </w:pPr>
            <w:r w:rsidRPr="00163414">
              <w:rPr>
                <w:rFonts w:ascii="Verdana" w:hAnsi="Verdana"/>
              </w:rPr>
              <w:t>(e.g. 1 August)</w:t>
            </w:r>
          </w:p>
        </w:tc>
        <w:tc>
          <w:tcPr>
            <w:tcW w:w="3368" w:type="dxa"/>
          </w:tcPr>
          <w:p w:rsidR="00312898" w:rsidRPr="00163414" w:rsidRDefault="00312898" w:rsidP="006363E6">
            <w:pPr>
              <w:jc w:val="both"/>
              <w:rPr>
                <w:rFonts w:ascii="Verdana" w:hAnsi="Verdana"/>
              </w:rPr>
            </w:pPr>
            <w:r w:rsidRPr="00163414">
              <w:rPr>
                <w:rFonts w:ascii="Verdana" w:hAnsi="Verdana"/>
              </w:rPr>
              <w:t>May compete for 6 months +21 days after the 2</w:t>
            </w:r>
            <w:r w:rsidRPr="00163414">
              <w:rPr>
                <w:rFonts w:ascii="Verdana" w:hAnsi="Verdana"/>
                <w:vertAlign w:val="superscript"/>
              </w:rPr>
              <w:t>nd</w:t>
            </w:r>
            <w:r w:rsidRPr="00163414">
              <w:rPr>
                <w:rFonts w:ascii="Verdana" w:hAnsi="Verdana"/>
              </w:rPr>
              <w:t xml:space="preserve"> vaccination of the Primary Course</w:t>
            </w:r>
          </w:p>
          <w:p w:rsidR="00312898" w:rsidRPr="00163414" w:rsidRDefault="00312898" w:rsidP="006363E6">
            <w:pPr>
              <w:jc w:val="both"/>
              <w:rPr>
                <w:rFonts w:ascii="Verdana" w:hAnsi="Verdana"/>
              </w:rPr>
            </w:pPr>
            <w:r w:rsidRPr="00163414">
              <w:rPr>
                <w:rFonts w:ascii="Verdana" w:hAnsi="Verdana"/>
              </w:rPr>
              <w:t>Must not compete in the 7 days after receiving a vaccination</w:t>
            </w:r>
          </w:p>
          <w:p w:rsidR="00312898" w:rsidRPr="00163414" w:rsidRDefault="00312898" w:rsidP="006363E6">
            <w:pPr>
              <w:jc w:val="both"/>
              <w:rPr>
                <w:rFonts w:ascii="Verdana" w:hAnsi="Verdana"/>
              </w:rPr>
            </w:pPr>
          </w:p>
        </w:tc>
      </w:tr>
      <w:tr w:rsidR="00312898" w:rsidRPr="006E0977" w:rsidTr="006363E6">
        <w:tc>
          <w:tcPr>
            <w:tcW w:w="1984" w:type="dxa"/>
          </w:tcPr>
          <w:p w:rsidR="00312898" w:rsidRPr="00163414" w:rsidRDefault="00312898" w:rsidP="006363E6">
            <w:pPr>
              <w:jc w:val="both"/>
              <w:rPr>
                <w:rFonts w:ascii="Verdana" w:hAnsi="Verdana"/>
                <w:b/>
              </w:rPr>
            </w:pPr>
            <w:r w:rsidRPr="00163414">
              <w:rPr>
                <w:rFonts w:ascii="Verdana" w:hAnsi="Verdana"/>
                <w:b/>
              </w:rPr>
              <w:t>Boosters</w:t>
            </w:r>
          </w:p>
        </w:tc>
        <w:tc>
          <w:tcPr>
            <w:tcW w:w="3402" w:type="dxa"/>
          </w:tcPr>
          <w:p w:rsidR="00312898" w:rsidRPr="00163414" w:rsidRDefault="00312898" w:rsidP="006363E6">
            <w:pPr>
              <w:jc w:val="both"/>
              <w:rPr>
                <w:rFonts w:ascii="Verdana" w:hAnsi="Verdana"/>
              </w:rPr>
            </w:pPr>
            <w:r w:rsidRPr="00E3672B">
              <w:rPr>
                <w:rFonts w:ascii="Verdana" w:hAnsi="Verdana"/>
                <w:b/>
              </w:rPr>
              <w:t>MINIMUM:</w:t>
            </w:r>
            <w:r w:rsidRPr="00163414">
              <w:rPr>
                <w:rFonts w:ascii="Verdana" w:hAnsi="Verdana"/>
              </w:rPr>
              <w:t xml:space="preserve"> within one year of previous booster vaccination</w:t>
            </w:r>
          </w:p>
          <w:p w:rsidR="00312898" w:rsidRPr="00163414" w:rsidRDefault="00312898" w:rsidP="006363E6">
            <w:pPr>
              <w:jc w:val="both"/>
              <w:rPr>
                <w:rFonts w:ascii="Verdana" w:hAnsi="Verdana"/>
              </w:rPr>
            </w:pPr>
            <w:r w:rsidRPr="00E3672B">
              <w:rPr>
                <w:rFonts w:ascii="Verdana" w:hAnsi="Verdana"/>
                <w:b/>
              </w:rPr>
              <w:t>IF COMPETING:</w:t>
            </w:r>
            <w:r w:rsidRPr="00163414">
              <w:rPr>
                <w:rFonts w:ascii="Verdana" w:hAnsi="Verdana"/>
              </w:rPr>
              <w:t xml:space="preserve"> must be </w:t>
            </w:r>
            <w:r>
              <w:rPr>
                <w:rFonts w:ascii="Verdana" w:hAnsi="Verdana"/>
              </w:rPr>
              <w:t xml:space="preserve">competing </w:t>
            </w:r>
            <w:r w:rsidRPr="00163414">
              <w:rPr>
                <w:rFonts w:ascii="Verdana" w:hAnsi="Verdana"/>
              </w:rPr>
              <w:t xml:space="preserve">in the 6 months +21 days </w:t>
            </w:r>
            <w:r w:rsidRPr="003C793A">
              <w:rPr>
                <w:rFonts w:ascii="Verdana" w:hAnsi="Verdana"/>
              </w:rPr>
              <w:t>of</w:t>
            </w:r>
            <w:r>
              <w:rPr>
                <w:rFonts w:ascii="Verdana" w:hAnsi="Verdana"/>
                <w:b/>
                <w:color w:val="FF0000"/>
              </w:rPr>
              <w:t xml:space="preserve"> </w:t>
            </w:r>
            <w:r>
              <w:rPr>
                <w:rFonts w:ascii="Verdana" w:hAnsi="Verdana"/>
              </w:rPr>
              <w:t xml:space="preserve">the </w:t>
            </w:r>
            <w:r w:rsidRPr="00163414">
              <w:rPr>
                <w:rFonts w:ascii="Verdana" w:hAnsi="Verdana"/>
              </w:rPr>
              <w:t xml:space="preserve"> previous booster vaccination</w:t>
            </w:r>
          </w:p>
        </w:tc>
        <w:tc>
          <w:tcPr>
            <w:tcW w:w="3368" w:type="dxa"/>
          </w:tcPr>
          <w:p w:rsidR="00312898" w:rsidRPr="00163414" w:rsidRDefault="00312898" w:rsidP="006363E6">
            <w:pPr>
              <w:jc w:val="both"/>
              <w:rPr>
                <w:rFonts w:ascii="Verdana" w:hAnsi="Verdana"/>
              </w:rPr>
            </w:pPr>
            <w:r w:rsidRPr="00163414">
              <w:rPr>
                <w:rFonts w:ascii="Verdana" w:hAnsi="Verdana"/>
              </w:rPr>
              <w:t>Must have been vaccinated with</w:t>
            </w:r>
            <w:r>
              <w:rPr>
                <w:rFonts w:ascii="Verdana" w:hAnsi="Verdana"/>
              </w:rPr>
              <w:t>in</w:t>
            </w:r>
            <w:r w:rsidRPr="00163414">
              <w:rPr>
                <w:rFonts w:ascii="Verdana" w:hAnsi="Verdana"/>
              </w:rPr>
              <w:t xml:space="preserve"> the 6 months +21 days before arriving at the Event</w:t>
            </w:r>
          </w:p>
          <w:p w:rsidR="00312898" w:rsidRPr="00163414" w:rsidRDefault="00312898" w:rsidP="006363E6">
            <w:pPr>
              <w:jc w:val="both"/>
              <w:rPr>
                <w:rFonts w:ascii="Verdana" w:hAnsi="Verdana"/>
              </w:rPr>
            </w:pPr>
            <w:r w:rsidRPr="00163414">
              <w:rPr>
                <w:rFonts w:ascii="Verdana" w:hAnsi="Verdana"/>
              </w:rPr>
              <w:t>Must not compete in the 7 days after receiving a vaccination</w:t>
            </w:r>
          </w:p>
        </w:tc>
      </w:tr>
    </w:tbl>
    <w:p w:rsidR="00312898" w:rsidRDefault="00312898" w:rsidP="00337E68">
      <w:pPr>
        <w:autoSpaceDE w:val="0"/>
        <w:autoSpaceDN w:val="0"/>
        <w:adjustRightInd w:val="0"/>
        <w:spacing w:line="259" w:lineRule="exact"/>
        <w:ind w:left="709"/>
        <w:jc w:val="both"/>
        <w:rPr>
          <w:rFonts w:ascii="Verdana" w:hAnsi="Verdana"/>
          <w:b/>
          <w:sz w:val="22"/>
          <w:szCs w:val="22"/>
        </w:rPr>
      </w:pPr>
    </w:p>
    <w:p w:rsidR="00312898" w:rsidRPr="007C1ABF" w:rsidRDefault="00312898" w:rsidP="00337E68">
      <w:pPr>
        <w:autoSpaceDE w:val="0"/>
        <w:autoSpaceDN w:val="0"/>
        <w:adjustRightInd w:val="0"/>
        <w:spacing w:line="259" w:lineRule="exact"/>
        <w:ind w:left="709"/>
        <w:jc w:val="both"/>
        <w:rPr>
          <w:rFonts w:ascii="Verdana" w:hAnsi="Verdana"/>
          <w:b/>
          <w:sz w:val="22"/>
          <w:szCs w:val="22"/>
        </w:rPr>
      </w:pPr>
      <w:r>
        <w:rPr>
          <w:rFonts w:ascii="Verdana" w:hAnsi="Verdana"/>
        </w:rPr>
        <w:t xml:space="preserve">Exceptions to the requirement for FEI equine influenza vaccinations currently exist only for those </w:t>
      </w:r>
      <w:r w:rsidRPr="00CF60F5">
        <w:rPr>
          <w:rFonts w:ascii="Verdana" w:hAnsi="Verdana" w:cs="Verdana"/>
          <w:color w:val="000000"/>
        </w:rPr>
        <w:t xml:space="preserve">Horses </w:t>
      </w:r>
      <w:r>
        <w:rPr>
          <w:rFonts w:ascii="Verdana" w:hAnsi="Verdana" w:cs="Verdana"/>
          <w:color w:val="000000"/>
        </w:rPr>
        <w:t xml:space="preserve">competing at CNs or CIMs where </w:t>
      </w:r>
      <w:r w:rsidRPr="00CF60F5">
        <w:rPr>
          <w:rFonts w:ascii="Verdana" w:hAnsi="Verdana" w:cs="Verdana"/>
          <w:color w:val="000000"/>
        </w:rPr>
        <w:t xml:space="preserve">there </w:t>
      </w:r>
      <w:r>
        <w:rPr>
          <w:rFonts w:ascii="Verdana" w:hAnsi="Verdana" w:cs="Verdana"/>
          <w:color w:val="000000"/>
        </w:rPr>
        <w:t xml:space="preserve">are </w:t>
      </w:r>
      <w:r w:rsidRPr="00CF60F5">
        <w:rPr>
          <w:rFonts w:ascii="Verdana" w:hAnsi="Verdana" w:cs="Verdana"/>
          <w:color w:val="000000"/>
        </w:rPr>
        <w:t>no national requirement</w:t>
      </w:r>
      <w:r>
        <w:rPr>
          <w:rFonts w:ascii="Verdana" w:hAnsi="Verdana" w:cs="Verdana"/>
          <w:color w:val="000000"/>
        </w:rPr>
        <w:t>s</w:t>
      </w:r>
      <w:r w:rsidRPr="00CF60F5">
        <w:rPr>
          <w:rFonts w:ascii="Verdana" w:hAnsi="Verdana" w:cs="Verdana"/>
          <w:color w:val="000000"/>
        </w:rPr>
        <w:t xml:space="preserve"> for influenza vaccination in </w:t>
      </w:r>
      <w:r>
        <w:rPr>
          <w:rFonts w:ascii="Verdana" w:hAnsi="Verdana" w:cs="Verdana"/>
          <w:color w:val="000000"/>
        </w:rPr>
        <w:t xml:space="preserve">both </w:t>
      </w:r>
      <w:r w:rsidRPr="00CF60F5">
        <w:rPr>
          <w:rFonts w:ascii="Verdana" w:hAnsi="Verdana" w:cs="Verdana"/>
          <w:color w:val="000000"/>
        </w:rPr>
        <w:t xml:space="preserve">the </w:t>
      </w:r>
      <w:r>
        <w:rPr>
          <w:rFonts w:ascii="Verdana" w:hAnsi="Verdana" w:cs="Verdana"/>
          <w:color w:val="000000"/>
        </w:rPr>
        <w:t xml:space="preserve">Event </w:t>
      </w:r>
      <w:r w:rsidRPr="00CF60F5">
        <w:rPr>
          <w:rFonts w:ascii="Verdana" w:hAnsi="Verdana" w:cs="Verdana"/>
          <w:color w:val="000000"/>
        </w:rPr>
        <w:t xml:space="preserve">host country and the </w:t>
      </w:r>
      <w:r>
        <w:rPr>
          <w:rFonts w:ascii="Verdana" w:hAnsi="Verdana" w:cs="Verdana"/>
          <w:color w:val="000000"/>
        </w:rPr>
        <w:t xml:space="preserve">Horse’s </w:t>
      </w:r>
      <w:r w:rsidRPr="00CF60F5">
        <w:rPr>
          <w:rFonts w:ascii="Verdana" w:hAnsi="Verdana" w:cs="Verdana"/>
          <w:color w:val="000000"/>
        </w:rPr>
        <w:t>country of origin</w:t>
      </w:r>
      <w:r>
        <w:rPr>
          <w:rFonts w:ascii="Verdana" w:hAnsi="Verdana" w:cs="Verdana"/>
          <w:color w:val="000000"/>
        </w:rPr>
        <w:t xml:space="preserve"> (General Regulations Article 137).</w:t>
      </w:r>
    </w:p>
    <w:p w:rsidR="00312898" w:rsidRDefault="00312898" w:rsidP="00337E68">
      <w:pPr>
        <w:autoSpaceDE w:val="0"/>
        <w:autoSpaceDN w:val="0"/>
        <w:adjustRightInd w:val="0"/>
        <w:spacing w:line="233" w:lineRule="exact"/>
        <w:ind w:left="709" w:right="6837"/>
        <w:rPr>
          <w:rFonts w:ascii="Verdana" w:hAnsi="Verdana"/>
          <w:sz w:val="23"/>
          <w:szCs w:val="23"/>
        </w:rPr>
      </w:pPr>
    </w:p>
    <w:p w:rsidR="00312898" w:rsidRDefault="00312898" w:rsidP="00337E68">
      <w:pPr>
        <w:pStyle w:val="ListParagraph"/>
        <w:autoSpaceDE w:val="0"/>
        <w:autoSpaceDN w:val="0"/>
        <w:adjustRightInd w:val="0"/>
        <w:spacing w:line="259" w:lineRule="exact"/>
        <w:ind w:left="709"/>
        <w:jc w:val="both"/>
        <w:rPr>
          <w:rFonts w:ascii="Verdana" w:hAnsi="Verdana"/>
          <w:b/>
          <w:sz w:val="22"/>
          <w:szCs w:val="22"/>
        </w:rPr>
      </w:pPr>
      <w:r>
        <w:rPr>
          <w:rFonts w:ascii="Verdana" w:hAnsi="Verdana"/>
          <w:b/>
          <w:sz w:val="22"/>
          <w:szCs w:val="22"/>
        </w:rPr>
        <w:t xml:space="preserve">EXAMINATION ON ARRIVAL </w:t>
      </w:r>
    </w:p>
    <w:p w:rsidR="00312898" w:rsidRPr="00804057" w:rsidRDefault="00312898" w:rsidP="00337E68">
      <w:pPr>
        <w:pStyle w:val="ListParagraph"/>
        <w:autoSpaceDE w:val="0"/>
        <w:autoSpaceDN w:val="0"/>
        <w:adjustRightInd w:val="0"/>
        <w:spacing w:line="259" w:lineRule="exact"/>
        <w:ind w:left="709"/>
        <w:jc w:val="both"/>
        <w:rPr>
          <w:rFonts w:ascii="Verdana" w:hAnsi="Verdana"/>
          <w:b/>
          <w:spacing w:val="-2"/>
          <w:sz w:val="20"/>
        </w:rPr>
      </w:pPr>
      <w:r w:rsidRPr="00804057">
        <w:rPr>
          <w:rFonts w:ascii="Verdana" w:hAnsi="Verdana"/>
          <w:b/>
          <w:spacing w:val="-2"/>
          <w:sz w:val="20"/>
        </w:rPr>
        <w:t>201</w:t>
      </w:r>
      <w:r>
        <w:rPr>
          <w:rFonts w:ascii="Verdana" w:hAnsi="Verdana"/>
          <w:b/>
          <w:spacing w:val="-2"/>
          <w:sz w:val="20"/>
        </w:rPr>
        <w:t>5</w:t>
      </w:r>
      <w:r w:rsidRPr="00804057">
        <w:rPr>
          <w:rFonts w:ascii="Verdana" w:hAnsi="Verdana"/>
          <w:b/>
          <w:spacing w:val="-2"/>
          <w:sz w:val="20"/>
        </w:rPr>
        <w:t xml:space="preserve"> Veterinary Regulations Article 1032</w:t>
      </w:r>
    </w:p>
    <w:p w:rsidR="00312898" w:rsidRDefault="00312898" w:rsidP="00337E68">
      <w:pPr>
        <w:pStyle w:val="ListParagraph"/>
        <w:autoSpaceDE w:val="0"/>
        <w:autoSpaceDN w:val="0"/>
        <w:adjustRightInd w:val="0"/>
        <w:spacing w:line="259" w:lineRule="exact"/>
        <w:ind w:left="709"/>
        <w:jc w:val="both"/>
        <w:rPr>
          <w:rFonts w:ascii="Verdana" w:hAnsi="Verdana"/>
          <w:b/>
          <w:sz w:val="20"/>
        </w:rPr>
      </w:pPr>
    </w:p>
    <w:p w:rsidR="00312898" w:rsidRDefault="00312898" w:rsidP="00337E68">
      <w:pPr>
        <w:suppressAutoHyphens/>
        <w:ind w:left="709"/>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 xml:space="preserve">passport and micro-chip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with regards to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312898" w:rsidRPr="00A300F0" w:rsidRDefault="00312898" w:rsidP="00337E68">
      <w:pPr>
        <w:pStyle w:val="ListParagraph"/>
        <w:autoSpaceDE w:val="0"/>
        <w:autoSpaceDN w:val="0"/>
        <w:adjustRightInd w:val="0"/>
        <w:spacing w:line="259" w:lineRule="exact"/>
        <w:ind w:left="709"/>
        <w:jc w:val="both"/>
        <w:rPr>
          <w:rFonts w:ascii="Verdana" w:hAnsi="Verdana"/>
          <w:b/>
          <w:sz w:val="20"/>
        </w:rPr>
      </w:pPr>
    </w:p>
    <w:p w:rsidR="00312898" w:rsidRPr="00B00051" w:rsidRDefault="00312898" w:rsidP="00337E68">
      <w:pPr>
        <w:pStyle w:val="ListParagraph"/>
        <w:autoSpaceDE w:val="0"/>
        <w:autoSpaceDN w:val="0"/>
        <w:adjustRightInd w:val="0"/>
        <w:spacing w:line="259" w:lineRule="exact"/>
        <w:ind w:left="709"/>
        <w:jc w:val="both"/>
        <w:rPr>
          <w:rFonts w:ascii="Verdana" w:hAnsi="Verdana"/>
          <w:b/>
          <w:sz w:val="22"/>
          <w:szCs w:val="22"/>
        </w:rPr>
      </w:pPr>
      <w:r w:rsidRPr="00B00051">
        <w:rPr>
          <w:rFonts w:ascii="Verdana" w:hAnsi="Verdana"/>
          <w:b/>
          <w:sz w:val="22"/>
          <w:szCs w:val="22"/>
        </w:rPr>
        <w:t>HORSE INSPECTIONS</w:t>
      </w:r>
    </w:p>
    <w:p w:rsidR="00312898" w:rsidRPr="00804057" w:rsidRDefault="00312898" w:rsidP="00337E68">
      <w:pPr>
        <w:pStyle w:val="ListParagraph"/>
        <w:autoSpaceDE w:val="0"/>
        <w:autoSpaceDN w:val="0"/>
        <w:adjustRightInd w:val="0"/>
        <w:spacing w:line="259" w:lineRule="exact"/>
        <w:ind w:left="709"/>
        <w:jc w:val="both"/>
        <w:rPr>
          <w:rFonts w:ascii="Verdana" w:hAnsi="Verdana"/>
          <w:b/>
          <w:spacing w:val="-2"/>
          <w:sz w:val="20"/>
        </w:rPr>
      </w:pPr>
      <w:r w:rsidRPr="00804057">
        <w:rPr>
          <w:rFonts w:ascii="Verdana" w:hAnsi="Verdana"/>
          <w:b/>
          <w:spacing w:val="-2"/>
          <w:sz w:val="20"/>
        </w:rPr>
        <w:t>201</w:t>
      </w:r>
      <w:r>
        <w:rPr>
          <w:rFonts w:ascii="Verdana" w:hAnsi="Verdana"/>
          <w:b/>
          <w:spacing w:val="-2"/>
          <w:sz w:val="20"/>
        </w:rPr>
        <w:t>5</w:t>
      </w:r>
      <w:r w:rsidRPr="00804057">
        <w:rPr>
          <w:rFonts w:ascii="Verdana" w:hAnsi="Verdana"/>
          <w:b/>
          <w:spacing w:val="-2"/>
          <w:sz w:val="20"/>
        </w:rPr>
        <w:t xml:space="preserve"> Veterinary Regulations Article 1033</w:t>
      </w:r>
      <w:r>
        <w:rPr>
          <w:rFonts w:ascii="Verdana" w:hAnsi="Verdana"/>
          <w:b/>
          <w:spacing w:val="-2"/>
          <w:sz w:val="20"/>
        </w:rPr>
        <w:t>, Table 2</w:t>
      </w:r>
    </w:p>
    <w:p w:rsidR="00312898" w:rsidRPr="00A300F0" w:rsidRDefault="00312898" w:rsidP="00337E68">
      <w:pPr>
        <w:pStyle w:val="ListParagraph"/>
        <w:autoSpaceDE w:val="0"/>
        <w:autoSpaceDN w:val="0"/>
        <w:adjustRightInd w:val="0"/>
        <w:ind w:left="709"/>
        <w:jc w:val="both"/>
        <w:rPr>
          <w:rFonts w:ascii="Verdana" w:hAnsi="Verdana"/>
          <w:sz w:val="20"/>
        </w:rPr>
      </w:pPr>
    </w:p>
    <w:p w:rsidR="00312898" w:rsidRPr="00A300F0" w:rsidRDefault="00312898" w:rsidP="00337E68">
      <w:pPr>
        <w:pStyle w:val="ListParagraph"/>
        <w:autoSpaceDE w:val="0"/>
        <w:autoSpaceDN w:val="0"/>
        <w:adjustRightInd w:val="0"/>
        <w:ind w:left="709"/>
        <w:jc w:val="both"/>
        <w:rPr>
          <w:rFonts w:ascii="Verdana" w:hAnsi="Verdana"/>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to compete will be eliminated by the Ground Jury and not be permitted to continue in the competition.</w:t>
      </w:r>
      <w:r w:rsidRPr="00A300F0">
        <w:rPr>
          <w:rFonts w:ascii="Verdana" w:hAnsi="Verdana" w:cs="Verdana"/>
          <w:spacing w:val="-8"/>
          <w:sz w:val="20"/>
        </w:rPr>
        <w:t xml:space="preserve"> </w:t>
      </w:r>
    </w:p>
    <w:p w:rsidR="00312898" w:rsidRDefault="00312898" w:rsidP="00337E68">
      <w:pPr>
        <w:widowControl/>
        <w:rPr>
          <w:rFonts w:ascii="Verdana" w:hAnsi="Verdana"/>
          <w:sz w:val="23"/>
          <w:szCs w:val="23"/>
        </w:rPr>
      </w:pPr>
      <w:r>
        <w:rPr>
          <w:rFonts w:ascii="Verdana" w:hAnsi="Verdana"/>
          <w:sz w:val="23"/>
          <w:szCs w:val="23"/>
        </w:rPr>
        <w:br w:type="page"/>
      </w:r>
    </w:p>
    <w:p w:rsidR="00312898" w:rsidRDefault="00312898" w:rsidP="00337E68">
      <w:pPr>
        <w:autoSpaceDE w:val="0"/>
        <w:autoSpaceDN w:val="0"/>
        <w:adjustRightInd w:val="0"/>
        <w:spacing w:line="233" w:lineRule="exact"/>
        <w:ind w:left="709" w:right="6837"/>
        <w:rPr>
          <w:rFonts w:ascii="Verdana" w:hAnsi="Verdana"/>
          <w:sz w:val="23"/>
          <w:szCs w:val="23"/>
        </w:rPr>
      </w:pPr>
    </w:p>
    <w:p w:rsidR="00312898" w:rsidRDefault="00312898" w:rsidP="00337E68">
      <w:pPr>
        <w:pStyle w:val="Default"/>
        <w:ind w:firstLine="709"/>
        <w:rPr>
          <w:b/>
          <w:color w:val="auto"/>
          <w:sz w:val="22"/>
          <w:szCs w:val="22"/>
        </w:rPr>
      </w:pPr>
      <w:r w:rsidRPr="0053392D">
        <w:rPr>
          <w:b/>
          <w:color w:val="auto"/>
          <w:sz w:val="22"/>
          <w:szCs w:val="22"/>
        </w:rPr>
        <w:t xml:space="preserve">LIMB SENSITIVITY EXAMINATION </w:t>
      </w:r>
      <w:r w:rsidRPr="0053392D">
        <w:rPr>
          <w:b/>
          <w:color w:val="008000"/>
          <w:sz w:val="22"/>
          <w:szCs w:val="22"/>
        </w:rPr>
        <w:t xml:space="preserve"> </w:t>
      </w:r>
    </w:p>
    <w:p w:rsidR="00312898" w:rsidRPr="00B0409C" w:rsidRDefault="00312898" w:rsidP="00337E68">
      <w:pPr>
        <w:pStyle w:val="Default"/>
        <w:ind w:firstLine="709"/>
        <w:rPr>
          <w:b/>
          <w:color w:val="auto"/>
          <w:sz w:val="22"/>
          <w:szCs w:val="22"/>
        </w:rPr>
      </w:pPr>
      <w:r w:rsidRPr="00B0409C">
        <w:rPr>
          <w:b/>
          <w:color w:val="auto"/>
          <w:sz w:val="22"/>
          <w:szCs w:val="22"/>
        </w:rPr>
        <w:t>201</w:t>
      </w:r>
      <w:r>
        <w:rPr>
          <w:b/>
          <w:color w:val="auto"/>
          <w:sz w:val="22"/>
          <w:szCs w:val="22"/>
        </w:rPr>
        <w:t>5</w:t>
      </w:r>
      <w:r w:rsidRPr="00B0409C">
        <w:rPr>
          <w:b/>
          <w:color w:val="auto"/>
          <w:sz w:val="22"/>
          <w:szCs w:val="22"/>
        </w:rPr>
        <w:t xml:space="preserve"> Veterinary Regulations Article 1034</w:t>
      </w:r>
    </w:p>
    <w:p w:rsidR="00312898" w:rsidRDefault="00312898" w:rsidP="00337E68">
      <w:pPr>
        <w:pStyle w:val="Default"/>
        <w:rPr>
          <w:sz w:val="22"/>
          <w:szCs w:val="22"/>
        </w:rPr>
      </w:pPr>
    </w:p>
    <w:p w:rsidR="00312898" w:rsidRPr="003A666B" w:rsidRDefault="00312898" w:rsidP="00337E68">
      <w:pPr>
        <w:autoSpaceDE w:val="0"/>
        <w:autoSpaceDN w:val="0"/>
        <w:adjustRightInd w:val="0"/>
        <w:ind w:left="709"/>
        <w:jc w:val="both"/>
        <w:rPr>
          <w:rFonts w:ascii="Verdana" w:hAnsi="Verdana" w:cs="Verdana"/>
          <w:color w:val="000000"/>
          <w:lang w:eastAsia="en-GB"/>
        </w:rPr>
      </w:pPr>
      <w:r w:rsidRPr="003A666B">
        <w:rPr>
          <w:rFonts w:ascii="Verdana" w:hAnsi="Verdana" w:cs="Verdana"/>
          <w:color w:val="000000"/>
          <w:lang w:eastAsia="en-GB"/>
        </w:rPr>
        <w:t>Horses are not eligible to compete when a limb, or part of a limb, is hyposensitive or hypersensitive (both of which shall constitute “abnormal limb sensitivity”). Hypersensitive limbs have an excessive or abnormal reaction to palpation. Hyposensitive limbs include any alteration i</w:t>
      </w:r>
      <w:r>
        <w:rPr>
          <w:rFonts w:ascii="Verdana" w:hAnsi="Verdana" w:cs="Verdana"/>
          <w:color w:val="000000"/>
          <w:lang w:eastAsia="en-GB"/>
        </w:rPr>
        <w:t>n sensitivity induced by a neure</w:t>
      </w:r>
      <w:r w:rsidRPr="003A666B">
        <w:rPr>
          <w:rFonts w:ascii="Verdana" w:hAnsi="Verdana" w:cs="Verdana"/>
          <w:color w:val="000000"/>
          <w:lang w:eastAsia="en-GB"/>
        </w:rPr>
        <w:t xml:space="preserve">ctomy or chemical desensitisation for as long as the alteration in sensitivity persists. </w:t>
      </w:r>
    </w:p>
    <w:p w:rsidR="00312898" w:rsidRPr="003A666B" w:rsidRDefault="00312898" w:rsidP="00337E68">
      <w:pPr>
        <w:autoSpaceDE w:val="0"/>
        <w:autoSpaceDN w:val="0"/>
        <w:adjustRightInd w:val="0"/>
        <w:ind w:left="709"/>
        <w:jc w:val="both"/>
        <w:rPr>
          <w:rFonts w:ascii="Verdana" w:hAnsi="Verdana" w:cs="Verdana"/>
          <w:color w:val="000000"/>
          <w:lang w:eastAsia="en-GB"/>
        </w:rPr>
      </w:pPr>
    </w:p>
    <w:p w:rsidR="00312898" w:rsidRPr="003A666B" w:rsidRDefault="00312898" w:rsidP="00337E68">
      <w:pPr>
        <w:autoSpaceDE w:val="0"/>
        <w:autoSpaceDN w:val="0"/>
        <w:adjustRightInd w:val="0"/>
        <w:ind w:left="709"/>
        <w:jc w:val="both"/>
        <w:rPr>
          <w:rFonts w:ascii="Verdana" w:hAnsi="Verdana" w:cs="Verdana"/>
          <w:color w:val="000000"/>
          <w:lang w:eastAsia="en-GB"/>
        </w:rPr>
      </w:pPr>
      <w:r w:rsidRPr="003A666B">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312898" w:rsidRPr="003A666B" w:rsidRDefault="00312898" w:rsidP="00337E68">
      <w:pPr>
        <w:autoSpaceDE w:val="0"/>
        <w:autoSpaceDN w:val="0"/>
        <w:adjustRightInd w:val="0"/>
        <w:ind w:left="709"/>
        <w:jc w:val="both"/>
        <w:rPr>
          <w:rFonts w:ascii="Verdana" w:hAnsi="Verdana" w:cs="Verdana"/>
          <w:color w:val="000000"/>
          <w:lang w:eastAsia="en-GB"/>
        </w:rPr>
      </w:pPr>
    </w:p>
    <w:p w:rsidR="00312898" w:rsidRPr="003A666B" w:rsidRDefault="00312898" w:rsidP="00337E68">
      <w:pPr>
        <w:autoSpaceDE w:val="0"/>
        <w:autoSpaceDN w:val="0"/>
        <w:adjustRightInd w:val="0"/>
        <w:ind w:left="709"/>
        <w:jc w:val="both"/>
        <w:rPr>
          <w:rFonts w:ascii="Verdana" w:hAnsi="Verdana" w:cs="Verdana"/>
          <w:color w:val="000000"/>
          <w:lang w:eastAsia="en-GB"/>
        </w:rPr>
      </w:pPr>
      <w:r w:rsidRPr="003A666B">
        <w:rPr>
          <w:rFonts w:ascii="Verdana" w:hAnsi="Verdana" w:cs="Verdana"/>
          <w:color w:val="00000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312898" w:rsidRDefault="00312898" w:rsidP="00337E68">
      <w:pPr>
        <w:autoSpaceDE w:val="0"/>
        <w:autoSpaceDN w:val="0"/>
        <w:adjustRightInd w:val="0"/>
        <w:spacing w:line="233" w:lineRule="exact"/>
        <w:ind w:left="709" w:right="6837"/>
        <w:rPr>
          <w:rFonts w:ascii="Verdana" w:hAnsi="Verdana"/>
          <w:sz w:val="23"/>
          <w:szCs w:val="23"/>
        </w:rPr>
      </w:pPr>
    </w:p>
    <w:p w:rsidR="00312898" w:rsidRDefault="00312898" w:rsidP="00337E68">
      <w:pPr>
        <w:autoSpaceDE w:val="0"/>
        <w:autoSpaceDN w:val="0"/>
        <w:adjustRightInd w:val="0"/>
        <w:spacing w:line="233" w:lineRule="exact"/>
        <w:ind w:right="6837"/>
        <w:rPr>
          <w:rFonts w:ascii="Verdana" w:hAnsi="Verdana"/>
          <w:sz w:val="23"/>
          <w:szCs w:val="23"/>
        </w:rPr>
      </w:pPr>
    </w:p>
    <w:p w:rsidR="00312898" w:rsidRPr="006D578D" w:rsidRDefault="00312898" w:rsidP="00337E68">
      <w:pPr>
        <w:pStyle w:val="ListParagraph"/>
        <w:numPr>
          <w:ilvl w:val="0"/>
          <w:numId w:val="20"/>
        </w:numPr>
        <w:autoSpaceDE w:val="0"/>
        <w:autoSpaceDN w:val="0"/>
        <w:adjustRightInd w:val="0"/>
        <w:spacing w:line="266" w:lineRule="exact"/>
        <w:ind w:left="363"/>
        <w:jc w:val="both"/>
        <w:rPr>
          <w:rFonts w:ascii="Verdana" w:hAnsi="Verdana"/>
          <w:b/>
          <w:sz w:val="22"/>
          <w:szCs w:val="22"/>
        </w:rPr>
      </w:pPr>
      <w:r w:rsidRPr="006D578D">
        <w:rPr>
          <w:rFonts w:ascii="Verdana" w:hAnsi="Verdana"/>
          <w:b/>
          <w:sz w:val="22"/>
          <w:szCs w:val="22"/>
        </w:rPr>
        <w:t>EQUINE ANTI-DOPING AND CONTROLLED MEDICATION</w:t>
      </w:r>
      <w:r>
        <w:rPr>
          <w:rFonts w:ascii="Verdana" w:hAnsi="Verdana"/>
          <w:b/>
          <w:sz w:val="22"/>
          <w:szCs w:val="22"/>
        </w:rPr>
        <w:t xml:space="preserve"> CONTROL</w:t>
      </w:r>
      <w:r w:rsidRPr="006D578D">
        <w:rPr>
          <w:rFonts w:ascii="Verdana" w:hAnsi="Verdana"/>
          <w:b/>
          <w:sz w:val="22"/>
          <w:szCs w:val="22"/>
        </w:rPr>
        <w:t xml:space="preserve"> </w:t>
      </w:r>
    </w:p>
    <w:p w:rsidR="00312898" w:rsidRPr="00B4490A" w:rsidRDefault="00312898" w:rsidP="00B4490A">
      <w:pPr>
        <w:pStyle w:val="ListParagraph"/>
        <w:numPr>
          <w:ilvl w:val="0"/>
          <w:numId w:val="50"/>
        </w:numPr>
        <w:autoSpaceDE w:val="0"/>
        <w:autoSpaceDN w:val="0"/>
        <w:adjustRightInd w:val="0"/>
        <w:spacing w:line="266" w:lineRule="exact"/>
        <w:jc w:val="both"/>
        <w:rPr>
          <w:rFonts w:ascii="Verdana" w:hAnsi="Verdana"/>
          <w:b/>
          <w:spacing w:val="-2"/>
        </w:rPr>
      </w:pPr>
      <w:r w:rsidRPr="00B4490A">
        <w:rPr>
          <w:rFonts w:ascii="Verdana" w:hAnsi="Verdana"/>
          <w:b/>
          <w:spacing w:val="-2"/>
        </w:rPr>
        <w:t>Veterinary Regulations, Chapter VI</w:t>
      </w:r>
    </w:p>
    <w:p w:rsidR="00312898" w:rsidRPr="0053392D" w:rsidRDefault="00312898" w:rsidP="00337E68">
      <w:pPr>
        <w:pStyle w:val="ListParagraph"/>
        <w:autoSpaceDE w:val="0"/>
        <w:autoSpaceDN w:val="0"/>
        <w:adjustRightInd w:val="0"/>
        <w:spacing w:line="266" w:lineRule="exact"/>
        <w:ind w:left="1563"/>
        <w:jc w:val="both"/>
        <w:rPr>
          <w:rFonts w:ascii="Verdana" w:hAnsi="Verdana"/>
          <w:b/>
          <w:spacing w:val="-2"/>
        </w:rPr>
      </w:pPr>
    </w:p>
    <w:p w:rsidR="00312898" w:rsidRPr="00804057" w:rsidRDefault="00312898" w:rsidP="00337E68">
      <w:pPr>
        <w:pStyle w:val="ListParagraph"/>
        <w:autoSpaceDE w:val="0"/>
        <w:autoSpaceDN w:val="0"/>
        <w:adjustRightInd w:val="0"/>
        <w:spacing w:line="266" w:lineRule="exact"/>
        <w:ind w:left="709"/>
        <w:jc w:val="both"/>
        <w:rPr>
          <w:rFonts w:ascii="Verdana" w:hAnsi="Verdana"/>
          <w:b/>
          <w:spacing w:val="-2"/>
          <w:sz w:val="20"/>
        </w:rPr>
      </w:pPr>
      <w:r w:rsidRPr="00804057">
        <w:rPr>
          <w:rFonts w:ascii="Verdana" w:hAnsi="Verdana"/>
          <w:b/>
          <w:spacing w:val="-2"/>
          <w:sz w:val="20"/>
        </w:rPr>
        <w:t>EQUINE ANTI-DOPING AND CONTROLLED MEDICATION PROGRAMME (EADCMP)</w:t>
      </w:r>
    </w:p>
    <w:p w:rsidR="00312898" w:rsidRPr="00A300F0" w:rsidRDefault="00312898" w:rsidP="00337E68">
      <w:pPr>
        <w:pStyle w:val="ListParagraph"/>
        <w:autoSpaceDE w:val="0"/>
        <w:autoSpaceDN w:val="0"/>
        <w:adjustRightInd w:val="0"/>
        <w:ind w:left="0"/>
        <w:jc w:val="both"/>
        <w:rPr>
          <w:rFonts w:ascii="Verdana" w:hAnsi="Verdana" w:cs="Verdana"/>
          <w:b/>
          <w:bCs/>
          <w:spacing w:val="-7"/>
          <w:sz w:val="20"/>
        </w:rPr>
      </w:pPr>
    </w:p>
    <w:p w:rsidR="00312898" w:rsidRPr="00A300F0" w:rsidRDefault="00312898" w:rsidP="00337E68">
      <w:pPr>
        <w:pStyle w:val="ListParagraph"/>
        <w:autoSpaceDE w:val="0"/>
        <w:autoSpaceDN w:val="0"/>
        <w:adjustRightInd w:val="0"/>
        <w:ind w:left="709"/>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312898" w:rsidRPr="00A300F0" w:rsidRDefault="00312898" w:rsidP="00337E68">
      <w:pPr>
        <w:suppressAutoHyphens/>
        <w:ind w:left="709"/>
        <w:jc w:val="both"/>
        <w:rPr>
          <w:rFonts w:ascii="Verdana" w:hAnsi="Verdana"/>
          <w:b/>
          <w:spacing w:val="-2"/>
        </w:rPr>
      </w:pPr>
    </w:p>
    <w:p w:rsidR="00312898" w:rsidRPr="00A300F0" w:rsidRDefault="00312898" w:rsidP="00337E68">
      <w:pPr>
        <w:pStyle w:val="ListParagraph"/>
        <w:autoSpaceDE w:val="0"/>
        <w:autoSpaceDN w:val="0"/>
        <w:adjustRightInd w:val="0"/>
        <w:spacing w:line="266" w:lineRule="exact"/>
        <w:ind w:left="709"/>
        <w:jc w:val="both"/>
        <w:rPr>
          <w:rFonts w:ascii="Verdana" w:hAnsi="Verdana"/>
          <w:sz w:val="22"/>
          <w:szCs w:val="22"/>
        </w:rPr>
      </w:pPr>
      <w:r w:rsidRPr="00A300F0">
        <w:rPr>
          <w:rFonts w:ascii="Verdana" w:hAnsi="Verdana" w:cs="Verdana"/>
          <w:b/>
          <w:bCs/>
          <w:sz w:val="22"/>
          <w:szCs w:val="22"/>
        </w:rPr>
        <w:t xml:space="preserve">SAMPLING </w:t>
      </w:r>
    </w:p>
    <w:p w:rsidR="00312898" w:rsidRPr="00A300F0" w:rsidRDefault="00312898" w:rsidP="00337E68">
      <w:pPr>
        <w:pStyle w:val="ListParagraph"/>
        <w:autoSpaceDE w:val="0"/>
        <w:autoSpaceDN w:val="0"/>
        <w:adjustRightInd w:val="0"/>
        <w:spacing w:line="236" w:lineRule="exact"/>
        <w:ind w:left="709"/>
        <w:jc w:val="both"/>
        <w:rPr>
          <w:rFonts w:ascii="Verdana" w:hAnsi="Verdana"/>
          <w:sz w:val="20"/>
        </w:rPr>
      </w:pPr>
    </w:p>
    <w:p w:rsidR="00312898" w:rsidRDefault="00312898" w:rsidP="00337E68">
      <w:pPr>
        <w:pStyle w:val="ListParagraph"/>
        <w:autoSpaceDE w:val="0"/>
        <w:autoSpaceDN w:val="0"/>
        <w:adjustRightInd w:val="0"/>
        <w:spacing w:line="243" w:lineRule="exact"/>
        <w:ind w:left="709"/>
        <w:jc w:val="both"/>
        <w:rPr>
          <w:rFonts w:ascii="Verdana" w:hAnsi="Verdana" w:cs="Verdana"/>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Horses may be selected for sampling in accordance with obligatory testing, targeted or random sampling procedures (2013 Veterinary Regulations Article 1058).</w:t>
      </w:r>
    </w:p>
    <w:p w:rsidR="00312898" w:rsidRPr="00A300F0" w:rsidRDefault="00312898" w:rsidP="00337E68">
      <w:pPr>
        <w:suppressAutoHyphens/>
        <w:ind w:left="709"/>
        <w:jc w:val="both"/>
        <w:rPr>
          <w:rFonts w:ascii="Verdana" w:hAnsi="Verdana"/>
          <w:b/>
          <w:spacing w:val="-2"/>
        </w:rPr>
      </w:pPr>
    </w:p>
    <w:p w:rsidR="00312898" w:rsidRDefault="00312898" w:rsidP="00337E68">
      <w:pPr>
        <w:suppressAutoHyphens/>
        <w:ind w:left="709"/>
        <w:jc w:val="both"/>
        <w:rPr>
          <w:rFonts w:ascii="Verdana" w:hAnsi="Verdana"/>
          <w:b/>
          <w:spacing w:val="-2"/>
          <w:sz w:val="22"/>
          <w:szCs w:val="22"/>
        </w:rPr>
      </w:pPr>
      <w:r>
        <w:rPr>
          <w:rFonts w:ascii="Verdana" w:hAnsi="Verdana"/>
          <w:b/>
          <w:spacing w:val="-2"/>
          <w:sz w:val="22"/>
          <w:szCs w:val="22"/>
        </w:rPr>
        <w:t>CLEAN SPORT INFORMATION</w:t>
      </w:r>
    </w:p>
    <w:p w:rsidR="00312898" w:rsidRPr="00586EF8" w:rsidRDefault="00312898" w:rsidP="00337E68">
      <w:pPr>
        <w:suppressAutoHyphens/>
        <w:ind w:left="709"/>
        <w:jc w:val="both"/>
        <w:rPr>
          <w:rFonts w:ascii="Verdana" w:hAnsi="Verdana"/>
          <w:spacing w:val="-2"/>
        </w:rPr>
      </w:pPr>
    </w:p>
    <w:p w:rsidR="00312898" w:rsidRPr="00586EF8" w:rsidRDefault="00312898" w:rsidP="00337E68">
      <w:pPr>
        <w:pStyle w:val="ListParagraph"/>
        <w:autoSpaceDE w:val="0"/>
        <w:autoSpaceDN w:val="0"/>
        <w:adjustRightInd w:val="0"/>
        <w:spacing w:line="266" w:lineRule="exact"/>
        <w:ind w:left="709"/>
        <w:jc w:val="both"/>
        <w:rPr>
          <w:rFonts w:ascii="Verdana" w:hAnsi="Verdana"/>
          <w:sz w:val="20"/>
        </w:rPr>
      </w:pPr>
      <w:r w:rsidRPr="00586EF8">
        <w:rPr>
          <w:rFonts w:ascii="Verdana" w:hAnsi="Verdana"/>
          <w:sz w:val="20"/>
        </w:rPr>
        <w:t xml:space="preserve">The current FEI Equine Prohibited Substances List of Banned Substances and Controlled Medications is available on the FEI Clean Sport website: </w:t>
      </w:r>
      <w:hyperlink r:id="rId16"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312898" w:rsidRPr="00586EF8" w:rsidRDefault="00312898" w:rsidP="00337E68">
      <w:pPr>
        <w:pStyle w:val="ListParagraph"/>
        <w:autoSpaceDE w:val="0"/>
        <w:autoSpaceDN w:val="0"/>
        <w:adjustRightInd w:val="0"/>
        <w:spacing w:line="266" w:lineRule="exact"/>
        <w:ind w:left="709"/>
        <w:jc w:val="both"/>
        <w:rPr>
          <w:rFonts w:ascii="Verdana" w:hAnsi="Verdana"/>
          <w:sz w:val="20"/>
        </w:rPr>
      </w:pPr>
    </w:p>
    <w:p w:rsidR="00312898" w:rsidRPr="00586EF8" w:rsidRDefault="00312898" w:rsidP="00337E68">
      <w:pPr>
        <w:pStyle w:val="ListParagraph"/>
        <w:autoSpaceDE w:val="0"/>
        <w:autoSpaceDN w:val="0"/>
        <w:adjustRightInd w:val="0"/>
        <w:spacing w:line="266" w:lineRule="exact"/>
        <w:ind w:left="709"/>
        <w:jc w:val="both"/>
        <w:rPr>
          <w:rFonts w:ascii="Verdana" w:hAnsi="Verdana"/>
          <w:spacing w:val="-2"/>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17" w:history="1">
        <w:r w:rsidRPr="00586EF8">
          <w:rPr>
            <w:rStyle w:val="Hyperlink"/>
            <w:rFonts w:ascii="Verdana" w:hAnsi="Verdana"/>
            <w:sz w:val="20"/>
          </w:rPr>
          <w:t>www.FEI.org/veterinary</w:t>
        </w:r>
      </w:hyperlink>
      <w:r w:rsidRPr="00586EF8">
        <w:rPr>
          <w:rFonts w:ascii="Verdana" w:hAnsi="Verdana"/>
          <w:sz w:val="20"/>
        </w:rPr>
        <w:t xml:space="preserve"> for information and details). </w:t>
      </w:r>
      <w:r w:rsidRPr="00586EF8">
        <w:rPr>
          <w:rFonts w:ascii="Verdana" w:hAnsi="Verdana"/>
          <w:b/>
          <w:sz w:val="20"/>
        </w:rPr>
        <w:t xml:space="preserve"> </w:t>
      </w:r>
      <w:r>
        <w:rPr>
          <w:rFonts w:ascii="Verdana" w:hAnsi="Verdana"/>
          <w:spacing w:val="-2"/>
        </w:rPr>
        <w:br w:type="page"/>
      </w:r>
    </w:p>
    <w:p w:rsidR="00312898" w:rsidRDefault="00312898" w:rsidP="00337E68">
      <w:pPr>
        <w:suppressAutoHyphens/>
        <w:ind w:left="709" w:firstLine="142"/>
        <w:jc w:val="both"/>
        <w:rPr>
          <w:rFonts w:ascii="Verdana" w:hAnsi="Verdana"/>
          <w:b/>
          <w:spacing w:val="-2"/>
          <w:sz w:val="22"/>
          <w:szCs w:val="22"/>
        </w:rPr>
      </w:pPr>
    </w:p>
    <w:p w:rsidR="00312898" w:rsidRPr="00A300F0" w:rsidRDefault="00312898" w:rsidP="00337E68">
      <w:pPr>
        <w:suppressAutoHyphens/>
        <w:ind w:left="709" w:firstLine="142"/>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312898" w:rsidRDefault="00312898" w:rsidP="00337E68">
      <w:pPr>
        <w:pStyle w:val="ListParagraph"/>
        <w:ind w:left="709" w:firstLine="142"/>
        <w:jc w:val="both"/>
        <w:rPr>
          <w:rFonts w:ascii="Verdana" w:hAnsi="Verdana"/>
          <w:b/>
          <w:spacing w:val="-2"/>
          <w:sz w:val="20"/>
        </w:rPr>
      </w:pPr>
    </w:p>
    <w:p w:rsidR="00312898" w:rsidRPr="00291657" w:rsidRDefault="00312898" w:rsidP="00337E68">
      <w:pPr>
        <w:spacing w:before="120" w:after="120"/>
        <w:ind w:left="709"/>
        <w:rPr>
          <w:rFonts w:ascii="Verdana" w:hAnsi="Verdana" w:cs="Verdana"/>
          <w:b/>
          <w:spacing w:val="1"/>
        </w:rPr>
      </w:pPr>
      <w:r w:rsidRPr="00291657">
        <w:rPr>
          <w:rFonts w:ascii="Verdana" w:hAnsi="Verdana" w:cs="Verdana"/>
          <w:b/>
          <w:spacing w:val="1"/>
        </w:rPr>
        <w:t xml:space="preserve">GROUPS I &amp; II ONLY – FEI CENTRAL LABORATORY </w:t>
      </w:r>
    </w:p>
    <w:p w:rsidR="00312898" w:rsidRPr="00B4490A" w:rsidRDefault="00312898" w:rsidP="00B4490A">
      <w:pPr>
        <w:pStyle w:val="Default"/>
        <w:ind w:left="363"/>
        <w:rPr>
          <w:color w:val="auto"/>
          <w:sz w:val="20"/>
          <w:szCs w:val="20"/>
        </w:rPr>
      </w:pPr>
      <w:r w:rsidRPr="00CD0443">
        <w:rPr>
          <w:color w:val="auto"/>
          <w:sz w:val="20"/>
          <w:szCs w:val="20"/>
        </w:rPr>
        <w:t>Under Veterinary Regulations Chapter VI, Article 1057</w:t>
      </w:r>
      <w:r>
        <w:rPr>
          <w:color w:val="auto"/>
          <w:sz w:val="20"/>
          <w:szCs w:val="20"/>
        </w:rPr>
        <w:t>,</w:t>
      </w:r>
      <w:r w:rsidRPr="00CD0443">
        <w:rPr>
          <w:color w:val="auto"/>
          <w:sz w:val="20"/>
          <w:szCs w:val="20"/>
        </w:rPr>
        <w:t xml:space="preserve">  all samples collected in Groups I </w:t>
      </w:r>
      <w:r w:rsidRPr="00B4490A">
        <w:rPr>
          <w:color w:val="auto"/>
          <w:sz w:val="20"/>
          <w:szCs w:val="20"/>
        </w:rPr>
        <w:t>and II, must be analysed by the:</w:t>
      </w:r>
    </w:p>
    <w:p w:rsidR="00312898" w:rsidRPr="00B4490A" w:rsidRDefault="00312898" w:rsidP="00B4490A">
      <w:pPr>
        <w:pStyle w:val="Default"/>
        <w:ind w:left="363"/>
        <w:rPr>
          <w:color w:val="auto"/>
          <w:sz w:val="20"/>
          <w:szCs w:val="20"/>
        </w:rPr>
      </w:pPr>
    </w:p>
    <w:p w:rsidR="00312898" w:rsidRPr="00B4490A" w:rsidRDefault="00312898" w:rsidP="00B4490A">
      <w:pPr>
        <w:pStyle w:val="Default"/>
        <w:ind w:left="363"/>
        <w:rPr>
          <w:b/>
          <w:color w:val="auto"/>
          <w:sz w:val="20"/>
          <w:szCs w:val="20"/>
        </w:rPr>
      </w:pPr>
      <w:r w:rsidRPr="00B4490A">
        <w:rPr>
          <w:b/>
          <w:color w:val="auto"/>
          <w:sz w:val="20"/>
          <w:szCs w:val="20"/>
        </w:rPr>
        <w:t>FEI Central Laboratory</w:t>
      </w:r>
    </w:p>
    <w:p w:rsidR="00312898" w:rsidRPr="00B4490A" w:rsidRDefault="00312898" w:rsidP="00B4490A">
      <w:pPr>
        <w:pStyle w:val="Default"/>
        <w:ind w:left="363"/>
        <w:rPr>
          <w:b/>
          <w:color w:val="auto"/>
          <w:sz w:val="20"/>
          <w:szCs w:val="20"/>
        </w:rPr>
      </w:pPr>
      <w:r w:rsidRPr="00B4490A">
        <w:rPr>
          <w:b/>
          <w:color w:val="auto"/>
          <w:sz w:val="20"/>
          <w:szCs w:val="20"/>
        </w:rPr>
        <w:t xml:space="preserve">LGC Limited </w:t>
      </w:r>
    </w:p>
    <w:p w:rsidR="00312898" w:rsidRPr="00B4490A" w:rsidRDefault="00312898" w:rsidP="00B4490A">
      <w:pPr>
        <w:pStyle w:val="Default"/>
        <w:ind w:left="363"/>
        <w:rPr>
          <w:b/>
          <w:color w:val="auto"/>
          <w:sz w:val="20"/>
          <w:szCs w:val="20"/>
        </w:rPr>
      </w:pPr>
      <w:r w:rsidRPr="00B4490A">
        <w:rPr>
          <w:b/>
          <w:color w:val="auto"/>
          <w:sz w:val="20"/>
          <w:szCs w:val="20"/>
        </w:rPr>
        <w:t>Quotient Bio Analytical Sciences and HFL Sport Science</w:t>
      </w:r>
    </w:p>
    <w:p w:rsidR="00312898" w:rsidRPr="00B4490A" w:rsidRDefault="00312898" w:rsidP="00B4490A">
      <w:pPr>
        <w:pStyle w:val="Default"/>
        <w:ind w:left="363"/>
        <w:rPr>
          <w:b/>
          <w:color w:val="auto"/>
          <w:sz w:val="20"/>
          <w:szCs w:val="20"/>
        </w:rPr>
      </w:pPr>
      <w:r w:rsidRPr="00B4490A">
        <w:rPr>
          <w:b/>
          <w:color w:val="auto"/>
          <w:sz w:val="20"/>
          <w:szCs w:val="20"/>
        </w:rPr>
        <w:t xml:space="preserve">Newmarket Road Fordham, </w:t>
      </w:r>
    </w:p>
    <w:p w:rsidR="00312898" w:rsidRPr="00B4490A" w:rsidRDefault="00312898" w:rsidP="00B4490A">
      <w:pPr>
        <w:pStyle w:val="Default"/>
        <w:ind w:left="363"/>
        <w:rPr>
          <w:color w:val="auto"/>
        </w:rPr>
      </w:pPr>
      <w:r w:rsidRPr="00B4490A">
        <w:rPr>
          <w:b/>
          <w:color w:val="auto"/>
          <w:sz w:val="20"/>
          <w:szCs w:val="20"/>
        </w:rPr>
        <w:t>Cambridgeshire CB7 5WW</w:t>
      </w:r>
      <w:r w:rsidRPr="00B4490A">
        <w:rPr>
          <w:color w:val="auto"/>
          <w:sz w:val="20"/>
          <w:szCs w:val="20"/>
        </w:rPr>
        <w:t xml:space="preserve">. </w:t>
      </w:r>
    </w:p>
    <w:p w:rsidR="00312898" w:rsidRPr="00B4490A" w:rsidRDefault="00312898" w:rsidP="00B4490A">
      <w:pPr>
        <w:autoSpaceDE w:val="0"/>
        <w:autoSpaceDN w:val="0"/>
        <w:rPr>
          <w:rFonts w:ascii="Verdana" w:hAnsi="Verdana"/>
        </w:rPr>
      </w:pPr>
    </w:p>
    <w:p w:rsidR="00312898" w:rsidRPr="00B4490A" w:rsidRDefault="00312898" w:rsidP="00B4490A">
      <w:pPr>
        <w:pStyle w:val="ListParagraph"/>
        <w:ind w:left="363"/>
        <w:jc w:val="both"/>
        <w:rPr>
          <w:rFonts w:ascii="Verdana" w:hAnsi="Verdana"/>
          <w:color w:val="000000"/>
          <w:spacing w:val="-2"/>
          <w:sz w:val="20"/>
        </w:rPr>
      </w:pPr>
      <w:r w:rsidRPr="00B4490A">
        <w:rPr>
          <w:rFonts w:ascii="Verdana" w:hAnsi="Verdana"/>
          <w:sz w:val="20"/>
        </w:rPr>
        <w:t xml:space="preserve">Samples collected outside of FEI Groups 1 and 2 may be analysed at an alternative FEI Approved Laboratory </w:t>
      </w:r>
      <w:r w:rsidRPr="00B4490A">
        <w:rPr>
          <w:rFonts w:ascii="Verdana" w:hAnsi="Verdana"/>
          <w:color w:val="000000"/>
          <w:spacing w:val="-2"/>
          <w:sz w:val="20"/>
        </w:rPr>
        <w:t xml:space="preserve">(Vet. Regs. Art. 1064). Additional information can be found under </w:t>
      </w:r>
      <w:hyperlink r:id="rId18" w:history="1">
        <w:r w:rsidRPr="00B4490A">
          <w:rPr>
            <w:rStyle w:val="Hyperlink"/>
            <w:rFonts w:ascii="Verdana" w:hAnsi="Verdana"/>
            <w:color w:val="4BACC6"/>
            <w:spacing w:val="-2"/>
            <w:sz w:val="20"/>
          </w:rPr>
          <w:t>http://www.fei.org/fei/horse-health-and-welfare/doping-controlled-medication</w:t>
        </w:r>
      </w:hyperlink>
    </w:p>
    <w:p w:rsidR="00312898" w:rsidRPr="00B4490A" w:rsidRDefault="00312898" w:rsidP="00B4490A">
      <w:pPr>
        <w:pStyle w:val="ListParagraph"/>
        <w:ind w:left="363"/>
        <w:jc w:val="both"/>
        <w:rPr>
          <w:rFonts w:ascii="Verdana" w:hAnsi="Verdana"/>
          <w:b/>
          <w:spacing w:val="-2"/>
          <w:sz w:val="20"/>
        </w:rPr>
      </w:pPr>
    </w:p>
    <w:p w:rsidR="00312898" w:rsidRPr="00B4490A" w:rsidRDefault="00312898" w:rsidP="00B4490A">
      <w:pPr>
        <w:suppressAutoHyphens/>
        <w:spacing w:before="120"/>
        <w:ind w:left="438"/>
        <w:jc w:val="both"/>
        <w:rPr>
          <w:rFonts w:ascii="Verdana" w:hAnsi="Verdana"/>
          <w:color w:val="000000"/>
          <w:spacing w:val="-2"/>
          <w:sz w:val="16"/>
          <w:szCs w:val="16"/>
        </w:rPr>
      </w:pPr>
      <w:r w:rsidRPr="00B4490A">
        <w:rPr>
          <w:rFonts w:ascii="Verdana" w:hAnsi="Verdana"/>
          <w:b/>
          <w:spacing w:val="-2"/>
          <w:sz w:val="16"/>
          <w:szCs w:val="16"/>
          <w:u w:val="single"/>
        </w:rPr>
        <w:t xml:space="preserve">Please select the FEI Approved Laboratory for your event from one of the following: </w:t>
      </w:r>
    </w:p>
    <w:p w:rsidR="00312898" w:rsidRDefault="00312898" w:rsidP="00337E68">
      <w:pPr>
        <w:pStyle w:val="ListParagraph"/>
        <w:ind w:left="363"/>
        <w:jc w:val="both"/>
        <w:rPr>
          <w:rFonts w:ascii="Verdana" w:hAnsi="Verdana"/>
          <w:b/>
          <w:spacing w:val="-2"/>
          <w:sz w:val="20"/>
        </w:rPr>
      </w:pPr>
    </w:p>
    <w:tbl>
      <w:tblPr>
        <w:tblW w:w="8239" w:type="dxa"/>
        <w:jc w:val="center"/>
        <w:tblInd w:w="93" w:type="dxa"/>
        <w:tblLook w:val="00A0"/>
      </w:tblPr>
      <w:tblGrid>
        <w:gridCol w:w="1611"/>
        <w:gridCol w:w="5440"/>
        <w:gridCol w:w="1080"/>
      </w:tblGrid>
      <w:tr w:rsidR="00312898" w:rsidRPr="005A16FC" w:rsidTr="00B4490A">
        <w:trPr>
          <w:trHeight w:val="258"/>
          <w:jc w:val="center"/>
        </w:trPr>
        <w:tc>
          <w:tcPr>
            <w:tcW w:w="1719" w:type="dxa"/>
            <w:tcBorders>
              <w:top w:val="single" w:sz="8" w:space="0" w:color="auto"/>
              <w:left w:val="single" w:sz="8" w:space="0" w:color="auto"/>
              <w:bottom w:val="single" w:sz="8" w:space="0" w:color="auto"/>
              <w:right w:val="single" w:sz="4" w:space="0" w:color="auto"/>
            </w:tcBorders>
            <w:shd w:val="clear" w:color="000000" w:fill="FAC090"/>
            <w:noWrap/>
            <w:vAlign w:val="center"/>
          </w:tcPr>
          <w:p w:rsidR="00312898" w:rsidRPr="005A16FC" w:rsidRDefault="00312898" w:rsidP="006363E6">
            <w:pPr>
              <w:widowControl/>
              <w:jc w:val="center"/>
              <w:rPr>
                <w:rFonts w:ascii="Verdana" w:hAnsi="Verdana"/>
                <w:b/>
                <w:bCs/>
                <w:color w:val="000000"/>
                <w:sz w:val="16"/>
                <w:szCs w:val="16"/>
                <w:lang w:eastAsia="en-GB"/>
              </w:rPr>
            </w:pPr>
            <w:r w:rsidRPr="005A16FC">
              <w:rPr>
                <w:rFonts w:ascii="Verdana" w:hAnsi="Verdana"/>
                <w:b/>
                <w:bCs/>
                <w:color w:val="000000"/>
                <w:sz w:val="16"/>
                <w:szCs w:val="16"/>
                <w:lang w:eastAsia="en-GB"/>
              </w:rPr>
              <w:t>Localisation</w:t>
            </w:r>
          </w:p>
        </w:tc>
        <w:tc>
          <w:tcPr>
            <w:tcW w:w="5440" w:type="dxa"/>
            <w:tcBorders>
              <w:top w:val="single" w:sz="8" w:space="0" w:color="auto"/>
              <w:left w:val="nil"/>
              <w:bottom w:val="single" w:sz="8" w:space="0" w:color="auto"/>
              <w:right w:val="single" w:sz="4" w:space="0" w:color="auto"/>
            </w:tcBorders>
            <w:shd w:val="clear" w:color="000000" w:fill="FAC090"/>
            <w:noWrap/>
            <w:vAlign w:val="center"/>
          </w:tcPr>
          <w:p w:rsidR="00312898" w:rsidRPr="005A16FC" w:rsidRDefault="00312898" w:rsidP="006363E6">
            <w:pPr>
              <w:widowControl/>
              <w:jc w:val="center"/>
              <w:rPr>
                <w:rFonts w:ascii="Verdana" w:hAnsi="Verdana"/>
                <w:b/>
                <w:bCs/>
                <w:color w:val="000000"/>
                <w:sz w:val="16"/>
                <w:szCs w:val="16"/>
                <w:lang w:eastAsia="en-GB"/>
              </w:rPr>
            </w:pPr>
            <w:r w:rsidRPr="005A16FC">
              <w:rPr>
                <w:rFonts w:ascii="Verdana" w:hAnsi="Verdana"/>
                <w:b/>
                <w:bCs/>
                <w:color w:val="000000"/>
                <w:sz w:val="16"/>
                <w:szCs w:val="16"/>
                <w:lang w:eastAsia="en-GB"/>
              </w:rPr>
              <w:t>Contact</w:t>
            </w:r>
          </w:p>
        </w:tc>
        <w:tc>
          <w:tcPr>
            <w:tcW w:w="1080" w:type="dxa"/>
            <w:tcBorders>
              <w:top w:val="single" w:sz="8" w:space="0" w:color="auto"/>
              <w:left w:val="nil"/>
              <w:bottom w:val="single" w:sz="8" w:space="0" w:color="auto"/>
              <w:right w:val="single" w:sz="8" w:space="0" w:color="auto"/>
            </w:tcBorders>
            <w:shd w:val="clear" w:color="000000" w:fill="FAC090"/>
            <w:noWrap/>
            <w:vAlign w:val="center"/>
          </w:tcPr>
          <w:p w:rsidR="00312898" w:rsidRPr="005A16FC" w:rsidRDefault="00312898" w:rsidP="006363E6">
            <w:pPr>
              <w:widowControl/>
              <w:jc w:val="center"/>
              <w:rPr>
                <w:rFonts w:ascii="Verdana" w:hAnsi="Verdana"/>
                <w:b/>
                <w:bCs/>
                <w:color w:val="000000"/>
                <w:sz w:val="16"/>
                <w:szCs w:val="16"/>
                <w:lang w:eastAsia="en-GB"/>
              </w:rPr>
            </w:pPr>
            <w:r w:rsidRPr="005A16FC">
              <w:rPr>
                <w:rFonts w:ascii="Verdana" w:hAnsi="Verdana"/>
                <w:b/>
                <w:bCs/>
                <w:color w:val="000000"/>
                <w:sz w:val="16"/>
                <w:szCs w:val="16"/>
                <w:lang w:eastAsia="en-GB"/>
              </w:rPr>
              <w:t>Choice</w:t>
            </w:r>
          </w:p>
        </w:tc>
      </w:tr>
      <w:tr w:rsidR="00312898" w:rsidRPr="005A16FC" w:rsidTr="00B4490A">
        <w:trPr>
          <w:trHeight w:val="1483"/>
          <w:jc w:val="center"/>
        </w:trPr>
        <w:tc>
          <w:tcPr>
            <w:tcW w:w="1719" w:type="dxa"/>
            <w:tcBorders>
              <w:top w:val="nil"/>
              <w:left w:val="single" w:sz="8" w:space="0" w:color="auto"/>
              <w:bottom w:val="single" w:sz="4" w:space="0" w:color="auto"/>
              <w:right w:val="single" w:sz="4"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r w:rsidRPr="005A16FC">
              <w:rPr>
                <w:rFonts w:ascii="Verdana" w:hAnsi="Verdana"/>
                <w:color w:val="000000"/>
                <w:sz w:val="16"/>
                <w:szCs w:val="16"/>
                <w:lang w:eastAsia="en-GB"/>
              </w:rPr>
              <w:t>World Wide</w:t>
            </w:r>
          </w:p>
        </w:tc>
        <w:tc>
          <w:tcPr>
            <w:tcW w:w="5440" w:type="dxa"/>
            <w:tcBorders>
              <w:top w:val="nil"/>
              <w:left w:val="nil"/>
              <w:bottom w:val="single" w:sz="4" w:space="0" w:color="auto"/>
              <w:right w:val="single" w:sz="4" w:space="0" w:color="auto"/>
            </w:tcBorders>
            <w:vAlign w:val="center"/>
          </w:tcPr>
          <w:p w:rsidR="00312898" w:rsidRDefault="00312898" w:rsidP="006363E6">
            <w:pPr>
              <w:widowControl/>
              <w:jc w:val="center"/>
              <w:rPr>
                <w:rFonts w:ascii="Verdana" w:hAnsi="Verdana"/>
                <w:b/>
                <w:color w:val="000000"/>
                <w:sz w:val="16"/>
                <w:szCs w:val="16"/>
                <w:lang w:eastAsia="en-GB"/>
              </w:rPr>
            </w:pPr>
          </w:p>
          <w:p w:rsidR="00312898" w:rsidRPr="005A16FC" w:rsidRDefault="00312898" w:rsidP="00B4490A">
            <w:pPr>
              <w:widowControl/>
              <w:jc w:val="center"/>
              <w:rPr>
                <w:rFonts w:ascii="Verdana" w:hAnsi="Verdana"/>
                <w:color w:val="000000"/>
                <w:sz w:val="16"/>
                <w:szCs w:val="16"/>
                <w:lang w:eastAsia="en-GB"/>
              </w:rPr>
            </w:pPr>
            <w:r w:rsidRPr="00B4490A">
              <w:rPr>
                <w:rFonts w:ascii="Verdana" w:hAnsi="Verdana"/>
                <w:b/>
                <w:color w:val="000000"/>
                <w:sz w:val="16"/>
                <w:szCs w:val="16"/>
                <w:lang w:eastAsia="en-GB"/>
              </w:rPr>
              <w:t>LGC Limited</w:t>
            </w:r>
            <w:r w:rsidRPr="00B4490A">
              <w:rPr>
                <w:rFonts w:ascii="Verdana" w:hAnsi="Verdana"/>
                <w:color w:val="000000"/>
                <w:sz w:val="16"/>
                <w:szCs w:val="16"/>
                <w:lang w:eastAsia="en-GB"/>
              </w:rPr>
              <w:br/>
              <w:t>Dr. Clive Pearce</w:t>
            </w:r>
            <w:r w:rsidRPr="00B4490A">
              <w:rPr>
                <w:rFonts w:ascii="Verdana" w:hAnsi="Verdana"/>
                <w:color w:val="000000"/>
                <w:sz w:val="16"/>
                <w:szCs w:val="16"/>
                <w:lang w:eastAsia="en-GB"/>
              </w:rPr>
              <w:br/>
              <w:t>Quotient Bio Analytical Sciences and HFL Sport Science Newmarket Road Fordham</w:t>
            </w:r>
            <w:r w:rsidRPr="00B4490A">
              <w:rPr>
                <w:rFonts w:ascii="Verdana" w:hAnsi="Verdana"/>
                <w:color w:val="000000"/>
                <w:sz w:val="16"/>
                <w:szCs w:val="16"/>
                <w:lang w:eastAsia="en-GB"/>
              </w:rPr>
              <w:br/>
              <w:t>Cambridgeshire CB7 5 WW</w:t>
            </w:r>
            <w:r w:rsidRPr="00B4490A">
              <w:rPr>
                <w:rFonts w:ascii="Verdana" w:hAnsi="Verdana"/>
                <w:color w:val="000000"/>
                <w:sz w:val="16"/>
                <w:szCs w:val="16"/>
                <w:lang w:eastAsia="en-GB"/>
              </w:rPr>
              <w:br/>
              <w:t>Tel: +44 (0) 1638 720 500</w:t>
            </w:r>
            <w:r w:rsidRPr="00B4490A">
              <w:rPr>
                <w:rFonts w:ascii="Verdana" w:hAnsi="Verdana"/>
                <w:color w:val="000000"/>
                <w:sz w:val="16"/>
                <w:szCs w:val="16"/>
                <w:lang w:eastAsia="en-GB"/>
              </w:rPr>
              <w:br/>
              <w:t>Fax: +44 (0) 1638 724 200</w:t>
            </w:r>
            <w:r w:rsidRPr="00B4490A">
              <w:rPr>
                <w:rFonts w:ascii="Verdana" w:hAnsi="Verdana"/>
                <w:color w:val="000000"/>
                <w:sz w:val="16"/>
                <w:szCs w:val="16"/>
                <w:lang w:eastAsia="en-GB"/>
              </w:rPr>
              <w:br/>
              <w:t xml:space="preserve">email: </w:t>
            </w:r>
            <w:hyperlink r:id="rId19" w:history="1">
              <w:r w:rsidRPr="005849C5">
                <w:rPr>
                  <w:rStyle w:val="Hyperlink"/>
                  <w:rFonts w:ascii="Verdana" w:hAnsi="Verdana"/>
                  <w:sz w:val="16"/>
                  <w:szCs w:val="16"/>
                  <w:lang w:eastAsia="en-GB"/>
                </w:rPr>
                <w:t>Clive.Pearce@LGCGroup.com</w:t>
              </w:r>
            </w:hyperlink>
          </w:p>
        </w:tc>
        <w:tc>
          <w:tcPr>
            <w:tcW w:w="1080" w:type="dxa"/>
            <w:tcBorders>
              <w:top w:val="nil"/>
              <w:left w:val="nil"/>
              <w:bottom w:val="single" w:sz="4" w:space="0" w:color="auto"/>
              <w:right w:val="single" w:sz="8"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p>
        </w:tc>
      </w:tr>
      <w:tr w:rsidR="00312898" w:rsidRPr="005A16FC" w:rsidTr="00B4490A">
        <w:trPr>
          <w:trHeight w:val="1473"/>
          <w:jc w:val="center"/>
        </w:trPr>
        <w:tc>
          <w:tcPr>
            <w:tcW w:w="1719" w:type="dxa"/>
            <w:tcBorders>
              <w:top w:val="nil"/>
              <w:left w:val="single" w:sz="8" w:space="0" w:color="auto"/>
              <w:bottom w:val="single" w:sz="4" w:space="0" w:color="auto"/>
              <w:right w:val="single" w:sz="4"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r>
              <w:rPr>
                <w:rFonts w:ascii="Verdana" w:hAnsi="Verdana"/>
                <w:color w:val="000000"/>
                <w:sz w:val="16"/>
                <w:szCs w:val="16"/>
                <w:lang w:eastAsia="en-GB"/>
              </w:rPr>
              <w:t>Europe</w:t>
            </w:r>
          </w:p>
        </w:tc>
        <w:tc>
          <w:tcPr>
            <w:tcW w:w="5440" w:type="dxa"/>
            <w:tcBorders>
              <w:top w:val="nil"/>
              <w:left w:val="nil"/>
              <w:bottom w:val="single" w:sz="4" w:space="0" w:color="auto"/>
              <w:right w:val="single" w:sz="4" w:space="0" w:color="auto"/>
            </w:tcBorders>
            <w:vAlign w:val="center"/>
          </w:tcPr>
          <w:p w:rsidR="00312898" w:rsidRDefault="00312898" w:rsidP="006363E6">
            <w:pPr>
              <w:widowControl/>
              <w:jc w:val="center"/>
              <w:rPr>
                <w:rFonts w:ascii="Verdana" w:hAnsi="Verdana"/>
                <w:b/>
                <w:color w:val="000000"/>
                <w:sz w:val="16"/>
                <w:szCs w:val="16"/>
                <w:lang w:eastAsia="en-GB"/>
              </w:rPr>
            </w:pPr>
          </w:p>
          <w:p w:rsidR="00312898" w:rsidRPr="00B4490A" w:rsidRDefault="00312898" w:rsidP="00B4490A">
            <w:pPr>
              <w:widowControl/>
              <w:jc w:val="center"/>
              <w:rPr>
                <w:rFonts w:ascii="Verdana" w:hAnsi="Verdana"/>
                <w:color w:val="000000"/>
                <w:sz w:val="16"/>
                <w:szCs w:val="16"/>
                <w:lang w:eastAsia="en-GB"/>
              </w:rPr>
            </w:pPr>
            <w:r w:rsidRPr="00B4490A">
              <w:rPr>
                <w:rFonts w:ascii="Verdana" w:hAnsi="Verdana"/>
                <w:b/>
                <w:color w:val="000000"/>
                <w:sz w:val="16"/>
                <w:szCs w:val="16"/>
                <w:lang w:eastAsia="en-GB"/>
              </w:rPr>
              <w:t>LGC Limited</w:t>
            </w:r>
            <w:r w:rsidRPr="00B4490A">
              <w:rPr>
                <w:rFonts w:ascii="Verdana" w:hAnsi="Verdana"/>
                <w:color w:val="000000"/>
                <w:sz w:val="16"/>
                <w:szCs w:val="16"/>
                <w:lang w:eastAsia="en-GB"/>
              </w:rPr>
              <w:br/>
              <w:t>Dr. Clive Pearce</w:t>
            </w:r>
            <w:r w:rsidRPr="00B4490A">
              <w:rPr>
                <w:rFonts w:ascii="Verdana" w:hAnsi="Verdana"/>
                <w:color w:val="000000"/>
                <w:sz w:val="16"/>
                <w:szCs w:val="16"/>
                <w:lang w:eastAsia="en-GB"/>
              </w:rPr>
              <w:br/>
              <w:t>Quotient Bio Analytical Sciences and HFL Sport Science Newmarket Road Fordham</w:t>
            </w:r>
            <w:r w:rsidRPr="00B4490A">
              <w:rPr>
                <w:rFonts w:ascii="Verdana" w:hAnsi="Verdana"/>
                <w:color w:val="000000"/>
                <w:sz w:val="16"/>
                <w:szCs w:val="16"/>
                <w:lang w:eastAsia="en-GB"/>
              </w:rPr>
              <w:br/>
              <w:t>Cambridgeshire CB7 5 WW</w:t>
            </w:r>
            <w:r w:rsidRPr="00B4490A">
              <w:rPr>
                <w:rFonts w:ascii="Verdana" w:hAnsi="Verdana"/>
                <w:color w:val="000000"/>
                <w:sz w:val="16"/>
                <w:szCs w:val="16"/>
                <w:lang w:eastAsia="en-GB"/>
              </w:rPr>
              <w:br/>
              <w:t>Tel: +44 (0) 1638 720 500</w:t>
            </w:r>
            <w:r w:rsidRPr="00B4490A">
              <w:rPr>
                <w:rFonts w:ascii="Verdana" w:hAnsi="Verdana"/>
                <w:color w:val="000000"/>
                <w:sz w:val="16"/>
                <w:szCs w:val="16"/>
                <w:lang w:eastAsia="en-GB"/>
              </w:rPr>
              <w:br/>
              <w:t>Fax: +44 (0) 1638 724 200</w:t>
            </w:r>
            <w:r w:rsidRPr="00B4490A">
              <w:rPr>
                <w:rFonts w:ascii="Verdana" w:hAnsi="Verdana"/>
                <w:color w:val="000000"/>
                <w:sz w:val="16"/>
                <w:szCs w:val="16"/>
                <w:lang w:eastAsia="en-GB"/>
              </w:rPr>
              <w:br/>
              <w:t xml:space="preserve">email: </w:t>
            </w:r>
            <w:hyperlink r:id="rId20" w:history="1">
              <w:r w:rsidRPr="005849C5">
                <w:rPr>
                  <w:rStyle w:val="Hyperlink"/>
                  <w:rFonts w:ascii="Verdana" w:hAnsi="Verdana"/>
                  <w:sz w:val="16"/>
                  <w:szCs w:val="16"/>
                  <w:lang w:eastAsia="en-GB"/>
                </w:rPr>
                <w:t>Clive.Pearce@LGCGroup.com</w:t>
              </w:r>
            </w:hyperlink>
          </w:p>
        </w:tc>
        <w:tc>
          <w:tcPr>
            <w:tcW w:w="1080" w:type="dxa"/>
            <w:tcBorders>
              <w:top w:val="nil"/>
              <w:left w:val="nil"/>
              <w:bottom w:val="single" w:sz="4" w:space="0" w:color="auto"/>
              <w:right w:val="single" w:sz="8"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p>
        </w:tc>
      </w:tr>
      <w:tr w:rsidR="00312898" w:rsidRPr="005A16FC" w:rsidTr="00B4490A">
        <w:trPr>
          <w:trHeight w:val="1629"/>
          <w:jc w:val="center"/>
        </w:trPr>
        <w:tc>
          <w:tcPr>
            <w:tcW w:w="1719" w:type="dxa"/>
            <w:tcBorders>
              <w:top w:val="nil"/>
              <w:left w:val="single" w:sz="8" w:space="0" w:color="auto"/>
              <w:bottom w:val="single" w:sz="4" w:space="0" w:color="auto"/>
              <w:right w:val="single" w:sz="4"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r w:rsidRPr="005A16FC">
              <w:rPr>
                <w:rFonts w:ascii="Verdana" w:hAnsi="Verdana"/>
                <w:color w:val="000000"/>
                <w:sz w:val="16"/>
                <w:szCs w:val="16"/>
                <w:lang w:eastAsia="en-GB"/>
              </w:rPr>
              <w:t>Aust</w:t>
            </w:r>
            <w:r>
              <w:rPr>
                <w:rFonts w:ascii="Verdana" w:hAnsi="Verdana"/>
                <w:color w:val="000000"/>
                <w:sz w:val="16"/>
                <w:szCs w:val="16"/>
                <w:lang w:eastAsia="en-GB"/>
              </w:rPr>
              <w:t>r</w:t>
            </w:r>
            <w:r w:rsidRPr="005A16FC">
              <w:rPr>
                <w:rFonts w:ascii="Verdana" w:hAnsi="Verdana"/>
                <w:color w:val="000000"/>
                <w:sz w:val="16"/>
                <w:szCs w:val="16"/>
                <w:lang w:eastAsia="en-GB"/>
              </w:rPr>
              <w:t>alia</w:t>
            </w:r>
            <w:r>
              <w:rPr>
                <w:rFonts w:ascii="Verdana" w:hAnsi="Verdana"/>
                <w:color w:val="000000"/>
                <w:sz w:val="16"/>
                <w:szCs w:val="16"/>
                <w:lang w:eastAsia="en-GB"/>
              </w:rPr>
              <w:t xml:space="preserve"> / Oceania</w:t>
            </w:r>
          </w:p>
        </w:tc>
        <w:tc>
          <w:tcPr>
            <w:tcW w:w="5440" w:type="dxa"/>
            <w:tcBorders>
              <w:top w:val="nil"/>
              <w:left w:val="nil"/>
              <w:bottom w:val="single" w:sz="4" w:space="0" w:color="auto"/>
              <w:right w:val="single" w:sz="4" w:space="0" w:color="auto"/>
            </w:tcBorders>
            <w:vAlign w:val="center"/>
          </w:tcPr>
          <w:p w:rsidR="00312898" w:rsidRPr="005A16FC" w:rsidRDefault="00312898" w:rsidP="006363E6">
            <w:pPr>
              <w:widowControl/>
              <w:jc w:val="center"/>
              <w:rPr>
                <w:rFonts w:ascii="Verdana" w:hAnsi="Verdana"/>
                <w:color w:val="000000"/>
                <w:sz w:val="16"/>
                <w:szCs w:val="16"/>
                <w:lang w:eastAsia="en-GB"/>
              </w:rPr>
            </w:pPr>
            <w:r w:rsidRPr="00B4490A">
              <w:rPr>
                <w:rFonts w:ascii="Verdana" w:hAnsi="Verdana"/>
                <w:b/>
                <w:color w:val="000000"/>
                <w:sz w:val="16"/>
                <w:szCs w:val="16"/>
                <w:lang w:eastAsia="en-GB"/>
              </w:rPr>
              <w:t>Australian Racing Forensic Laboratory</w:t>
            </w:r>
            <w:r w:rsidRPr="005A16FC">
              <w:rPr>
                <w:rFonts w:ascii="Verdana" w:hAnsi="Verdana"/>
                <w:color w:val="000000"/>
                <w:sz w:val="16"/>
                <w:szCs w:val="16"/>
                <w:lang w:eastAsia="en-GB"/>
              </w:rPr>
              <w:br/>
              <w:t>Dr. Allen Stenhouse</w:t>
            </w:r>
            <w:r w:rsidRPr="005A16FC">
              <w:rPr>
                <w:rFonts w:ascii="Verdana" w:hAnsi="Verdana"/>
                <w:color w:val="000000"/>
                <w:sz w:val="16"/>
                <w:szCs w:val="16"/>
                <w:lang w:eastAsia="en-GB"/>
              </w:rPr>
              <w:br/>
              <w:t>PO Box 3</w:t>
            </w:r>
            <w:r w:rsidRPr="005A16FC">
              <w:rPr>
                <w:rFonts w:ascii="Verdana" w:hAnsi="Verdana"/>
                <w:color w:val="000000"/>
                <w:sz w:val="16"/>
                <w:szCs w:val="16"/>
                <w:lang w:eastAsia="en-GB"/>
              </w:rPr>
              <w:br/>
              <w:t>Randwick Racecourse 2031</w:t>
            </w:r>
            <w:r w:rsidRPr="005A16FC">
              <w:rPr>
                <w:rFonts w:ascii="Verdana" w:hAnsi="Verdana"/>
                <w:color w:val="000000"/>
                <w:sz w:val="16"/>
                <w:szCs w:val="16"/>
                <w:lang w:eastAsia="en-GB"/>
              </w:rPr>
              <w:br/>
              <w:t>New South Wales 2031</w:t>
            </w:r>
            <w:r w:rsidRPr="005A16FC">
              <w:rPr>
                <w:rFonts w:ascii="Verdana" w:hAnsi="Verdana"/>
                <w:color w:val="000000"/>
                <w:sz w:val="16"/>
                <w:szCs w:val="16"/>
                <w:lang w:eastAsia="en-GB"/>
              </w:rPr>
              <w:br/>
              <w:t>Tel: (61 2) 83 44 50 00</w:t>
            </w:r>
            <w:r w:rsidRPr="005A16FC">
              <w:rPr>
                <w:rFonts w:ascii="Verdana" w:hAnsi="Verdana"/>
                <w:color w:val="000000"/>
                <w:sz w:val="16"/>
                <w:szCs w:val="16"/>
                <w:lang w:eastAsia="en-GB"/>
              </w:rPr>
              <w:br/>
              <w:t>Fax: (61 2) 96 62 61 07</w:t>
            </w:r>
            <w:r w:rsidRPr="005A16FC">
              <w:rPr>
                <w:rFonts w:ascii="Verdana" w:hAnsi="Verdana"/>
                <w:color w:val="000000"/>
                <w:sz w:val="16"/>
                <w:szCs w:val="16"/>
                <w:lang w:eastAsia="en-GB"/>
              </w:rPr>
              <w:br/>
              <w:t>Email: awadasz@racingnsw.com.au</w:t>
            </w:r>
          </w:p>
        </w:tc>
        <w:tc>
          <w:tcPr>
            <w:tcW w:w="1080" w:type="dxa"/>
            <w:tcBorders>
              <w:top w:val="nil"/>
              <w:left w:val="nil"/>
              <w:bottom w:val="single" w:sz="4" w:space="0" w:color="auto"/>
              <w:right w:val="single" w:sz="8"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p>
        </w:tc>
      </w:tr>
      <w:tr w:rsidR="00312898" w:rsidRPr="005A16FC" w:rsidTr="00B4490A">
        <w:trPr>
          <w:trHeight w:val="1477"/>
          <w:jc w:val="center"/>
        </w:trPr>
        <w:tc>
          <w:tcPr>
            <w:tcW w:w="1719" w:type="dxa"/>
            <w:tcBorders>
              <w:top w:val="nil"/>
              <w:left w:val="single" w:sz="8" w:space="0" w:color="auto"/>
              <w:bottom w:val="single" w:sz="4" w:space="0" w:color="auto"/>
              <w:right w:val="single" w:sz="4" w:space="0" w:color="auto"/>
            </w:tcBorders>
            <w:vAlign w:val="center"/>
          </w:tcPr>
          <w:p w:rsidR="00312898" w:rsidRPr="005A16FC" w:rsidRDefault="00312898" w:rsidP="006363E6">
            <w:pPr>
              <w:widowControl/>
              <w:jc w:val="center"/>
              <w:rPr>
                <w:rFonts w:ascii="Verdana" w:hAnsi="Verdana"/>
                <w:color w:val="000000"/>
                <w:sz w:val="16"/>
                <w:szCs w:val="16"/>
                <w:lang w:eastAsia="en-GB"/>
              </w:rPr>
            </w:pPr>
            <w:r w:rsidRPr="005A16FC">
              <w:rPr>
                <w:rFonts w:ascii="Verdana" w:hAnsi="Verdana"/>
                <w:color w:val="000000"/>
                <w:sz w:val="16"/>
                <w:szCs w:val="16"/>
                <w:lang w:eastAsia="en-GB"/>
              </w:rPr>
              <w:t>United States of America</w:t>
            </w:r>
            <w:r>
              <w:rPr>
                <w:rFonts w:ascii="Verdana" w:hAnsi="Verdana"/>
                <w:color w:val="000000"/>
                <w:sz w:val="16"/>
                <w:szCs w:val="16"/>
                <w:lang w:eastAsia="en-GB"/>
              </w:rPr>
              <w:t xml:space="preserve"> / America</w:t>
            </w:r>
          </w:p>
        </w:tc>
        <w:tc>
          <w:tcPr>
            <w:tcW w:w="5440" w:type="dxa"/>
            <w:tcBorders>
              <w:top w:val="nil"/>
              <w:left w:val="nil"/>
              <w:bottom w:val="single" w:sz="4" w:space="0" w:color="auto"/>
              <w:right w:val="single" w:sz="4" w:space="0" w:color="auto"/>
            </w:tcBorders>
            <w:vAlign w:val="center"/>
          </w:tcPr>
          <w:p w:rsidR="00312898" w:rsidRPr="005A16FC" w:rsidRDefault="00312898" w:rsidP="006363E6">
            <w:pPr>
              <w:widowControl/>
              <w:jc w:val="center"/>
              <w:rPr>
                <w:rFonts w:ascii="Verdana" w:hAnsi="Verdana"/>
                <w:color w:val="000000"/>
                <w:sz w:val="16"/>
                <w:szCs w:val="16"/>
                <w:lang w:eastAsia="en-GB"/>
              </w:rPr>
            </w:pPr>
            <w:r w:rsidRPr="00B4490A">
              <w:rPr>
                <w:rFonts w:ascii="Verdana" w:hAnsi="Verdana"/>
                <w:b/>
                <w:color w:val="000000"/>
                <w:sz w:val="16"/>
                <w:szCs w:val="16"/>
                <w:lang w:eastAsia="en-GB"/>
              </w:rPr>
              <w:t>USEF Equine Drug testing and research laboratory</w:t>
            </w:r>
            <w:r w:rsidRPr="005A16FC">
              <w:rPr>
                <w:rFonts w:ascii="Verdana" w:hAnsi="Verdana"/>
                <w:color w:val="000000"/>
                <w:sz w:val="16"/>
                <w:szCs w:val="16"/>
                <w:lang w:eastAsia="en-GB"/>
              </w:rPr>
              <w:br/>
              <w:t>M. Tom Lomangino</w:t>
            </w:r>
            <w:r w:rsidRPr="005A16FC">
              <w:rPr>
                <w:rFonts w:ascii="Verdana" w:hAnsi="Verdana"/>
                <w:color w:val="000000"/>
                <w:sz w:val="16"/>
                <w:szCs w:val="16"/>
                <w:lang w:eastAsia="en-GB"/>
              </w:rPr>
              <w:br/>
              <w:t>1509 Bull Lea Road, Suite 100</w:t>
            </w:r>
            <w:r w:rsidRPr="005A16FC">
              <w:rPr>
                <w:rFonts w:ascii="Verdana" w:hAnsi="Verdana"/>
                <w:color w:val="000000"/>
                <w:sz w:val="16"/>
                <w:szCs w:val="16"/>
                <w:lang w:eastAsia="en-GB"/>
              </w:rPr>
              <w:br/>
              <w:t>Lexington, KY 40511</w:t>
            </w:r>
            <w:r w:rsidRPr="005A16FC">
              <w:rPr>
                <w:rFonts w:ascii="Verdana" w:hAnsi="Verdana"/>
                <w:color w:val="000000"/>
                <w:sz w:val="16"/>
                <w:szCs w:val="16"/>
                <w:lang w:eastAsia="en-GB"/>
              </w:rPr>
              <w:br/>
              <w:t>Tel: (1 859) 225 2060</w:t>
            </w:r>
            <w:r w:rsidRPr="005A16FC">
              <w:rPr>
                <w:rFonts w:ascii="Verdana" w:hAnsi="Verdana"/>
                <w:color w:val="000000"/>
                <w:sz w:val="16"/>
                <w:szCs w:val="16"/>
                <w:lang w:eastAsia="en-GB"/>
              </w:rPr>
              <w:br/>
              <w:t>Fax: (1 859) 225 2067</w:t>
            </w:r>
            <w:r w:rsidRPr="005A16FC">
              <w:rPr>
                <w:rFonts w:ascii="Verdana" w:hAnsi="Verdana"/>
                <w:color w:val="000000"/>
                <w:sz w:val="16"/>
                <w:szCs w:val="16"/>
                <w:lang w:eastAsia="en-GB"/>
              </w:rPr>
              <w:br/>
              <w:t>Email: medequestrian@aol.com</w:t>
            </w:r>
          </w:p>
        </w:tc>
        <w:tc>
          <w:tcPr>
            <w:tcW w:w="1080" w:type="dxa"/>
            <w:tcBorders>
              <w:top w:val="nil"/>
              <w:left w:val="nil"/>
              <w:bottom w:val="single" w:sz="4" w:space="0" w:color="auto"/>
              <w:right w:val="single" w:sz="8"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p>
        </w:tc>
      </w:tr>
      <w:tr w:rsidR="00312898" w:rsidRPr="005A16FC" w:rsidTr="00B4490A">
        <w:trPr>
          <w:trHeight w:val="1878"/>
          <w:jc w:val="center"/>
        </w:trPr>
        <w:tc>
          <w:tcPr>
            <w:tcW w:w="1719" w:type="dxa"/>
            <w:tcBorders>
              <w:top w:val="nil"/>
              <w:left w:val="single" w:sz="8" w:space="0" w:color="auto"/>
              <w:bottom w:val="single" w:sz="8" w:space="0" w:color="auto"/>
              <w:right w:val="single" w:sz="4"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r w:rsidRPr="005A16FC">
              <w:rPr>
                <w:rFonts w:ascii="Verdana" w:hAnsi="Verdana"/>
                <w:color w:val="000000"/>
                <w:sz w:val="16"/>
                <w:szCs w:val="16"/>
                <w:lang w:eastAsia="en-GB"/>
              </w:rPr>
              <w:t>Hong Kong</w:t>
            </w:r>
            <w:r>
              <w:rPr>
                <w:rFonts w:ascii="Verdana" w:hAnsi="Verdana"/>
                <w:color w:val="000000"/>
                <w:sz w:val="16"/>
                <w:szCs w:val="16"/>
                <w:lang w:eastAsia="en-GB"/>
              </w:rPr>
              <w:t xml:space="preserve"> / Asia</w:t>
            </w:r>
          </w:p>
        </w:tc>
        <w:tc>
          <w:tcPr>
            <w:tcW w:w="5440" w:type="dxa"/>
            <w:tcBorders>
              <w:top w:val="nil"/>
              <w:left w:val="nil"/>
              <w:bottom w:val="single" w:sz="8" w:space="0" w:color="auto"/>
              <w:right w:val="single" w:sz="4" w:space="0" w:color="auto"/>
            </w:tcBorders>
            <w:vAlign w:val="center"/>
          </w:tcPr>
          <w:p w:rsidR="00312898" w:rsidRPr="005A16FC" w:rsidRDefault="00312898" w:rsidP="006363E6">
            <w:pPr>
              <w:widowControl/>
              <w:jc w:val="center"/>
              <w:rPr>
                <w:rFonts w:ascii="Verdana" w:hAnsi="Verdana"/>
                <w:color w:val="000000"/>
                <w:sz w:val="16"/>
                <w:szCs w:val="16"/>
                <w:lang w:eastAsia="en-GB"/>
              </w:rPr>
            </w:pPr>
            <w:r w:rsidRPr="00B4490A">
              <w:rPr>
                <w:rFonts w:ascii="Verdana" w:hAnsi="Verdana"/>
                <w:b/>
                <w:color w:val="000000"/>
                <w:sz w:val="16"/>
                <w:szCs w:val="16"/>
                <w:lang w:eastAsia="en-GB"/>
              </w:rPr>
              <w:t>The Hong Kong Jockey Club</w:t>
            </w:r>
            <w:r w:rsidRPr="005A16FC">
              <w:rPr>
                <w:rFonts w:ascii="Verdana" w:hAnsi="Verdana"/>
                <w:color w:val="000000"/>
                <w:sz w:val="16"/>
                <w:szCs w:val="16"/>
                <w:lang w:eastAsia="en-GB"/>
              </w:rPr>
              <w:br/>
              <w:t>Dr. Terence S.M WAN</w:t>
            </w:r>
            <w:r w:rsidRPr="005A16FC">
              <w:rPr>
                <w:rFonts w:ascii="Verdana" w:hAnsi="Verdana"/>
                <w:color w:val="000000"/>
                <w:sz w:val="16"/>
                <w:szCs w:val="16"/>
                <w:lang w:eastAsia="en-GB"/>
              </w:rPr>
              <w:br/>
              <w:t>Racing Laboratory Department</w:t>
            </w:r>
            <w:r w:rsidRPr="005A16FC">
              <w:rPr>
                <w:rFonts w:ascii="Verdana" w:hAnsi="Verdana"/>
                <w:color w:val="000000"/>
                <w:sz w:val="16"/>
                <w:szCs w:val="16"/>
                <w:lang w:eastAsia="en-GB"/>
              </w:rPr>
              <w:br/>
              <w:t>6th Floor, Sha Tin Central Complex</w:t>
            </w:r>
            <w:r w:rsidRPr="005A16FC">
              <w:rPr>
                <w:rFonts w:ascii="Verdana" w:hAnsi="Verdana"/>
                <w:color w:val="000000"/>
                <w:sz w:val="16"/>
                <w:szCs w:val="16"/>
                <w:lang w:eastAsia="en-GB"/>
              </w:rPr>
              <w:br/>
              <w:t>Sha Tin Racecourse</w:t>
            </w:r>
            <w:r w:rsidRPr="005A16FC">
              <w:rPr>
                <w:rFonts w:ascii="Verdana" w:hAnsi="Verdana"/>
                <w:color w:val="000000"/>
                <w:sz w:val="16"/>
                <w:szCs w:val="16"/>
                <w:lang w:eastAsia="en-GB"/>
              </w:rPr>
              <w:br/>
              <w:t>SHA TIN, NT</w:t>
            </w:r>
            <w:r w:rsidRPr="005A16FC">
              <w:rPr>
                <w:rFonts w:ascii="Verdana" w:hAnsi="Verdana"/>
                <w:color w:val="000000"/>
                <w:sz w:val="16"/>
                <w:szCs w:val="16"/>
                <w:lang w:eastAsia="en-GB"/>
              </w:rPr>
              <w:br/>
              <w:t>tel: (852) 2966 6296</w:t>
            </w:r>
            <w:r w:rsidRPr="005A16FC">
              <w:rPr>
                <w:rFonts w:ascii="Verdana" w:hAnsi="Verdana"/>
                <w:color w:val="000000"/>
                <w:sz w:val="16"/>
                <w:szCs w:val="16"/>
                <w:lang w:eastAsia="en-GB"/>
              </w:rPr>
              <w:br/>
              <w:t>Fax: (852 2607 2618</w:t>
            </w:r>
            <w:r w:rsidRPr="005A16FC">
              <w:rPr>
                <w:rFonts w:ascii="Verdana" w:hAnsi="Verdana"/>
                <w:color w:val="000000"/>
                <w:sz w:val="16"/>
                <w:szCs w:val="16"/>
                <w:lang w:eastAsia="en-GB"/>
              </w:rPr>
              <w:br/>
              <w:t>Email: terence.sm.wan@hkjc.org.hk</w:t>
            </w:r>
          </w:p>
        </w:tc>
        <w:tc>
          <w:tcPr>
            <w:tcW w:w="1080" w:type="dxa"/>
            <w:tcBorders>
              <w:top w:val="nil"/>
              <w:left w:val="nil"/>
              <w:bottom w:val="single" w:sz="8" w:space="0" w:color="auto"/>
              <w:right w:val="single" w:sz="8" w:space="0" w:color="auto"/>
            </w:tcBorders>
            <w:noWrap/>
            <w:vAlign w:val="center"/>
          </w:tcPr>
          <w:p w:rsidR="00312898" w:rsidRPr="005A16FC" w:rsidRDefault="00312898" w:rsidP="006363E6">
            <w:pPr>
              <w:widowControl/>
              <w:jc w:val="center"/>
              <w:rPr>
                <w:rFonts w:ascii="Verdana" w:hAnsi="Verdana"/>
                <w:color w:val="000000"/>
                <w:sz w:val="16"/>
                <w:szCs w:val="16"/>
                <w:lang w:eastAsia="en-GB"/>
              </w:rPr>
            </w:pPr>
          </w:p>
        </w:tc>
      </w:tr>
    </w:tbl>
    <w:p w:rsidR="00312898" w:rsidRDefault="00312898" w:rsidP="00337E68">
      <w:pPr>
        <w:autoSpaceDE w:val="0"/>
        <w:autoSpaceDN w:val="0"/>
        <w:ind w:left="709"/>
        <w:rPr>
          <w:rFonts w:ascii="Verdana" w:hAnsi="Verdana" w:cs="Verdana"/>
          <w:spacing w:val="1"/>
        </w:rPr>
      </w:pPr>
    </w:p>
    <w:p w:rsidR="00312898" w:rsidRDefault="00312898" w:rsidP="00337E68">
      <w:pPr>
        <w:autoSpaceDE w:val="0"/>
        <w:autoSpaceDN w:val="0"/>
        <w:ind w:left="709"/>
        <w:rPr>
          <w:rFonts w:ascii="Verdana" w:hAnsi="Verdana"/>
          <w:color w:val="365F91"/>
        </w:rPr>
      </w:pPr>
    </w:p>
    <w:p w:rsidR="00312898" w:rsidRDefault="00312898" w:rsidP="00337E68">
      <w:pPr>
        <w:pStyle w:val="ListParagraph"/>
        <w:ind w:left="363"/>
        <w:jc w:val="both"/>
        <w:rPr>
          <w:rFonts w:ascii="Verdana" w:hAnsi="Verdana"/>
          <w:b/>
          <w:spacing w:val="-2"/>
          <w:sz w:val="20"/>
        </w:rPr>
      </w:pPr>
    </w:p>
    <w:p w:rsidR="00312898" w:rsidRPr="00A300F0" w:rsidRDefault="00312898" w:rsidP="00337E68">
      <w:pPr>
        <w:autoSpaceDE w:val="0"/>
        <w:autoSpaceDN w:val="0"/>
        <w:adjustRightInd w:val="0"/>
        <w:spacing w:line="239" w:lineRule="exact"/>
        <w:ind w:left="567"/>
        <w:jc w:val="both"/>
        <w:rPr>
          <w:rFonts w:ascii="Verdana" w:hAnsi="Verdana"/>
        </w:rPr>
      </w:pPr>
      <w:r w:rsidRPr="00A300F0">
        <w:rPr>
          <w:rFonts w:ascii="Verdana" w:hAnsi="Verdana" w:cs="Verdana"/>
          <w:spacing w:val="-3"/>
        </w:rPr>
        <w:t xml:space="preserve"> </w:t>
      </w:r>
    </w:p>
    <w:p w:rsidR="00312898" w:rsidRPr="00A300F0" w:rsidRDefault="00312898" w:rsidP="00337E68">
      <w:pPr>
        <w:autoSpaceDE w:val="0"/>
        <w:autoSpaceDN w:val="0"/>
        <w:adjustRightInd w:val="0"/>
        <w:ind w:left="567"/>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312898" w:rsidRPr="00A300F0" w:rsidRDefault="00312898" w:rsidP="00337E68">
      <w:pPr>
        <w:autoSpaceDE w:val="0"/>
        <w:autoSpaceDN w:val="0"/>
        <w:adjustRightInd w:val="0"/>
        <w:ind w:left="567"/>
        <w:jc w:val="both"/>
        <w:rPr>
          <w:rFonts w:ascii="Verdana" w:hAnsi="Verdana"/>
        </w:rPr>
      </w:pPr>
    </w:p>
    <w:p w:rsidR="00312898" w:rsidRPr="00A300F0" w:rsidRDefault="00312898" w:rsidP="00337E68">
      <w:pPr>
        <w:autoSpaceDE w:val="0"/>
        <w:autoSpaceDN w:val="0"/>
        <w:adjustRightInd w:val="0"/>
        <w:ind w:left="567"/>
        <w:jc w:val="both"/>
        <w:rPr>
          <w:rFonts w:ascii="Verdana" w:hAnsi="Verdana" w:cs="Verdana"/>
          <w:spacing w:val="-2"/>
        </w:rPr>
      </w:pPr>
      <w:r w:rsidRPr="00A300F0">
        <w:rPr>
          <w:rFonts w:ascii="Verdana" w:hAnsi="Verdana" w:cs="Verdana"/>
          <w:spacing w:val="-2"/>
        </w:rPr>
        <w:t>If you have any further questions please check:</w:t>
      </w:r>
      <w:r>
        <w:rPr>
          <w:rFonts w:ascii="Verdana" w:hAnsi="Verdana" w:cs="Verdana"/>
          <w:spacing w:val="-2"/>
        </w:rPr>
        <w:t xml:space="preserve"> </w:t>
      </w:r>
      <w:hyperlink r:id="rId21" w:history="1">
        <w:r w:rsidRPr="00703E02">
          <w:rPr>
            <w:rStyle w:val="Hyperlink"/>
            <w:rFonts w:ascii="Verdana" w:hAnsi="Verdana" w:cs="Verdana"/>
            <w:spacing w:val="-2"/>
          </w:rPr>
          <w:t>www.fei.org/Veterinary</w:t>
        </w:r>
      </w:hyperlink>
    </w:p>
    <w:p w:rsidR="00312898" w:rsidRPr="00A300F0" w:rsidRDefault="00312898" w:rsidP="00337E68">
      <w:pPr>
        <w:autoSpaceDE w:val="0"/>
        <w:autoSpaceDN w:val="0"/>
        <w:adjustRightInd w:val="0"/>
        <w:ind w:left="567"/>
        <w:jc w:val="both"/>
        <w:rPr>
          <w:rFonts w:ascii="Verdana" w:hAnsi="Verdana"/>
        </w:rPr>
      </w:pPr>
    </w:p>
    <w:p w:rsidR="00312898" w:rsidRPr="00395829" w:rsidRDefault="00312898" w:rsidP="00337E68">
      <w:pPr>
        <w:ind w:left="567"/>
        <w:jc w:val="both"/>
        <w:rPr>
          <w:rFonts w:ascii="Verdana" w:hAnsi="Verdana" w:cs="Verdana"/>
          <w:spacing w:val="-2"/>
        </w:rPr>
      </w:pPr>
      <w:r w:rsidRPr="00A300F0">
        <w:rPr>
          <w:rFonts w:ascii="Verdana" w:hAnsi="Verdana" w:cs="Verdana"/>
          <w:spacing w:val="3"/>
        </w:rPr>
        <w:t>Please feel free to contact</w:t>
      </w:r>
      <w:r>
        <w:rPr>
          <w:rFonts w:ascii="Verdana" w:hAnsi="Verdana" w:cs="Verdana"/>
          <w:color w:val="FA3200"/>
          <w:spacing w:val="3"/>
        </w:rPr>
        <w:t xml:space="preserve">  </w:t>
      </w:r>
      <w:r w:rsidRPr="00A300F0">
        <w:rPr>
          <w:rFonts w:ascii="Verdana" w:hAnsi="Verdana" w:cs="Verdana"/>
          <w:color w:val="FA3200"/>
          <w:spacing w:val="3"/>
          <w:u w:val="single"/>
        </w:rPr>
        <w:t>veterinary@fei.org</w:t>
      </w:r>
      <w:r w:rsidRPr="00A300F0">
        <w:rPr>
          <w:rFonts w:ascii="Verdana" w:hAnsi="Verdana" w:cs="Verdana"/>
          <w:spacing w:val="3"/>
        </w:rPr>
        <w:t xml:space="preserve"> for further </w:t>
      </w:r>
      <w:r w:rsidRPr="00395829">
        <w:rPr>
          <w:rFonts w:ascii="Verdana" w:hAnsi="Verdana" w:cs="Verdana"/>
          <w:spacing w:val="-2"/>
        </w:rPr>
        <w:t xml:space="preserve">information. </w:t>
      </w:r>
    </w:p>
    <w:p w:rsidR="00312898" w:rsidRDefault="00312898" w:rsidP="00337E68">
      <w:pPr>
        <w:ind w:left="567"/>
        <w:jc w:val="both"/>
        <w:rPr>
          <w:rFonts w:ascii="Verdana" w:hAnsi="Verdana"/>
          <w:szCs w:val="24"/>
        </w:rPr>
      </w:pPr>
      <w:r>
        <w:rPr>
          <w:rFonts w:ascii="Verdana" w:hAnsi="Verdana" w:cs="Verdana"/>
          <w:spacing w:val="-2"/>
          <w:lang w:val="it-IT"/>
        </w:rPr>
        <w:t>Tel: +41 21 310 47 47</w:t>
      </w:r>
    </w:p>
    <w:p w:rsidR="00312898" w:rsidRDefault="00312898" w:rsidP="00337E68">
      <w:pPr>
        <w:widowControl/>
        <w:rPr>
          <w:rFonts w:ascii="Verdana" w:hAnsi="Verdana"/>
          <w:spacing w:val="-2"/>
        </w:rPr>
      </w:pPr>
    </w:p>
    <w:p w:rsidR="00312898" w:rsidRDefault="00312898" w:rsidP="00337E68">
      <w:pPr>
        <w:ind w:left="567"/>
        <w:jc w:val="both"/>
        <w:rPr>
          <w:rFonts w:ascii="Verdana" w:hAnsi="Verdana"/>
          <w:spacing w:val="-2"/>
        </w:rPr>
      </w:pPr>
    </w:p>
    <w:p w:rsidR="00312898" w:rsidRPr="00DE4437" w:rsidRDefault="00312898" w:rsidP="00337E68">
      <w:pPr>
        <w:pStyle w:val="Default"/>
        <w:numPr>
          <w:ilvl w:val="0"/>
          <w:numId w:val="40"/>
        </w:numPr>
        <w:rPr>
          <w:b/>
        </w:rPr>
      </w:pPr>
      <w:r w:rsidRPr="00DE4437">
        <w:rPr>
          <w:b/>
        </w:rPr>
        <w:t>INJURY SURVEILLANCE</w:t>
      </w:r>
    </w:p>
    <w:p w:rsidR="00312898" w:rsidRDefault="00312898" w:rsidP="00337E68">
      <w:pPr>
        <w:pStyle w:val="ListParagraph"/>
        <w:autoSpaceDE w:val="0"/>
        <w:autoSpaceDN w:val="0"/>
        <w:adjustRightInd w:val="0"/>
        <w:spacing w:line="266" w:lineRule="exact"/>
        <w:ind w:left="360"/>
        <w:jc w:val="both"/>
        <w:rPr>
          <w:rFonts w:ascii="Verdana" w:hAnsi="Verdana"/>
          <w:b/>
          <w:sz w:val="22"/>
          <w:szCs w:val="22"/>
        </w:rPr>
      </w:pPr>
      <w:r w:rsidRPr="00DE4437">
        <w:rPr>
          <w:rFonts w:ascii="Verdana" w:hAnsi="Verdana"/>
          <w:b/>
          <w:color w:val="000000"/>
          <w:sz w:val="22"/>
          <w:szCs w:val="22"/>
        </w:rPr>
        <w:t>201</w:t>
      </w:r>
      <w:r>
        <w:rPr>
          <w:rFonts w:ascii="Verdana" w:hAnsi="Verdana"/>
          <w:b/>
          <w:color w:val="000000"/>
          <w:sz w:val="22"/>
          <w:szCs w:val="22"/>
        </w:rPr>
        <w:t>5</w:t>
      </w:r>
      <w:r>
        <w:rPr>
          <w:rFonts w:ascii="Verdana" w:hAnsi="Verdana"/>
          <w:b/>
          <w:color w:val="FF0000"/>
          <w:sz w:val="22"/>
          <w:szCs w:val="22"/>
        </w:rPr>
        <w:t xml:space="preserve"> </w:t>
      </w:r>
      <w:r>
        <w:rPr>
          <w:rFonts w:ascii="Verdana" w:hAnsi="Verdana"/>
          <w:b/>
          <w:sz w:val="22"/>
          <w:szCs w:val="22"/>
        </w:rPr>
        <w:t>Veterinary Regulations Article 1035</w:t>
      </w:r>
    </w:p>
    <w:p w:rsidR="00312898" w:rsidRPr="00DE4437" w:rsidRDefault="00312898" w:rsidP="00337E68">
      <w:pPr>
        <w:ind w:left="360"/>
        <w:jc w:val="both"/>
        <w:rPr>
          <w:rFonts w:ascii="Verdana" w:hAnsi="Verdana"/>
          <w:color w:val="000000"/>
          <w:sz w:val="22"/>
          <w:szCs w:val="22"/>
        </w:rPr>
      </w:pPr>
    </w:p>
    <w:p w:rsidR="00312898" w:rsidRDefault="00312898" w:rsidP="00B97BC3">
      <w:pPr>
        <w:autoSpaceDE w:val="0"/>
        <w:autoSpaceDN w:val="0"/>
        <w:adjustRightInd w:val="0"/>
        <w:ind w:left="360"/>
        <w:rPr>
          <w:rFonts w:ascii="Verdana" w:hAnsi="Verdana" w:cs="Verdana"/>
          <w:color w:val="000000"/>
          <w:lang w:eastAsia="en-GB"/>
        </w:rPr>
      </w:pPr>
      <w:r w:rsidRPr="00DE4437">
        <w:rPr>
          <w:rFonts w:ascii="Verdana" w:hAnsi="Verdana" w:cs="Verdana"/>
          <w:color w:val="000000"/>
          <w:lang w:eastAsia="en-GB"/>
        </w:rPr>
        <w:t>Horses participating in FEI Events are subject to injury surveillance protocols; such information is essential to ensure that (i) the Horse’s welfare remains paramount at all times and (ii) sound scientific reasoning is applied to the safety of all Horses and Athletes participating at Events</w:t>
      </w:r>
      <w:r w:rsidRPr="00B97BC3">
        <w:rPr>
          <w:rFonts w:ascii="Verdana" w:hAnsi="Verdana" w:cs="Verdana"/>
          <w:color w:val="000000"/>
          <w:lang w:eastAsia="en-GB"/>
        </w:rPr>
        <w:t xml:space="preserve">. </w:t>
      </w:r>
    </w:p>
    <w:p w:rsidR="00312898" w:rsidRDefault="00312898" w:rsidP="00B97BC3">
      <w:pPr>
        <w:autoSpaceDE w:val="0"/>
        <w:autoSpaceDN w:val="0"/>
        <w:adjustRightInd w:val="0"/>
        <w:ind w:left="360"/>
        <w:rPr>
          <w:rFonts w:ascii="Verdana" w:hAnsi="Verdana" w:cs="Verdana"/>
          <w:color w:val="000000"/>
          <w:lang w:eastAsia="en-GB"/>
        </w:rPr>
      </w:pPr>
    </w:p>
    <w:p w:rsidR="00312898" w:rsidRDefault="00312898" w:rsidP="00B97BC3">
      <w:pPr>
        <w:autoSpaceDE w:val="0"/>
        <w:autoSpaceDN w:val="0"/>
        <w:adjustRightInd w:val="0"/>
        <w:ind w:left="360"/>
        <w:rPr>
          <w:rFonts w:ascii="Verdana" w:hAnsi="Verdana" w:cs="Verdana"/>
          <w:color w:val="000000"/>
          <w:lang w:eastAsia="en-GB"/>
        </w:rPr>
      </w:pPr>
      <w:r w:rsidRPr="00B97BC3">
        <w:rPr>
          <w:rFonts w:ascii="Verdana" w:hAnsi="Verdana" w:cs="Verdana"/>
          <w:color w:val="000000"/>
          <w:lang w:eastAsia="en-GB"/>
        </w:rPr>
        <w:t>Official Veterinarians are required to report on each injured horse at an event.</w:t>
      </w:r>
    </w:p>
    <w:p w:rsidR="00312898" w:rsidRDefault="00312898" w:rsidP="00337E68">
      <w:pPr>
        <w:autoSpaceDE w:val="0"/>
        <w:autoSpaceDN w:val="0"/>
        <w:adjustRightInd w:val="0"/>
        <w:ind w:left="426"/>
        <w:jc w:val="both"/>
        <w:rPr>
          <w:rFonts w:ascii="Verdana" w:hAnsi="Verdana" w:cs="Verdana"/>
          <w:color w:val="000000"/>
          <w:lang w:eastAsia="en-GB"/>
        </w:rPr>
      </w:pPr>
    </w:p>
    <w:p w:rsidR="00312898" w:rsidRDefault="00312898" w:rsidP="00976087">
      <w:pPr>
        <w:autoSpaceDE w:val="0"/>
        <w:autoSpaceDN w:val="0"/>
        <w:adjustRightInd w:val="0"/>
        <w:ind w:left="426"/>
        <w:jc w:val="both"/>
        <w:rPr>
          <w:rFonts w:ascii="Verdana" w:hAnsi="Verdana"/>
          <w:szCs w:val="24"/>
        </w:rPr>
      </w:pPr>
      <w:r w:rsidRPr="00DE4437">
        <w:rPr>
          <w:rFonts w:ascii="Verdana" w:hAnsi="Verdana" w:cs="Verdana"/>
          <w:color w:val="000000"/>
          <w:lang w:eastAsia="en-GB"/>
        </w:rPr>
        <w:t xml:space="preserve"> </w:t>
      </w:r>
    </w:p>
    <w:p w:rsidR="00312898" w:rsidRDefault="00312898" w:rsidP="00337E68">
      <w:pPr>
        <w:pStyle w:val="ListParagraph"/>
        <w:numPr>
          <w:ilvl w:val="0"/>
          <w:numId w:val="44"/>
        </w:numPr>
        <w:tabs>
          <w:tab w:val="left" w:pos="0"/>
        </w:tabs>
        <w:suppressAutoHyphens/>
        <w:spacing w:before="120"/>
        <w:ind w:hanging="1383"/>
        <w:rPr>
          <w:rFonts w:ascii="Verdana" w:hAnsi="Verdana"/>
          <w:b/>
          <w:spacing w:val="-2"/>
          <w:sz w:val="28"/>
          <w:szCs w:val="28"/>
          <w:lang w:val="it-IT"/>
        </w:rPr>
      </w:pPr>
      <w:r>
        <w:rPr>
          <w:rFonts w:ascii="Verdana" w:hAnsi="Verdana"/>
          <w:b/>
          <w:spacing w:val="-2"/>
          <w:sz w:val="28"/>
          <w:szCs w:val="28"/>
          <w:lang w:val="it-IT"/>
        </w:rPr>
        <w:t>HUMAN ANTI-DOPING</w:t>
      </w:r>
    </w:p>
    <w:p w:rsidR="00312898" w:rsidRDefault="00312898" w:rsidP="00337E68">
      <w:pPr>
        <w:ind w:left="709"/>
        <w:rPr>
          <w:rFonts w:ascii="Verdana" w:hAnsi="Verdana"/>
        </w:rPr>
      </w:pPr>
    </w:p>
    <w:p w:rsidR="00312898" w:rsidRDefault="00312898" w:rsidP="00337E68">
      <w:pPr>
        <w:ind w:left="709"/>
        <w:rPr>
          <w:rFonts w:ascii="Verdana" w:hAnsi="Verdana"/>
        </w:rPr>
      </w:pPr>
    </w:p>
    <w:p w:rsidR="00312898" w:rsidRDefault="00312898" w:rsidP="0045687F">
      <w:pPr>
        <w:ind w:left="708"/>
        <w:jc w:val="both"/>
        <w:rPr>
          <w:rFonts w:ascii="Verdana" w:hAnsi="Verdana"/>
        </w:rPr>
      </w:pPr>
      <w:r w:rsidRPr="0045687F">
        <w:rPr>
          <w:rFonts w:ascii="Verdana" w:hAnsi="Verdana"/>
        </w:rPr>
        <w:t>At a minimum, and pursuant to Article 22.3 of the ADRHAs, Organisers must provide the following at Events where the FEI informs the Organiser at least two (2) months before the Event that human anti-doping testing is scheduled to take place at the Event:</w:t>
      </w:r>
    </w:p>
    <w:p w:rsidR="00312898" w:rsidRPr="0045687F" w:rsidRDefault="00312898" w:rsidP="0045687F">
      <w:pPr>
        <w:ind w:left="708"/>
        <w:jc w:val="both"/>
        <w:rPr>
          <w:rFonts w:ascii="Verdana" w:hAnsi="Verdana"/>
        </w:rPr>
      </w:pPr>
    </w:p>
    <w:p w:rsidR="00312898" w:rsidRPr="00650760" w:rsidRDefault="00312898" w:rsidP="00337E68">
      <w:pPr>
        <w:ind w:left="1418" w:hanging="709"/>
        <w:rPr>
          <w:rFonts w:ascii="Verdana" w:hAnsi="Verdana"/>
          <w:i/>
          <w:iCs/>
        </w:rPr>
      </w:pPr>
      <w:r w:rsidRPr="00650760">
        <w:rPr>
          <w:rFonts w:ascii="Verdana" w:hAnsi="Verdana"/>
          <w:sz w:val="22"/>
          <w:szCs w:val="22"/>
        </w:rPr>
        <w:t>1</w:t>
      </w:r>
      <w:r w:rsidRPr="00650760">
        <w:rPr>
          <w:rFonts w:ascii="Verdana" w:hAnsi="Verdana"/>
        </w:rPr>
        <w:t>.</w:t>
      </w:r>
      <w:r w:rsidRPr="00650760">
        <w:rPr>
          <w:rFonts w:ascii="Verdana" w:hAnsi="Verdana"/>
        </w:rPr>
        <w:tab/>
        <w:t xml:space="preserve">One (1) staff member able to act as point of contact and coordinator for the </w:t>
      </w:r>
      <w:r w:rsidRPr="00650760">
        <w:rPr>
          <w:rFonts w:ascii="Verdana" w:hAnsi="Verdana"/>
          <w:i/>
          <w:iCs/>
        </w:rPr>
        <w:t>Doping Control Officers</w:t>
      </w:r>
      <w:r w:rsidRPr="00650760">
        <w:rPr>
          <w:rFonts w:ascii="Verdana" w:hAnsi="Verdana"/>
        </w:rPr>
        <w:t xml:space="preserve"> (</w:t>
      </w:r>
      <w:r w:rsidRPr="00650760">
        <w:rPr>
          <w:rFonts w:ascii="Verdana" w:hAnsi="Verdana"/>
          <w:i/>
          <w:iCs/>
        </w:rPr>
        <w:t>DCOs</w:t>
      </w:r>
      <w:r w:rsidRPr="00650760">
        <w:rPr>
          <w:rFonts w:ascii="Verdana" w:hAnsi="Verdana"/>
        </w:rPr>
        <w:t xml:space="preserve">) with the contact name and details of this staff member to be communicated to the </w:t>
      </w:r>
      <w:r w:rsidRPr="00650760">
        <w:rPr>
          <w:rFonts w:ascii="Verdana" w:hAnsi="Verdana"/>
          <w:i/>
          <w:iCs/>
        </w:rPr>
        <w:t>FEI</w:t>
      </w:r>
      <w:r w:rsidRPr="00650760">
        <w:rPr>
          <w:rFonts w:ascii="Verdana" w:hAnsi="Verdana"/>
        </w:rPr>
        <w:t xml:space="preserve"> at least two (2) weeks prior to the starting date of the </w:t>
      </w:r>
      <w:r w:rsidRPr="00650760">
        <w:rPr>
          <w:rFonts w:ascii="Verdana" w:hAnsi="Verdana"/>
          <w:i/>
          <w:iCs/>
        </w:rPr>
        <w:t>Event.</w:t>
      </w:r>
    </w:p>
    <w:p w:rsidR="00312898" w:rsidRPr="00650760" w:rsidRDefault="00312898" w:rsidP="00337E68">
      <w:pPr>
        <w:ind w:left="1418" w:hanging="709"/>
        <w:rPr>
          <w:rFonts w:ascii="Verdana" w:hAnsi="Verdana"/>
        </w:rPr>
      </w:pPr>
      <w:r w:rsidRPr="00650760">
        <w:rPr>
          <w:rFonts w:ascii="Verdana" w:hAnsi="Verdana"/>
          <w:sz w:val="22"/>
          <w:szCs w:val="22"/>
        </w:rPr>
        <w:t>2.</w:t>
      </w:r>
      <w:r w:rsidRPr="00650760">
        <w:rPr>
          <w:rFonts w:ascii="Verdana" w:hAnsi="Verdana"/>
        </w:rPr>
        <w:tab/>
        <w:t>Human anti-doping facilities reasonably separated from public activity, consisting of:</w:t>
      </w:r>
    </w:p>
    <w:p w:rsidR="00312898" w:rsidRPr="00650760" w:rsidRDefault="00312898" w:rsidP="00337E68">
      <w:pPr>
        <w:ind w:left="1418" w:hanging="142"/>
        <w:rPr>
          <w:rFonts w:ascii="Verdana" w:hAnsi="Verdana"/>
        </w:rPr>
      </w:pPr>
      <w:r w:rsidRPr="00650760">
        <w:rPr>
          <w:rFonts w:ascii="Verdana" w:hAnsi="Verdana"/>
        </w:rPr>
        <w:t xml:space="preserve">-  one (1) private room exclusively dedicated for use by the </w:t>
      </w:r>
      <w:r w:rsidRPr="00650760">
        <w:rPr>
          <w:rFonts w:ascii="Verdana" w:hAnsi="Verdana"/>
          <w:i/>
          <w:iCs/>
        </w:rPr>
        <w:t xml:space="preserve">DCOs </w:t>
      </w:r>
      <w:r w:rsidRPr="00650760">
        <w:rPr>
          <w:rFonts w:ascii="Verdana" w:hAnsi="Verdana"/>
        </w:rPr>
        <w:t> with one (1) table, two (2) chairs, pens and paper and one (1) lockable fridge; and</w:t>
      </w:r>
    </w:p>
    <w:p w:rsidR="00312898" w:rsidRPr="00650760" w:rsidRDefault="00312898" w:rsidP="00337E68">
      <w:pPr>
        <w:ind w:left="1418" w:hanging="142"/>
        <w:rPr>
          <w:rFonts w:ascii="Verdana" w:hAnsi="Verdana"/>
        </w:rPr>
      </w:pPr>
      <w:r w:rsidRPr="00650760">
        <w:rPr>
          <w:rFonts w:ascii="Verdana" w:hAnsi="Verdana"/>
        </w:rPr>
        <w:t xml:space="preserve">- a waiting room/area with a suitable number of chairs as well as an appropriate amount of individually sealed, non-caffeinated and non alcoholic beverages, which includes a mix of natural mineral water and soft drinks ; and </w:t>
      </w:r>
    </w:p>
    <w:p w:rsidR="00312898" w:rsidRPr="003D1AC6" w:rsidRDefault="00312898" w:rsidP="00337E68">
      <w:pPr>
        <w:ind w:left="1418"/>
        <w:rPr>
          <w:rFonts w:ascii="Verdana" w:hAnsi="Verdana"/>
        </w:rPr>
      </w:pPr>
      <w:r w:rsidRPr="003D1AC6">
        <w:rPr>
          <w:rFonts w:ascii="Verdana" w:hAnsi="Verdana"/>
        </w:rPr>
        <w:t xml:space="preserve">- one (1) private and clean bathroom/toilet, adjacent or as near as possible to the </w:t>
      </w:r>
      <w:r w:rsidRPr="003D1AC6">
        <w:rPr>
          <w:rFonts w:ascii="Verdana" w:hAnsi="Verdana"/>
          <w:i/>
          <w:iCs/>
        </w:rPr>
        <w:t>DCO</w:t>
      </w:r>
      <w:r w:rsidRPr="003D1AC6">
        <w:rPr>
          <w:rFonts w:ascii="Verdana" w:hAnsi="Verdana"/>
        </w:rPr>
        <w:t xml:space="preserve"> room and waiting area.  </w:t>
      </w:r>
    </w:p>
    <w:p w:rsidR="00312898" w:rsidRPr="003D1AC6" w:rsidRDefault="00312898" w:rsidP="00337E68">
      <w:pPr>
        <w:ind w:left="1418" w:hanging="709"/>
        <w:rPr>
          <w:rFonts w:ascii="Verdana" w:hAnsi="Verdana"/>
        </w:rPr>
      </w:pPr>
      <w:r w:rsidRPr="007A108A">
        <w:rPr>
          <w:rFonts w:ascii="Verdana" w:hAnsi="Verdana"/>
          <w:sz w:val="22"/>
          <w:szCs w:val="22"/>
        </w:rPr>
        <w:t>3.</w:t>
      </w:r>
      <w:r>
        <w:rPr>
          <w:rFonts w:ascii="Verdana" w:hAnsi="Verdana"/>
        </w:rPr>
        <w:tab/>
      </w:r>
      <w:r w:rsidRPr="003D1AC6">
        <w:rPr>
          <w:rFonts w:ascii="Verdana" w:hAnsi="Verdana"/>
        </w:rPr>
        <w:t xml:space="preserve">Staff members (or volunteers) of both genders, able to act as </w:t>
      </w:r>
      <w:r w:rsidRPr="003D1AC6">
        <w:rPr>
          <w:rFonts w:ascii="Verdana" w:hAnsi="Verdana"/>
          <w:i/>
          <w:iCs/>
        </w:rPr>
        <w:t>Chaperones</w:t>
      </w:r>
      <w:r w:rsidRPr="003D1AC6">
        <w:rPr>
          <w:rFonts w:ascii="Verdana" w:hAnsi="Verdana"/>
        </w:rPr>
        <w:t xml:space="preserve">. The number of </w:t>
      </w:r>
      <w:r w:rsidRPr="003D1AC6">
        <w:rPr>
          <w:rFonts w:ascii="Verdana" w:hAnsi="Verdana"/>
          <w:i/>
          <w:iCs/>
        </w:rPr>
        <w:t>Chaperones</w:t>
      </w:r>
      <w:r w:rsidRPr="003D1AC6">
        <w:rPr>
          <w:rFonts w:ascii="Verdana" w:hAnsi="Verdana"/>
        </w:rPr>
        <w:t xml:space="preserve"> available to the </w:t>
      </w:r>
      <w:r w:rsidRPr="003D1AC6">
        <w:rPr>
          <w:rFonts w:ascii="Verdana" w:hAnsi="Verdana"/>
          <w:i/>
          <w:iCs/>
        </w:rPr>
        <w:t>OC</w:t>
      </w:r>
      <w:r w:rsidRPr="003D1AC6">
        <w:rPr>
          <w:rFonts w:ascii="Verdana" w:hAnsi="Verdana"/>
        </w:rPr>
        <w:t xml:space="preserve"> must be communicated to the </w:t>
      </w:r>
      <w:r w:rsidRPr="003D1AC6">
        <w:rPr>
          <w:rFonts w:ascii="Verdana" w:hAnsi="Verdana"/>
          <w:i/>
          <w:iCs/>
        </w:rPr>
        <w:t>FEI</w:t>
      </w:r>
      <w:r w:rsidRPr="003D1AC6">
        <w:rPr>
          <w:rFonts w:ascii="Verdana" w:hAnsi="Verdana"/>
        </w:rPr>
        <w:t xml:space="preserve"> as early as possible following receipt by the </w:t>
      </w:r>
      <w:r w:rsidRPr="003D1AC6">
        <w:rPr>
          <w:rFonts w:ascii="Verdana" w:hAnsi="Verdana"/>
          <w:i/>
          <w:iCs/>
        </w:rPr>
        <w:t>OC</w:t>
      </w:r>
      <w:r w:rsidRPr="003D1AC6">
        <w:rPr>
          <w:rFonts w:ascii="Verdana" w:hAnsi="Verdana"/>
        </w:rPr>
        <w:t xml:space="preserve"> of the </w:t>
      </w:r>
      <w:r w:rsidRPr="003D1AC6">
        <w:rPr>
          <w:rFonts w:ascii="Verdana" w:hAnsi="Verdana"/>
          <w:i/>
          <w:iCs/>
        </w:rPr>
        <w:t>Testing</w:t>
      </w:r>
      <w:r w:rsidRPr="003D1AC6">
        <w:rPr>
          <w:rFonts w:ascii="Verdana" w:hAnsi="Verdana"/>
        </w:rPr>
        <w:t xml:space="preserve"> plan for the </w:t>
      </w:r>
      <w:r w:rsidRPr="003D1AC6">
        <w:rPr>
          <w:rFonts w:ascii="Verdana" w:hAnsi="Verdana"/>
          <w:i/>
          <w:iCs/>
        </w:rPr>
        <w:t>Event</w:t>
      </w:r>
      <w:r w:rsidRPr="003D1AC6">
        <w:rPr>
          <w:rFonts w:ascii="Verdana" w:hAnsi="Verdana"/>
        </w:rPr>
        <w:t>.  Please see the qualifications for Chaperones in the ADRHAs.</w:t>
      </w:r>
    </w:p>
    <w:p w:rsidR="00312898" w:rsidRDefault="00312898" w:rsidP="00337E68">
      <w:pPr>
        <w:tabs>
          <w:tab w:val="right" w:pos="7938"/>
        </w:tabs>
        <w:suppressAutoHyphens/>
        <w:spacing w:line="260" w:lineRule="exact"/>
        <w:ind w:left="553"/>
        <w:jc w:val="both"/>
        <w:rPr>
          <w:rFonts w:ascii="Verdana" w:hAnsi="Verdana"/>
          <w:szCs w:val="24"/>
        </w:rPr>
      </w:pPr>
    </w:p>
    <w:p w:rsidR="00312898" w:rsidRDefault="00312898" w:rsidP="0045687F">
      <w:pPr>
        <w:ind w:left="709"/>
        <w:jc w:val="both"/>
        <w:rPr>
          <w:rFonts w:ascii="Verdana" w:hAnsi="Verdana"/>
        </w:rPr>
      </w:pPr>
      <w:r w:rsidRPr="00DF726E">
        <w:rPr>
          <w:rFonts w:ascii="Verdana" w:hAnsi="Verdana"/>
        </w:rPr>
        <w:t xml:space="preserve">Additional information on Human Anti-Doping can be found under: </w:t>
      </w:r>
      <w:hyperlink r:id="rId22" w:history="1">
        <w:r w:rsidRPr="00DF726E">
          <w:rPr>
            <w:rStyle w:val="Hyperlink"/>
            <w:rFonts w:ascii="Verdana" w:hAnsi="Verdana"/>
            <w:color w:val="4BACC6"/>
          </w:rPr>
          <w:t>http://www.fei.org/fei/cleansport/ad-athletes</w:t>
        </w:r>
      </w:hyperlink>
    </w:p>
    <w:p w:rsidR="00312898" w:rsidRDefault="00312898" w:rsidP="00337E68">
      <w:pPr>
        <w:tabs>
          <w:tab w:val="right" w:pos="7938"/>
        </w:tabs>
        <w:suppressAutoHyphens/>
        <w:spacing w:line="260" w:lineRule="exact"/>
        <w:ind w:left="553"/>
        <w:jc w:val="both"/>
        <w:rPr>
          <w:rFonts w:ascii="Verdana" w:hAnsi="Verdana"/>
          <w:spacing w:val="-2"/>
        </w:rPr>
      </w:pPr>
      <w:r>
        <w:rPr>
          <w:rFonts w:ascii="Verdana" w:hAnsi="Verdana"/>
          <w:szCs w:val="24"/>
        </w:rPr>
        <w:br w:type="page"/>
      </w:r>
    </w:p>
    <w:p w:rsidR="00312898" w:rsidRDefault="00312898" w:rsidP="00337E68">
      <w:pPr>
        <w:pStyle w:val="ListParagraph"/>
        <w:tabs>
          <w:tab w:val="left" w:pos="0"/>
        </w:tabs>
        <w:suppressAutoHyphens/>
        <w:spacing w:before="120"/>
        <w:ind w:left="1383"/>
        <w:rPr>
          <w:rFonts w:ascii="Verdana" w:hAnsi="Verdana"/>
          <w:b/>
          <w:spacing w:val="-2"/>
          <w:sz w:val="28"/>
          <w:szCs w:val="28"/>
          <w:lang w:val="it-IT"/>
        </w:rPr>
      </w:pPr>
    </w:p>
    <w:p w:rsidR="00312898" w:rsidRDefault="00312898" w:rsidP="00337E68">
      <w:pPr>
        <w:pStyle w:val="ListParagraph"/>
        <w:numPr>
          <w:ilvl w:val="0"/>
          <w:numId w:val="44"/>
        </w:numPr>
        <w:tabs>
          <w:tab w:val="left" w:pos="0"/>
        </w:tabs>
        <w:suppressAutoHyphens/>
        <w:spacing w:before="120"/>
        <w:ind w:hanging="1383"/>
        <w:rPr>
          <w:rFonts w:ascii="Verdana" w:hAnsi="Verdana"/>
          <w:b/>
          <w:spacing w:val="-2"/>
          <w:sz w:val="28"/>
          <w:szCs w:val="28"/>
          <w:lang w:val="it-IT"/>
        </w:rPr>
      </w:pPr>
      <w:r>
        <w:rPr>
          <w:rFonts w:ascii="Verdana" w:hAnsi="Verdana"/>
          <w:b/>
          <w:spacing w:val="-2"/>
          <w:sz w:val="28"/>
          <w:szCs w:val="28"/>
          <w:lang w:val="it-IT"/>
        </w:rPr>
        <w:t>COMPETITIONS</w:t>
      </w:r>
    </w:p>
    <w:p w:rsidR="00312898" w:rsidRDefault="00312898" w:rsidP="00337E68">
      <w:pPr>
        <w:pStyle w:val="ListParagraph"/>
        <w:tabs>
          <w:tab w:val="left" w:pos="0"/>
        </w:tabs>
        <w:suppressAutoHyphens/>
        <w:spacing w:before="120"/>
        <w:ind w:left="1383"/>
        <w:rPr>
          <w:rFonts w:ascii="Verdana" w:hAnsi="Verdana"/>
          <w:b/>
          <w:spacing w:val="-2"/>
          <w:sz w:val="28"/>
          <w:szCs w:val="28"/>
          <w:lang w:val="it-IT"/>
        </w:rPr>
      </w:pPr>
    </w:p>
    <w:p w:rsidR="00312898" w:rsidRPr="002D17C7" w:rsidRDefault="00312898" w:rsidP="00337E68">
      <w:pPr>
        <w:suppressAutoHyphens/>
        <w:spacing w:line="260" w:lineRule="exact"/>
        <w:jc w:val="center"/>
        <w:rPr>
          <w:rFonts w:ascii="Verdana" w:hAnsi="Verdana"/>
          <w:b/>
          <w:bCs/>
          <w:spacing w:val="-3"/>
          <w:sz w:val="28"/>
          <w:szCs w:val="28"/>
          <w:lang w:val="it-IT"/>
        </w:rPr>
      </w:pPr>
    </w:p>
    <w:p w:rsidR="00312898" w:rsidRPr="004560AF" w:rsidRDefault="00312898" w:rsidP="00337E68">
      <w:pPr>
        <w:suppressAutoHyphens/>
        <w:spacing w:line="260" w:lineRule="exact"/>
        <w:jc w:val="center"/>
        <w:rPr>
          <w:rFonts w:ascii="Verdana" w:hAnsi="Verdana"/>
          <w:b/>
          <w:bCs/>
          <w:spacing w:val="-3"/>
          <w:sz w:val="28"/>
          <w:szCs w:val="28"/>
          <w:lang w:val="en-US"/>
        </w:rPr>
      </w:pPr>
      <w:r w:rsidRPr="004560AF">
        <w:rPr>
          <w:rFonts w:ascii="Verdana" w:hAnsi="Verdana"/>
          <w:b/>
          <w:bCs/>
          <w:spacing w:val="-3"/>
          <w:sz w:val="28"/>
          <w:szCs w:val="28"/>
          <w:lang w:val="en-US"/>
        </w:rPr>
        <w:t>PRIZE MONEY</w:t>
      </w:r>
    </w:p>
    <w:p w:rsidR="00312898" w:rsidRDefault="00312898" w:rsidP="00337E68">
      <w:pPr>
        <w:tabs>
          <w:tab w:val="right" w:pos="7938"/>
        </w:tabs>
        <w:suppressAutoHyphens/>
        <w:spacing w:line="260" w:lineRule="exact"/>
        <w:ind w:left="553"/>
        <w:jc w:val="both"/>
        <w:rPr>
          <w:rFonts w:ascii="Verdana" w:hAnsi="Verdana"/>
          <w:spacing w:val="-2"/>
        </w:rPr>
      </w:pPr>
    </w:p>
    <w:p w:rsidR="00312898" w:rsidRDefault="00312898" w:rsidP="00337E68">
      <w:pPr>
        <w:tabs>
          <w:tab w:val="right" w:pos="7938"/>
        </w:tabs>
        <w:suppressAutoHyphens/>
        <w:spacing w:line="260" w:lineRule="exact"/>
        <w:ind w:left="553"/>
        <w:jc w:val="both"/>
        <w:rPr>
          <w:rFonts w:ascii="Verdana" w:hAnsi="Verdana"/>
          <w:b/>
          <w:bCs/>
          <w:spacing w:val="-3"/>
          <w:sz w:val="22"/>
          <w:szCs w:val="22"/>
          <w:lang w:val="en-US"/>
        </w:rPr>
      </w:pPr>
    </w:p>
    <w:p w:rsidR="00312898" w:rsidRDefault="00312898" w:rsidP="00337E68">
      <w:pPr>
        <w:rPr>
          <w:rFonts w:ascii="Verdana" w:hAnsi="Verdana"/>
        </w:rPr>
      </w:pPr>
    </w:p>
    <w:p w:rsidR="00312898" w:rsidRDefault="00312898" w:rsidP="00337E68">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12898" w:rsidRDefault="00312898" w:rsidP="00337E68">
      <w:pPr>
        <w:spacing w:before="120"/>
        <w:jc w:val="both"/>
        <w:rPr>
          <w:rFonts w:ascii="Verdana" w:hAnsi="Verdana"/>
          <w:b/>
          <w:bCs/>
          <w:color w:val="000000"/>
          <w:spacing w:val="-2"/>
        </w:rPr>
      </w:pPr>
      <w:r>
        <w:rPr>
          <w:rFonts w:ascii="Verdana" w:hAnsi="Verdana"/>
          <w:b/>
          <w:bCs/>
          <w:color w:val="000000"/>
          <w:spacing w:val="-2"/>
        </w:rPr>
        <w:t xml:space="preserve">Full details of any deductions from prize money should be outlined in the schedule. This includes government taxes. If it is necessary for OCs to deduct such taxes, they should provide participants with an official form indicating the amount of tax deducted upon application. </w:t>
      </w:r>
      <w:bookmarkStart w:id="32" w:name="Text303"/>
      <w:bookmarkEnd w:id="32"/>
      <w:r>
        <w:rPr>
          <w:rFonts w:ascii="Verdana" w:hAnsi="Verdana"/>
          <w:color w:val="000000"/>
          <w:spacing w:val="-2"/>
        </w:rPr>
        <w:t>     </w:t>
      </w:r>
    </w:p>
    <w:p w:rsidR="00312898" w:rsidRDefault="00312898" w:rsidP="00337E68">
      <w:pPr>
        <w:jc w:val="both"/>
        <w:rPr>
          <w:rFonts w:ascii="Verdana" w:hAnsi="Verdana"/>
          <w:b/>
          <w:bCs/>
          <w:spacing w:val="-2"/>
        </w:rPr>
      </w:pPr>
      <w:r>
        <w:rPr>
          <w:rFonts w:ascii="Verdana" w:hAnsi="Verdana"/>
          <w:b/>
          <w:bCs/>
          <w:spacing w:val="-2"/>
        </w:rPr>
        <w:t>The tax form should be provided to the athletes upon arrival and returned to the OC prior to departing.</w:t>
      </w:r>
    </w:p>
    <w:p w:rsidR="00312898" w:rsidRDefault="00312898" w:rsidP="00337E68">
      <w:pPr>
        <w:tabs>
          <w:tab w:val="right" w:pos="7938"/>
        </w:tabs>
        <w:suppressAutoHyphens/>
        <w:spacing w:line="260" w:lineRule="exact"/>
        <w:ind w:left="553"/>
        <w:jc w:val="both"/>
        <w:rPr>
          <w:rFonts w:ascii="Verdana" w:hAnsi="Verdana"/>
          <w:b/>
          <w:bCs/>
          <w:spacing w:val="-3"/>
          <w:sz w:val="22"/>
          <w:szCs w:val="22"/>
          <w:lang w:val="en-US"/>
        </w:rPr>
      </w:pPr>
    </w:p>
    <w:p w:rsidR="00312898" w:rsidRDefault="00312898" w:rsidP="00337E68">
      <w:pPr>
        <w:tabs>
          <w:tab w:val="right" w:pos="7938"/>
        </w:tabs>
        <w:suppressAutoHyphens/>
        <w:spacing w:line="260" w:lineRule="exact"/>
        <w:ind w:left="553"/>
        <w:jc w:val="both"/>
        <w:rPr>
          <w:rFonts w:ascii="Verdana" w:hAnsi="Verdana"/>
          <w:b/>
          <w:bCs/>
          <w:spacing w:val="-3"/>
          <w:sz w:val="22"/>
          <w:szCs w:val="22"/>
          <w:lang w:val="en-US"/>
        </w:rPr>
      </w:pPr>
    </w:p>
    <w:p w:rsidR="00312898"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r>
        <w:rPr>
          <w:rFonts w:ascii="Verdana" w:hAnsi="Verdana"/>
          <w:b/>
          <w:bCs/>
          <w:spacing w:val="-3"/>
          <w:sz w:val="22"/>
          <w:szCs w:val="22"/>
          <w:lang w:val="en-US"/>
        </w:rPr>
        <w:t>Competition:</w:t>
      </w:r>
    </w:p>
    <w:p w:rsidR="00312898"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p>
    <w:p w:rsidR="00312898" w:rsidRPr="0045120E"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r w:rsidRPr="0045120E">
        <w:rPr>
          <w:rFonts w:ascii="Verdana" w:hAnsi="Verdana"/>
          <w:b/>
          <w:bCs/>
          <w:spacing w:val="-3"/>
          <w:sz w:val="22"/>
          <w:szCs w:val="22"/>
          <w:lang w:val="en-US"/>
        </w:rPr>
        <w:t>Total Prize Money </w:t>
      </w:r>
      <w:r w:rsidRPr="0045120E">
        <w:rPr>
          <w:rFonts w:ascii="Verdana" w:hAnsi="Verdana"/>
          <w:b/>
          <w:bCs/>
          <w:spacing w:val="-3"/>
          <w:sz w:val="22"/>
          <w:szCs w:val="22"/>
          <w:lang w:val="en-US"/>
        </w:rPr>
        <w:tab/>
      </w:r>
      <w:bookmarkStart w:id="33" w:name="Text211"/>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bookmarkEnd w:id="33"/>
    </w:p>
    <w:p w:rsidR="00312898" w:rsidRPr="0045120E"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p>
    <w:p w:rsidR="00312898" w:rsidRPr="0045120E"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p>
    <w:p w:rsidR="00312898" w:rsidRPr="0045120E"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r w:rsidRPr="0045120E">
        <w:rPr>
          <w:rFonts w:ascii="Verdana" w:hAnsi="Verdana"/>
          <w:b/>
          <w:bCs/>
          <w:spacing w:val="-3"/>
          <w:sz w:val="22"/>
          <w:szCs w:val="22"/>
          <w:lang w:val="en-US"/>
        </w:rPr>
        <w:t>Breakdown of</w:t>
      </w:r>
      <w:r>
        <w:rPr>
          <w:rFonts w:ascii="Verdana" w:hAnsi="Verdana"/>
          <w:b/>
          <w:bCs/>
          <w:spacing w:val="-3"/>
          <w:sz w:val="22"/>
          <w:szCs w:val="22"/>
          <w:lang w:val="en-US"/>
        </w:rPr>
        <w:t xml:space="preserve"> prize money</w:t>
      </w:r>
      <w:r w:rsidRPr="0045120E">
        <w:rPr>
          <w:rFonts w:ascii="Verdana" w:hAnsi="Verdana"/>
          <w:b/>
          <w:bCs/>
          <w:spacing w:val="-3"/>
          <w:sz w:val="22"/>
          <w:szCs w:val="22"/>
          <w:lang w:val="en-US"/>
        </w:rPr>
        <w:t>:</w:t>
      </w:r>
    </w:p>
    <w:p w:rsidR="00312898" w:rsidRPr="0045120E" w:rsidRDefault="00312898" w:rsidP="00337E68">
      <w:pPr>
        <w:tabs>
          <w:tab w:val="right" w:pos="7938"/>
        </w:tabs>
        <w:suppressAutoHyphens/>
        <w:spacing w:line="260" w:lineRule="exact"/>
        <w:ind w:left="553" w:hanging="553"/>
        <w:jc w:val="both"/>
        <w:rPr>
          <w:rFonts w:ascii="Verdana" w:hAnsi="Verdana"/>
          <w:b/>
          <w:bCs/>
          <w:spacing w:val="-3"/>
          <w:sz w:val="22"/>
          <w:szCs w:val="22"/>
          <w:lang w:val="en-US"/>
        </w:rPr>
      </w:pPr>
    </w:p>
    <w:p w:rsidR="00312898" w:rsidRPr="0045120E" w:rsidRDefault="00312898" w:rsidP="00337E68">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p>
    <w:p w:rsidR="00312898" w:rsidRPr="0045120E" w:rsidRDefault="00312898" w:rsidP="00337E68">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sidRPr="0045120E">
        <w:rPr>
          <w:rFonts w:ascii="Verdana" w:hAnsi="Verdana"/>
          <w:b/>
          <w:bCs/>
          <w:spacing w:val="-3"/>
          <w:sz w:val="22"/>
          <w:szCs w:val="22"/>
          <w:lang w:val="en-US"/>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sidRPr="0045120E">
        <w:rPr>
          <w:rFonts w:ascii="Verdana" w:hAnsi="Verdana"/>
          <w:b/>
          <w:bCs/>
          <w:spacing w:val="-3"/>
          <w:sz w:val="22"/>
          <w:szCs w:val="22"/>
          <w:lang w:val="en-US"/>
        </w:rPr>
      </w:r>
      <w:r w:rsidRPr="0045120E">
        <w:rPr>
          <w:rFonts w:ascii="Verdana" w:hAnsi="Verdana"/>
          <w:b/>
          <w:bCs/>
          <w:spacing w:val="-3"/>
          <w:sz w:val="22"/>
          <w:szCs w:val="22"/>
          <w:lang w:val="en-US"/>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sidRPr="0045120E">
        <w:rPr>
          <w:rFonts w:ascii="Verdana" w:hAnsi="Verdana"/>
          <w:b/>
          <w:bCs/>
          <w:spacing w:val="-3"/>
          <w:sz w:val="22"/>
          <w:szCs w:val="22"/>
          <w:lang w:val="en-US"/>
        </w:rPr>
        <w:fldChar w:fldCharType="end"/>
      </w:r>
    </w:p>
    <w:p w:rsidR="00312898" w:rsidRPr="0045120E" w:rsidRDefault="00312898" w:rsidP="00337E68">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12898" w:rsidRPr="0045120E" w:rsidRDefault="00312898" w:rsidP="00337E68">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r w:rsidRPr="0045120E">
        <w:rPr>
          <w:rFonts w:ascii="Verdana" w:hAnsi="Verdana"/>
          <w:b/>
          <w:bCs/>
          <w:spacing w:val="-3"/>
          <w:sz w:val="22"/>
          <w:szCs w:val="22"/>
          <w:lang w:val="en-US"/>
        </w:rPr>
        <w:tab/>
      </w:r>
    </w:p>
    <w:p w:rsidR="00312898" w:rsidRPr="0083455D" w:rsidRDefault="00312898" w:rsidP="00337E68">
      <w:pPr>
        <w:suppressAutoHyphens/>
        <w:jc w:val="both"/>
        <w:rPr>
          <w:rFonts w:ascii="Verdana" w:hAnsi="Verdana"/>
          <w:b/>
          <w:spacing w:val="-2"/>
          <w:u w:val="single"/>
        </w:rPr>
      </w:pPr>
      <w:r w:rsidRPr="0083455D">
        <w:rPr>
          <w:rFonts w:ascii="Verdana" w:hAnsi="Verdana"/>
          <w:b/>
          <w:spacing w:val="-2"/>
          <w:u w:val="single"/>
        </w:rPr>
        <w:t>IMPORTANT</w:t>
      </w:r>
    </w:p>
    <w:p w:rsidR="00312898" w:rsidRPr="00CD5697" w:rsidRDefault="00312898" w:rsidP="00337E68">
      <w:pPr>
        <w:tabs>
          <w:tab w:val="left" w:pos="4536"/>
        </w:tabs>
        <w:suppressAutoHyphens/>
        <w:jc w:val="both"/>
        <w:rPr>
          <w:rFonts w:ascii="Verdana" w:hAnsi="Verdana"/>
          <w:b/>
          <w:spacing w:val="-2"/>
        </w:rPr>
      </w:pPr>
      <w:r w:rsidRPr="00CD5697">
        <w:rPr>
          <w:rFonts w:ascii="Verdana" w:hAnsi="Verdana"/>
          <w:b/>
          <w:spacing w:val="-2"/>
        </w:rPr>
        <w:t xml:space="preserve">The value of the </w:t>
      </w:r>
      <w:r w:rsidRPr="00CD5697">
        <w:rPr>
          <w:rFonts w:ascii="Verdana" w:hAnsi="Verdana"/>
          <w:b/>
          <w:spacing w:val="-2"/>
          <w:u w:val="single"/>
        </w:rPr>
        <w:t>1</w:t>
      </w:r>
      <w:r w:rsidRPr="00CD5697">
        <w:rPr>
          <w:rFonts w:ascii="Verdana" w:hAnsi="Verdana"/>
          <w:b/>
          <w:spacing w:val="-2"/>
          <w:u w:val="single"/>
          <w:vertAlign w:val="superscript"/>
        </w:rPr>
        <w:t>st</w:t>
      </w:r>
      <w:r w:rsidRPr="00CD5697">
        <w:rPr>
          <w:rFonts w:ascii="Verdana" w:hAnsi="Verdana"/>
          <w:b/>
          <w:spacing w:val="-2"/>
          <w:u w:val="single"/>
        </w:rPr>
        <w:t xml:space="preserve"> prize must not exceed 1/3 of the total prize money</w:t>
      </w:r>
      <w:r w:rsidRPr="00CD5697">
        <w:rPr>
          <w:rFonts w:ascii="Verdana" w:hAnsi="Verdana"/>
          <w:b/>
          <w:spacing w:val="-2"/>
        </w:rPr>
        <w:t xml:space="preserve"> distributed for the competition. The minimum number of prizes offered for each competition must be allocated on the basis of one prize for every commenced four Athletes, with a minimum of five prizes. </w:t>
      </w:r>
      <w:r w:rsidRPr="00CD5697">
        <w:rPr>
          <w:rFonts w:ascii="Verdana" w:hAnsi="Verdana"/>
          <w:b/>
          <w:spacing w:val="-2"/>
          <w:u w:val="single"/>
        </w:rPr>
        <w:t>The total amount of prize money shown for each Competition in the schedule must be distributed</w:t>
      </w:r>
      <w:r w:rsidRPr="00CD5697">
        <w:rPr>
          <w:rFonts w:ascii="Verdana" w:hAnsi="Verdana"/>
          <w:b/>
          <w:spacing w:val="-2"/>
        </w:rPr>
        <w:t>. (Art 127, 128)</w:t>
      </w:r>
    </w:p>
    <w:p w:rsidR="00312898" w:rsidRPr="00A146D7" w:rsidRDefault="00312898" w:rsidP="00337E68">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rPr>
      </w:pPr>
    </w:p>
    <w:p w:rsidR="00312898" w:rsidRDefault="00312898" w:rsidP="00337E68">
      <w:pPr>
        <w:pStyle w:val="ListParagraph"/>
        <w:suppressAutoHyphens/>
        <w:jc w:val="both"/>
        <w:rPr>
          <w:rFonts w:ascii="Verdana" w:hAnsi="Verdana"/>
          <w:spacing w:val="-2"/>
        </w:rPr>
      </w:pPr>
    </w:p>
    <w:p w:rsidR="00312898" w:rsidRDefault="00312898" w:rsidP="00337E68">
      <w:pPr>
        <w:pStyle w:val="ListParagraph"/>
        <w:suppressAutoHyphens/>
        <w:jc w:val="both"/>
        <w:rPr>
          <w:rFonts w:ascii="Verdana" w:hAnsi="Verdana"/>
          <w:spacing w:val="-2"/>
        </w:rPr>
      </w:pPr>
    </w:p>
    <w:p w:rsidR="00312898" w:rsidRPr="006B44B3" w:rsidRDefault="00312898" w:rsidP="00337E68">
      <w:pPr>
        <w:tabs>
          <w:tab w:val="left" w:pos="851"/>
        </w:tabs>
        <w:rPr>
          <w:rFonts w:ascii="Verdana" w:hAnsi="Verdana"/>
          <w:bCs/>
          <w:spacing w:val="-3"/>
          <w:sz w:val="22"/>
          <w:szCs w:val="22"/>
        </w:rPr>
      </w:pPr>
      <w:r w:rsidRPr="006B44B3">
        <w:rPr>
          <w:rFonts w:ascii="Verdana" w:hAnsi="Verdana"/>
          <w:b/>
          <w:bCs/>
          <w:spacing w:val="-3"/>
          <w:sz w:val="22"/>
          <w:szCs w:val="22"/>
        </w:rPr>
        <w:t>AWARDS</w:t>
      </w:r>
    </w:p>
    <w:p w:rsidR="00312898" w:rsidRPr="006B44B3" w:rsidRDefault="00312898" w:rsidP="00337E68">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12898" w:rsidRDefault="00312898" w:rsidP="00337E68">
      <w:pPr>
        <w:tabs>
          <w:tab w:val="left" w:pos="709"/>
        </w:tabs>
        <w:suppressAutoHyphens/>
        <w:spacing w:before="120" w:line="260" w:lineRule="exact"/>
        <w:jc w:val="both"/>
        <w:rPr>
          <w:rFonts w:ascii="Verdana" w:hAnsi="Verdana"/>
          <w:bCs/>
          <w:spacing w:val="-3"/>
        </w:rPr>
      </w:pPr>
      <w:r w:rsidRPr="006B44B3">
        <w:rPr>
          <w:rFonts w:ascii="Verdana" w:hAnsi="Verdana"/>
          <w:bCs/>
          <w:spacing w:val="-3"/>
          <w:lang w:val="en-US"/>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lang w:val="en-US"/>
        </w:rPr>
      </w:r>
      <w:r w:rsidRPr="006B44B3">
        <w:rPr>
          <w:rFonts w:ascii="Verdana" w:hAnsi="Verdana"/>
          <w:bCs/>
          <w:spacing w:val="-3"/>
          <w:lang w:val="en-US"/>
        </w:rPr>
        <w:fldChar w:fldCharType="separate"/>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noProof/>
          <w:spacing w:val="-3"/>
        </w:rPr>
        <w:t> </w:t>
      </w:r>
      <w:r w:rsidRPr="006B44B3">
        <w:rPr>
          <w:rFonts w:ascii="Verdana" w:hAnsi="Verdana"/>
          <w:bCs/>
          <w:spacing w:val="-3"/>
          <w:lang w:val="en-US"/>
        </w:rPr>
        <w:fldChar w:fldCharType="end"/>
      </w:r>
    </w:p>
    <w:p w:rsidR="00312898" w:rsidRDefault="00312898" w:rsidP="00337E68">
      <w:pPr>
        <w:widowControl/>
        <w:rPr>
          <w:rFonts w:ascii="Verdana" w:hAnsi="Verdana"/>
          <w:spacing w:val="-2"/>
        </w:rPr>
      </w:pPr>
    </w:p>
    <w:p w:rsidR="00312898" w:rsidRDefault="00312898" w:rsidP="00337E68">
      <w:pPr>
        <w:widowControl/>
        <w:rPr>
          <w:rFonts w:ascii="Verdana" w:hAnsi="Verdana"/>
          <w:spacing w:val="-2"/>
        </w:rPr>
      </w:pPr>
    </w:p>
    <w:p w:rsidR="00312898" w:rsidRDefault="00312898" w:rsidP="00337E68">
      <w:pPr>
        <w:widowControl/>
        <w:rPr>
          <w:rFonts w:ascii="Verdana" w:hAnsi="Verdana"/>
          <w:spacing w:val="-2"/>
          <w:sz w:val="24"/>
        </w:rPr>
      </w:pPr>
      <w:r>
        <w:rPr>
          <w:rFonts w:ascii="Verdana" w:hAnsi="Verdana"/>
          <w:spacing w:val="-2"/>
        </w:rPr>
        <w:br w:type="page"/>
      </w:r>
    </w:p>
    <w:p w:rsidR="00312898" w:rsidRDefault="00312898" w:rsidP="00337E68">
      <w:pPr>
        <w:tabs>
          <w:tab w:val="left" w:pos="1701"/>
        </w:tabs>
        <w:jc w:val="both"/>
        <w:rPr>
          <w:rFonts w:ascii="Verdana" w:hAnsi="Verdana"/>
          <w:b/>
          <w:sz w:val="28"/>
          <w:szCs w:val="28"/>
        </w:rPr>
      </w:pPr>
    </w:p>
    <w:p w:rsidR="00312898" w:rsidRDefault="00312898" w:rsidP="00337E68">
      <w:pPr>
        <w:tabs>
          <w:tab w:val="left" w:pos="1701"/>
        </w:tabs>
        <w:jc w:val="both"/>
        <w:rPr>
          <w:rFonts w:ascii="Verdana" w:hAnsi="Verdana"/>
          <w:b/>
          <w:sz w:val="28"/>
          <w:szCs w:val="28"/>
        </w:rPr>
      </w:pPr>
      <w:r w:rsidRPr="00580F37">
        <w:rPr>
          <w:rFonts w:ascii="Verdana" w:hAnsi="Verdana"/>
          <w:b/>
          <w:sz w:val="28"/>
          <w:szCs w:val="28"/>
        </w:rPr>
        <w:t>Annex I</w:t>
      </w:r>
      <w:r w:rsidRPr="00580F37">
        <w:rPr>
          <w:rFonts w:ascii="Verdana" w:hAnsi="Verdana"/>
          <w:b/>
          <w:sz w:val="28"/>
          <w:szCs w:val="28"/>
        </w:rPr>
        <w:tab/>
        <w:t>FEI Entry System</w:t>
      </w:r>
      <w:r>
        <w:rPr>
          <w:rFonts w:ascii="Verdana" w:hAnsi="Verdana"/>
          <w:b/>
          <w:sz w:val="28"/>
          <w:szCs w:val="28"/>
        </w:rPr>
        <w:t xml:space="preserve"> information sheet</w:t>
      </w:r>
    </w:p>
    <w:p w:rsidR="00312898" w:rsidRDefault="00312898" w:rsidP="00337E68">
      <w:pPr>
        <w:tabs>
          <w:tab w:val="left" w:pos="1701"/>
        </w:tabs>
        <w:jc w:val="both"/>
        <w:rPr>
          <w:rFonts w:ascii="Verdana" w:hAnsi="Verdana"/>
          <w:b/>
          <w:sz w:val="28"/>
          <w:szCs w:val="28"/>
        </w:rPr>
      </w:pPr>
    </w:p>
    <w:p w:rsidR="00312898" w:rsidRDefault="00312898" w:rsidP="00337E68">
      <w:pPr>
        <w:tabs>
          <w:tab w:val="left" w:pos="1701"/>
        </w:tabs>
        <w:jc w:val="both"/>
        <w:rPr>
          <w:rFonts w:ascii="Verdana" w:hAnsi="Verdana"/>
          <w:b/>
          <w:sz w:val="28"/>
          <w:szCs w:val="28"/>
        </w:rPr>
      </w:pPr>
    </w:p>
    <w:p w:rsidR="00312898" w:rsidRDefault="00312898" w:rsidP="00337E68">
      <w:pPr>
        <w:tabs>
          <w:tab w:val="left" w:pos="1701"/>
        </w:tabs>
        <w:jc w:val="both"/>
        <w:rPr>
          <w:rFonts w:ascii="Verdana" w:hAnsi="Verdana"/>
          <w:b/>
          <w:sz w:val="28"/>
          <w:szCs w:val="28"/>
        </w:rPr>
      </w:pPr>
      <w:r>
        <w:rPr>
          <w:rFonts w:ascii="Verdana" w:hAnsi="Verdana"/>
          <w:b/>
          <w:sz w:val="28"/>
          <w:szCs w:val="28"/>
        </w:rPr>
        <w:t>To be filled in by the host NF and/or OC</w:t>
      </w:r>
    </w:p>
    <w:p w:rsidR="00312898" w:rsidRPr="00580F37" w:rsidRDefault="00312898" w:rsidP="00337E68">
      <w:pPr>
        <w:tabs>
          <w:tab w:val="left" w:pos="1701"/>
        </w:tabs>
        <w:jc w:val="both"/>
        <w:rPr>
          <w:rFonts w:ascii="Verdana" w:hAnsi="Verdana"/>
          <w:b/>
          <w:sz w:val="28"/>
          <w:szCs w:val="28"/>
        </w:rPr>
      </w:pPr>
    </w:p>
    <w:p w:rsidR="00312898" w:rsidRDefault="00312898" w:rsidP="00337E68">
      <w:pPr>
        <w:jc w:val="both"/>
      </w:pPr>
    </w:p>
    <w:p w:rsidR="00312898" w:rsidRDefault="00312898" w:rsidP="00337E68">
      <w:pPr>
        <w:jc w:val="both"/>
        <w:rPr>
          <w:rFonts w:ascii="Verdana" w:hAnsi="Verdana"/>
        </w:rPr>
      </w:pPr>
      <w:r w:rsidRPr="00580F37">
        <w:rPr>
          <w:rFonts w:ascii="Verdana" w:hAnsi="Verdana"/>
        </w:rPr>
        <w:t xml:space="preserve">The FEI Entry System for FEI Events </w:t>
      </w:r>
      <w:r>
        <w:rPr>
          <w:rFonts w:ascii="Verdana" w:hAnsi="Verdana"/>
        </w:rPr>
        <w:t>is</w:t>
      </w:r>
      <w:r w:rsidRPr="00580F37">
        <w:rPr>
          <w:rFonts w:ascii="Verdana" w:hAnsi="Verdana"/>
        </w:rPr>
        <w:t xml:space="preserve"> mandatory </w:t>
      </w:r>
      <w:r>
        <w:rPr>
          <w:rFonts w:ascii="Verdana" w:hAnsi="Verdana"/>
        </w:rPr>
        <w:t>since</w:t>
      </w:r>
      <w:r w:rsidRPr="00580F37">
        <w:rPr>
          <w:rFonts w:ascii="Verdana" w:hAnsi="Verdana"/>
        </w:rPr>
        <w:t xml:space="preserve"> </w:t>
      </w:r>
      <w:r>
        <w:rPr>
          <w:rFonts w:ascii="Verdana" w:hAnsi="Verdana"/>
        </w:rPr>
        <w:t xml:space="preserve">October </w:t>
      </w:r>
      <w:r w:rsidRPr="00580F37">
        <w:rPr>
          <w:rFonts w:ascii="Verdana" w:hAnsi="Verdana"/>
        </w:rPr>
        <w:t xml:space="preserve">2013 for all FEI </w:t>
      </w:r>
      <w:r>
        <w:rPr>
          <w:rFonts w:ascii="Verdana" w:hAnsi="Verdana"/>
        </w:rPr>
        <w:t xml:space="preserve">Endurance </w:t>
      </w:r>
      <w:r w:rsidRPr="00580F37">
        <w:rPr>
          <w:rFonts w:ascii="Verdana" w:hAnsi="Verdana"/>
        </w:rPr>
        <w:t>events.</w:t>
      </w:r>
    </w:p>
    <w:p w:rsidR="00312898" w:rsidRPr="00580F37" w:rsidRDefault="00312898" w:rsidP="00337E68">
      <w:pPr>
        <w:jc w:val="both"/>
        <w:rPr>
          <w:rFonts w:ascii="Verdana" w:hAnsi="Verdana"/>
        </w:rPr>
      </w:pPr>
    </w:p>
    <w:p w:rsidR="00312898" w:rsidRPr="00580F37" w:rsidRDefault="00312898" w:rsidP="00337E68">
      <w:pPr>
        <w:jc w:val="both"/>
        <w:rPr>
          <w:rFonts w:ascii="Verdana" w:hAnsi="Verdana"/>
        </w:rPr>
      </w:pPr>
      <w:r w:rsidRPr="00580F37">
        <w:rPr>
          <w:rFonts w:ascii="Verdana" w:hAnsi="Verdana"/>
        </w:rPr>
        <w:t>FEI Entry system is a key process in sport that involves all event stakeholders: National federations, Organising committees and the FEI</w:t>
      </w:r>
      <w:r>
        <w:rPr>
          <w:rFonts w:ascii="Verdana" w:hAnsi="Verdana"/>
        </w:rPr>
        <w:t>.</w:t>
      </w:r>
    </w:p>
    <w:p w:rsidR="00312898" w:rsidRPr="00580F37" w:rsidRDefault="00312898" w:rsidP="00337E68">
      <w:pPr>
        <w:jc w:val="both"/>
        <w:rPr>
          <w:rFonts w:ascii="Verdana" w:hAnsi="Verdana"/>
        </w:rPr>
      </w:pPr>
    </w:p>
    <w:p w:rsidR="00312898" w:rsidRPr="00580F37" w:rsidRDefault="00312898" w:rsidP="00337E68">
      <w:pPr>
        <w:jc w:val="both"/>
        <w:rPr>
          <w:rFonts w:ascii="Verdana" w:hAnsi="Verdana"/>
        </w:rPr>
      </w:pPr>
      <w:r w:rsidRPr="00580F37">
        <w:rPr>
          <w:rFonts w:ascii="Verdana" w:hAnsi="Verdana"/>
        </w:rPr>
        <w:t xml:space="preserve">Please fill the form below in order to </w:t>
      </w:r>
      <w:r>
        <w:rPr>
          <w:rFonts w:ascii="Verdana" w:hAnsi="Verdana"/>
        </w:rPr>
        <w:t>request</w:t>
      </w:r>
      <w:r w:rsidRPr="00580F37">
        <w:rPr>
          <w:rFonts w:ascii="Verdana" w:hAnsi="Verdana"/>
        </w:rPr>
        <w:t xml:space="preserve"> access to the FEI Entry System </w:t>
      </w:r>
      <w:r>
        <w:rPr>
          <w:rFonts w:ascii="Verdana" w:hAnsi="Verdana"/>
        </w:rPr>
        <w:t xml:space="preserve">for </w:t>
      </w:r>
      <w:r w:rsidRPr="00580F37">
        <w:rPr>
          <w:rFonts w:ascii="Verdana" w:hAnsi="Verdana"/>
        </w:rPr>
        <w:t xml:space="preserve">the members of your </w:t>
      </w:r>
      <w:r>
        <w:rPr>
          <w:rFonts w:ascii="Verdana" w:hAnsi="Verdana"/>
        </w:rPr>
        <w:t xml:space="preserve">organising </w:t>
      </w:r>
      <w:r w:rsidRPr="00580F37">
        <w:rPr>
          <w:rFonts w:ascii="Verdana" w:hAnsi="Verdana"/>
        </w:rPr>
        <w:t>committee or your IT Providers.</w:t>
      </w:r>
      <w:r>
        <w:rPr>
          <w:rFonts w:ascii="Verdana" w:hAnsi="Verdana"/>
        </w:rPr>
        <w:t xml:space="preserve"> </w:t>
      </w:r>
    </w:p>
    <w:p w:rsidR="00312898" w:rsidRDefault="00312898" w:rsidP="00337E68">
      <w:pPr>
        <w:spacing w:line="360" w:lineRule="auto"/>
        <w:jc w:val="both"/>
        <w:rPr>
          <w:rFonts w:ascii="Verdana" w:hAnsi="Verdana"/>
        </w:rPr>
      </w:pPr>
    </w:p>
    <w:p w:rsidR="00312898" w:rsidRPr="00580F37" w:rsidRDefault="00312898" w:rsidP="00337E68">
      <w:pPr>
        <w:spacing w:line="360" w:lineRule="auto"/>
        <w:jc w:val="both"/>
        <w:rPr>
          <w:rFonts w:ascii="Verdana" w:hAnsi="Verdana"/>
        </w:rPr>
      </w:pPr>
    </w:p>
    <w:p w:rsidR="00312898" w:rsidRPr="00580F37" w:rsidRDefault="00312898" w:rsidP="00337E68">
      <w:pPr>
        <w:tabs>
          <w:tab w:val="left" w:pos="1985"/>
          <w:tab w:val="left" w:pos="3686"/>
          <w:tab w:val="left" w:pos="4820"/>
          <w:tab w:val="left" w:pos="6379"/>
        </w:tabs>
        <w:spacing w:line="480" w:lineRule="auto"/>
        <w:rPr>
          <w:rFonts w:ascii="Verdana" w:hAnsi="Verdana"/>
        </w:rPr>
      </w:pPr>
      <w:r w:rsidRPr="00580F37">
        <w:rPr>
          <w:rFonts w:ascii="Verdana" w:hAnsi="Verdana"/>
        </w:rPr>
        <w:t>Name* :</w:t>
      </w:r>
      <w:r w:rsidRPr="00580F37">
        <w:rPr>
          <w:rFonts w:ascii="Verdana" w:hAnsi="Verdana"/>
        </w:rPr>
        <w:tab/>
      </w:r>
      <w:r w:rsidRPr="00580F37">
        <w:rPr>
          <w:rStyle w:val="PlaceholderText"/>
          <w:rFonts w:ascii="Verdana" w:hAnsi="Verdana"/>
        </w:rPr>
        <w:t>Click here to enter text.</w:t>
      </w:r>
      <w:r w:rsidRPr="00580F37">
        <w:rPr>
          <w:rFonts w:ascii="Verdana" w:hAnsi="Verdana"/>
        </w:rPr>
        <w:tab/>
        <w:t>First Name* :</w:t>
      </w:r>
      <w:r w:rsidRPr="00580F37">
        <w:rPr>
          <w:rFonts w:ascii="Verdana" w:hAnsi="Verdana"/>
        </w:rPr>
        <w:tab/>
      </w:r>
      <w:r w:rsidRPr="00580F37">
        <w:rPr>
          <w:rStyle w:val="PlaceholderText"/>
          <w:rFonts w:ascii="Verdana" w:hAnsi="Verdana"/>
        </w:rPr>
        <w:t>Click here to enter text.</w:t>
      </w:r>
    </w:p>
    <w:p w:rsidR="00312898" w:rsidRDefault="00312898" w:rsidP="00337E68">
      <w:pPr>
        <w:tabs>
          <w:tab w:val="left" w:pos="1985"/>
          <w:tab w:val="left" w:pos="3686"/>
          <w:tab w:val="left" w:pos="4820"/>
          <w:tab w:val="left" w:pos="6379"/>
        </w:tabs>
        <w:spacing w:line="480" w:lineRule="auto"/>
        <w:rPr>
          <w:rStyle w:val="PlaceholderText"/>
          <w:rFonts w:ascii="Verdana" w:hAnsi="Verdana"/>
        </w:rPr>
      </w:pPr>
      <w:r w:rsidRPr="00580F37">
        <w:rPr>
          <w:rFonts w:ascii="Verdana" w:hAnsi="Verdana"/>
        </w:rPr>
        <w:t>E-Mail* :</w:t>
      </w:r>
      <w:r w:rsidRPr="00580F37">
        <w:rPr>
          <w:rFonts w:ascii="Verdana" w:hAnsi="Verdana"/>
        </w:rPr>
        <w:tab/>
      </w:r>
      <w:r w:rsidRPr="00580F37">
        <w:rPr>
          <w:rStyle w:val="PlaceholderText"/>
          <w:rFonts w:ascii="Verdana" w:hAnsi="Verdana"/>
        </w:rPr>
        <w:t>Click here to enter text.</w:t>
      </w:r>
    </w:p>
    <w:p w:rsidR="00312898" w:rsidRDefault="00312898" w:rsidP="00337E68">
      <w:pPr>
        <w:tabs>
          <w:tab w:val="left" w:pos="1985"/>
          <w:tab w:val="left" w:pos="3686"/>
          <w:tab w:val="left" w:pos="4820"/>
          <w:tab w:val="left" w:pos="6379"/>
        </w:tabs>
        <w:spacing w:line="480" w:lineRule="auto"/>
        <w:rPr>
          <w:rStyle w:val="PlaceholderText"/>
          <w:rFonts w:ascii="Verdana" w:hAnsi="Verdana"/>
        </w:rPr>
      </w:pPr>
      <w:r>
        <w:rPr>
          <w:rFonts w:ascii="Verdana" w:hAnsi="Verdana"/>
        </w:rPr>
        <w:t>FEI ID</w:t>
      </w:r>
      <w:r w:rsidRPr="00580F37">
        <w:rPr>
          <w:rFonts w:ascii="Verdana" w:hAnsi="Verdana"/>
        </w:rPr>
        <w:t>* :</w:t>
      </w:r>
      <w:r w:rsidRPr="00580F37">
        <w:rPr>
          <w:rFonts w:ascii="Verdana" w:hAnsi="Verdana"/>
        </w:rPr>
        <w:tab/>
      </w:r>
      <w:r w:rsidRPr="00580F37">
        <w:rPr>
          <w:rStyle w:val="PlaceholderText"/>
          <w:rFonts w:ascii="Verdana" w:hAnsi="Verdana"/>
        </w:rPr>
        <w:t>Click here to enter text.</w:t>
      </w:r>
    </w:p>
    <w:p w:rsidR="00312898" w:rsidRPr="00580F37" w:rsidRDefault="00312898" w:rsidP="00337E68">
      <w:pPr>
        <w:tabs>
          <w:tab w:val="left" w:pos="1985"/>
          <w:tab w:val="left" w:pos="4820"/>
          <w:tab w:val="left" w:pos="6379"/>
        </w:tabs>
        <w:spacing w:line="480" w:lineRule="auto"/>
        <w:rPr>
          <w:rFonts w:ascii="Verdana" w:hAnsi="Verdana"/>
        </w:rPr>
      </w:pPr>
      <w:r w:rsidRPr="00580F37">
        <w:rPr>
          <w:rFonts w:ascii="Verdana" w:hAnsi="Verdana"/>
        </w:rPr>
        <w:t>Access Rights* :</w:t>
      </w:r>
      <w:r w:rsidRPr="00580F37">
        <w:rPr>
          <w:rFonts w:ascii="Verdana" w:hAnsi="Verdana"/>
        </w:rPr>
        <w:tab/>
      </w:r>
      <w:r w:rsidRPr="00580F37">
        <w:rPr>
          <w:rFonts w:ascii="Verdana" w:hAnsi="Verdana"/>
        </w:rPr>
        <w:fldChar w:fldCharType="begin">
          <w:ffData>
            <w:name w:val="Check1"/>
            <w:enabled/>
            <w:calcOnExit w:val="0"/>
            <w:checkBox>
              <w:sizeAuto/>
              <w:default w:val="0"/>
            </w:checkBox>
          </w:ffData>
        </w:fldChar>
      </w:r>
      <w:r w:rsidRPr="00580F37">
        <w:rPr>
          <w:rFonts w:ascii="Verdana" w:hAnsi="Verdana"/>
        </w:rPr>
        <w:instrText xml:space="preserve"> FORMCHECKBOX </w:instrText>
      </w:r>
      <w:r w:rsidRPr="00580F37">
        <w:rPr>
          <w:rFonts w:ascii="Verdana" w:hAnsi="Verdana"/>
        </w:rPr>
      </w:r>
      <w:r w:rsidRPr="00580F37">
        <w:rPr>
          <w:rFonts w:ascii="Verdana" w:hAnsi="Verdana"/>
        </w:rPr>
        <w:fldChar w:fldCharType="end"/>
      </w:r>
      <w:r w:rsidRPr="00580F37">
        <w:rPr>
          <w:rFonts w:ascii="Verdana" w:hAnsi="Verdana"/>
        </w:rPr>
        <w:t xml:space="preserve"> Admin</w:t>
      </w:r>
      <w:r w:rsidRPr="00580F37">
        <w:rPr>
          <w:rStyle w:val="EndnoteReference"/>
        </w:rPr>
        <w:endnoteReference w:id="1"/>
      </w:r>
      <w:r w:rsidRPr="00580F37">
        <w:rPr>
          <w:rFonts w:ascii="Verdana" w:hAnsi="Verdana"/>
        </w:rPr>
        <w:tab/>
      </w:r>
      <w:r w:rsidRPr="00580F37">
        <w:rPr>
          <w:rFonts w:ascii="Verdana" w:hAnsi="Verdana"/>
        </w:rPr>
        <w:fldChar w:fldCharType="begin">
          <w:ffData>
            <w:name w:val="Check2"/>
            <w:enabled/>
            <w:calcOnExit w:val="0"/>
            <w:checkBox>
              <w:sizeAuto/>
              <w:default w:val="0"/>
              <w:checked w:val="0"/>
            </w:checkBox>
          </w:ffData>
        </w:fldChar>
      </w:r>
      <w:r w:rsidRPr="00580F37">
        <w:rPr>
          <w:rFonts w:ascii="Verdana" w:hAnsi="Verdana"/>
        </w:rPr>
        <w:instrText xml:space="preserve"> FORMCHECKBOX </w:instrText>
      </w:r>
      <w:r w:rsidRPr="00580F37">
        <w:rPr>
          <w:rFonts w:ascii="Verdana" w:hAnsi="Verdana"/>
        </w:rPr>
      </w:r>
      <w:r w:rsidRPr="00580F37">
        <w:rPr>
          <w:rFonts w:ascii="Verdana" w:hAnsi="Verdana"/>
        </w:rPr>
        <w:fldChar w:fldCharType="end"/>
      </w:r>
      <w:r w:rsidRPr="00580F37">
        <w:rPr>
          <w:rFonts w:ascii="Verdana" w:hAnsi="Verdana"/>
        </w:rPr>
        <w:t xml:space="preserve"> Consult</w:t>
      </w:r>
      <w:r w:rsidRPr="00580F37">
        <w:rPr>
          <w:rStyle w:val="EndnoteReference"/>
        </w:rPr>
        <w:endnoteReference w:id="2"/>
      </w:r>
    </w:p>
    <w:p w:rsidR="00312898" w:rsidRDefault="00312898" w:rsidP="00337E68">
      <w:pPr>
        <w:pBdr>
          <w:bottom w:val="single" w:sz="12" w:space="1" w:color="auto"/>
        </w:pBdr>
        <w:tabs>
          <w:tab w:val="left" w:pos="1985"/>
          <w:tab w:val="left" w:pos="3686"/>
          <w:tab w:val="left" w:pos="4820"/>
          <w:tab w:val="left" w:pos="6379"/>
        </w:tabs>
        <w:spacing w:line="480" w:lineRule="auto"/>
        <w:rPr>
          <w:rStyle w:val="PlaceholderText"/>
          <w:rFonts w:ascii="Verdana" w:hAnsi="Verdana"/>
        </w:rPr>
      </w:pPr>
      <w:r w:rsidRPr="00B93598">
        <w:rPr>
          <w:rStyle w:val="Heading1Char"/>
          <w:bCs/>
          <w:szCs w:val="32"/>
          <w:lang w:val="en-GB"/>
        </w:rPr>
        <w:t>Event(s)</w:t>
      </w:r>
      <w:r w:rsidRPr="00580F37">
        <w:rPr>
          <w:rStyle w:val="EndnoteReference"/>
          <w:bCs/>
        </w:rPr>
        <w:endnoteReference w:id="3"/>
      </w:r>
      <w:r w:rsidRPr="00580F37">
        <w:rPr>
          <w:rFonts w:ascii="Verdana" w:hAnsi="Verdana"/>
        </w:rPr>
        <w:t> :</w:t>
      </w:r>
      <w:r w:rsidRPr="00580F37">
        <w:rPr>
          <w:rFonts w:ascii="Verdana" w:hAnsi="Verdana"/>
        </w:rPr>
        <w:tab/>
      </w:r>
      <w:r w:rsidRPr="00580F37">
        <w:rPr>
          <w:rStyle w:val="PlaceholderText"/>
          <w:rFonts w:ascii="Verdana" w:hAnsi="Verdana"/>
        </w:rPr>
        <w:t>Click here to enter text.</w:t>
      </w:r>
    </w:p>
    <w:p w:rsidR="00312898" w:rsidRDefault="00312898" w:rsidP="00337E68">
      <w:pPr>
        <w:pBdr>
          <w:bottom w:val="single" w:sz="12" w:space="1" w:color="auto"/>
        </w:pBdr>
        <w:tabs>
          <w:tab w:val="left" w:pos="1985"/>
          <w:tab w:val="left" w:pos="3686"/>
          <w:tab w:val="left" w:pos="4820"/>
          <w:tab w:val="left" w:pos="6379"/>
        </w:tabs>
        <w:spacing w:line="480" w:lineRule="auto"/>
        <w:rPr>
          <w:rStyle w:val="PlaceholderText"/>
          <w:rFonts w:ascii="Verdana" w:hAnsi="Verdana"/>
        </w:rPr>
      </w:pPr>
    </w:p>
    <w:p w:rsidR="00312898" w:rsidRPr="00580F37" w:rsidRDefault="00312898" w:rsidP="00337E68">
      <w:pPr>
        <w:tabs>
          <w:tab w:val="left" w:pos="1985"/>
          <w:tab w:val="left" w:pos="3686"/>
          <w:tab w:val="left" w:pos="4820"/>
          <w:tab w:val="left" w:pos="6379"/>
        </w:tabs>
        <w:spacing w:line="480" w:lineRule="auto"/>
        <w:rPr>
          <w:rFonts w:ascii="Verdana" w:hAnsi="Verdana"/>
        </w:rPr>
      </w:pPr>
      <w:r w:rsidRPr="00580F37">
        <w:rPr>
          <w:rFonts w:ascii="Verdana" w:hAnsi="Verdana"/>
        </w:rPr>
        <w:t>Name* :</w:t>
      </w:r>
      <w:r w:rsidRPr="00580F37">
        <w:rPr>
          <w:rFonts w:ascii="Verdana" w:hAnsi="Verdana"/>
        </w:rPr>
        <w:tab/>
      </w:r>
      <w:r w:rsidRPr="00580F37">
        <w:rPr>
          <w:rStyle w:val="PlaceholderText"/>
          <w:rFonts w:ascii="Verdana" w:hAnsi="Verdana"/>
        </w:rPr>
        <w:t>Click here to enter text.</w:t>
      </w:r>
      <w:r w:rsidRPr="00580F37">
        <w:rPr>
          <w:rFonts w:ascii="Verdana" w:hAnsi="Verdana"/>
        </w:rPr>
        <w:tab/>
        <w:t>First Name* :</w:t>
      </w:r>
      <w:r w:rsidRPr="00580F37">
        <w:rPr>
          <w:rFonts w:ascii="Verdana" w:hAnsi="Verdana"/>
        </w:rPr>
        <w:tab/>
      </w:r>
      <w:r w:rsidRPr="00580F37">
        <w:rPr>
          <w:rStyle w:val="PlaceholderText"/>
          <w:rFonts w:ascii="Verdana" w:hAnsi="Verdana"/>
        </w:rPr>
        <w:t>Click here to enter text.</w:t>
      </w:r>
    </w:p>
    <w:p w:rsidR="00312898" w:rsidRDefault="00312898" w:rsidP="00337E68">
      <w:pPr>
        <w:tabs>
          <w:tab w:val="left" w:pos="1985"/>
          <w:tab w:val="left" w:pos="3686"/>
          <w:tab w:val="left" w:pos="4820"/>
          <w:tab w:val="left" w:pos="6379"/>
        </w:tabs>
        <w:spacing w:line="480" w:lineRule="auto"/>
        <w:rPr>
          <w:rStyle w:val="PlaceholderText"/>
          <w:rFonts w:ascii="Verdana" w:hAnsi="Verdana"/>
        </w:rPr>
      </w:pPr>
      <w:r w:rsidRPr="00580F37">
        <w:rPr>
          <w:rFonts w:ascii="Verdana" w:hAnsi="Verdana"/>
        </w:rPr>
        <w:t>E-Mail* :</w:t>
      </w:r>
      <w:r w:rsidRPr="00580F37">
        <w:rPr>
          <w:rFonts w:ascii="Verdana" w:hAnsi="Verdana"/>
        </w:rPr>
        <w:tab/>
      </w:r>
      <w:r w:rsidRPr="00580F37">
        <w:rPr>
          <w:rStyle w:val="PlaceholderText"/>
          <w:rFonts w:ascii="Verdana" w:hAnsi="Verdana"/>
        </w:rPr>
        <w:t>Click here to enter text.</w:t>
      </w:r>
    </w:p>
    <w:p w:rsidR="00312898" w:rsidRDefault="00312898" w:rsidP="00337E68">
      <w:pPr>
        <w:tabs>
          <w:tab w:val="left" w:pos="1985"/>
          <w:tab w:val="left" w:pos="3686"/>
          <w:tab w:val="left" w:pos="4820"/>
          <w:tab w:val="left" w:pos="6379"/>
        </w:tabs>
        <w:spacing w:line="480" w:lineRule="auto"/>
        <w:rPr>
          <w:rStyle w:val="PlaceholderText"/>
          <w:rFonts w:ascii="Verdana" w:hAnsi="Verdana"/>
        </w:rPr>
      </w:pPr>
      <w:r>
        <w:rPr>
          <w:rFonts w:ascii="Verdana" w:hAnsi="Verdana"/>
        </w:rPr>
        <w:t>FEI ID</w:t>
      </w:r>
      <w:r w:rsidRPr="00580F37">
        <w:rPr>
          <w:rFonts w:ascii="Verdana" w:hAnsi="Verdana"/>
        </w:rPr>
        <w:t>* :</w:t>
      </w:r>
      <w:r w:rsidRPr="00580F37">
        <w:rPr>
          <w:rFonts w:ascii="Verdana" w:hAnsi="Verdana"/>
        </w:rPr>
        <w:tab/>
      </w:r>
      <w:r w:rsidRPr="00580F37">
        <w:rPr>
          <w:rStyle w:val="PlaceholderText"/>
          <w:rFonts w:ascii="Verdana" w:hAnsi="Verdana"/>
        </w:rPr>
        <w:t>Click here to enter text.</w:t>
      </w:r>
    </w:p>
    <w:p w:rsidR="00312898" w:rsidRPr="00580F37" w:rsidRDefault="00312898" w:rsidP="00337E68">
      <w:pPr>
        <w:tabs>
          <w:tab w:val="left" w:pos="1985"/>
          <w:tab w:val="left" w:pos="4820"/>
          <w:tab w:val="left" w:pos="6379"/>
        </w:tabs>
        <w:spacing w:line="480" w:lineRule="auto"/>
        <w:rPr>
          <w:rFonts w:ascii="Verdana" w:hAnsi="Verdana"/>
        </w:rPr>
      </w:pPr>
      <w:r w:rsidRPr="00580F37">
        <w:rPr>
          <w:rFonts w:ascii="Verdana" w:hAnsi="Verdana"/>
        </w:rPr>
        <w:t>Access Rights* :</w:t>
      </w:r>
      <w:r w:rsidRPr="00580F37">
        <w:rPr>
          <w:rFonts w:ascii="Verdana" w:hAnsi="Verdana"/>
        </w:rPr>
        <w:tab/>
      </w:r>
      <w:r w:rsidRPr="00580F37">
        <w:rPr>
          <w:rFonts w:ascii="Verdana" w:hAnsi="Verdana"/>
        </w:rPr>
        <w:fldChar w:fldCharType="begin">
          <w:ffData>
            <w:name w:val="Check1"/>
            <w:enabled/>
            <w:calcOnExit w:val="0"/>
            <w:checkBox>
              <w:sizeAuto/>
              <w:default w:val="0"/>
            </w:checkBox>
          </w:ffData>
        </w:fldChar>
      </w:r>
      <w:r w:rsidRPr="00580F37">
        <w:rPr>
          <w:rFonts w:ascii="Verdana" w:hAnsi="Verdana"/>
        </w:rPr>
        <w:instrText xml:space="preserve"> FORMCHECKBOX </w:instrText>
      </w:r>
      <w:r w:rsidRPr="00580F37">
        <w:rPr>
          <w:rFonts w:ascii="Verdana" w:hAnsi="Verdana"/>
        </w:rPr>
      </w:r>
      <w:r w:rsidRPr="00580F37">
        <w:rPr>
          <w:rFonts w:ascii="Verdana" w:hAnsi="Verdana"/>
        </w:rPr>
        <w:fldChar w:fldCharType="end"/>
      </w:r>
      <w:r w:rsidRPr="00580F37">
        <w:rPr>
          <w:rFonts w:ascii="Verdana" w:hAnsi="Verdana"/>
        </w:rPr>
        <w:t xml:space="preserve"> Admin</w:t>
      </w:r>
      <w:r w:rsidRPr="00580F37">
        <w:rPr>
          <w:rStyle w:val="EndnoteReference"/>
        </w:rPr>
        <w:endnoteReference w:id="4"/>
      </w:r>
      <w:r w:rsidRPr="00580F37">
        <w:rPr>
          <w:rFonts w:ascii="Verdana" w:hAnsi="Verdana"/>
        </w:rPr>
        <w:tab/>
      </w:r>
      <w:r w:rsidRPr="00580F37">
        <w:rPr>
          <w:rFonts w:ascii="Verdana" w:hAnsi="Verdana"/>
        </w:rPr>
        <w:fldChar w:fldCharType="begin">
          <w:ffData>
            <w:name w:val="Check2"/>
            <w:enabled/>
            <w:calcOnExit w:val="0"/>
            <w:checkBox>
              <w:sizeAuto/>
              <w:default w:val="0"/>
              <w:checked w:val="0"/>
            </w:checkBox>
          </w:ffData>
        </w:fldChar>
      </w:r>
      <w:r w:rsidRPr="00580F37">
        <w:rPr>
          <w:rFonts w:ascii="Verdana" w:hAnsi="Verdana"/>
        </w:rPr>
        <w:instrText xml:space="preserve"> FORMCHECKBOX </w:instrText>
      </w:r>
      <w:r w:rsidRPr="00580F37">
        <w:rPr>
          <w:rFonts w:ascii="Verdana" w:hAnsi="Verdana"/>
        </w:rPr>
      </w:r>
      <w:r w:rsidRPr="00580F37">
        <w:rPr>
          <w:rFonts w:ascii="Verdana" w:hAnsi="Verdana"/>
        </w:rPr>
        <w:fldChar w:fldCharType="end"/>
      </w:r>
      <w:r w:rsidRPr="00580F37">
        <w:rPr>
          <w:rFonts w:ascii="Verdana" w:hAnsi="Verdana"/>
        </w:rPr>
        <w:t xml:space="preserve"> Consult</w:t>
      </w:r>
      <w:r w:rsidRPr="00580F37">
        <w:rPr>
          <w:rStyle w:val="EndnoteReference"/>
        </w:rPr>
        <w:endnoteReference w:id="5"/>
      </w:r>
    </w:p>
    <w:p w:rsidR="00312898" w:rsidRDefault="00312898" w:rsidP="00337E68">
      <w:pPr>
        <w:pBdr>
          <w:bottom w:val="single" w:sz="12" w:space="1" w:color="auto"/>
        </w:pBdr>
        <w:tabs>
          <w:tab w:val="left" w:pos="1985"/>
          <w:tab w:val="left" w:pos="3686"/>
          <w:tab w:val="left" w:pos="4820"/>
          <w:tab w:val="left" w:pos="6379"/>
        </w:tabs>
        <w:spacing w:line="480" w:lineRule="auto"/>
        <w:rPr>
          <w:rStyle w:val="PlaceholderText"/>
          <w:rFonts w:ascii="Verdana" w:hAnsi="Verdana"/>
        </w:rPr>
      </w:pPr>
      <w:r w:rsidRPr="00B93598">
        <w:rPr>
          <w:rStyle w:val="Heading1Char"/>
          <w:bCs/>
          <w:szCs w:val="32"/>
          <w:lang w:val="en-GB"/>
        </w:rPr>
        <w:t>Event(s)</w:t>
      </w:r>
      <w:r w:rsidRPr="00580F37">
        <w:rPr>
          <w:rStyle w:val="EndnoteReference"/>
          <w:bCs/>
        </w:rPr>
        <w:endnoteReference w:id="6"/>
      </w:r>
      <w:r w:rsidRPr="00580F37">
        <w:rPr>
          <w:rFonts w:ascii="Verdana" w:hAnsi="Verdana"/>
        </w:rPr>
        <w:t> :</w:t>
      </w:r>
      <w:r w:rsidRPr="00580F37">
        <w:rPr>
          <w:rFonts w:ascii="Verdana" w:hAnsi="Verdana"/>
        </w:rPr>
        <w:tab/>
      </w:r>
      <w:r w:rsidRPr="00580F37">
        <w:rPr>
          <w:rStyle w:val="PlaceholderText"/>
          <w:rFonts w:ascii="Verdana" w:hAnsi="Verdana"/>
        </w:rPr>
        <w:t>Click here to enter text.</w:t>
      </w:r>
    </w:p>
    <w:p w:rsidR="00312898" w:rsidRDefault="00312898" w:rsidP="00337E68">
      <w:pPr>
        <w:pBdr>
          <w:bottom w:val="single" w:sz="12" w:space="1" w:color="auto"/>
        </w:pBdr>
        <w:tabs>
          <w:tab w:val="left" w:pos="1985"/>
          <w:tab w:val="left" w:pos="3686"/>
          <w:tab w:val="left" w:pos="4820"/>
          <w:tab w:val="left" w:pos="6379"/>
        </w:tabs>
        <w:spacing w:line="480" w:lineRule="auto"/>
        <w:rPr>
          <w:rFonts w:ascii="Verdana" w:hAnsi="Verdana"/>
          <w:spacing w:val="-2"/>
        </w:rPr>
      </w:pPr>
    </w:p>
    <w:p w:rsidR="00312898" w:rsidRPr="009A791A" w:rsidRDefault="00312898" w:rsidP="00834E5B"/>
    <w:sectPr w:rsidR="00312898" w:rsidRPr="009A791A" w:rsidSect="006363E6">
      <w:endnotePr>
        <w:numFmt w:val="decimal"/>
      </w:endnotePr>
      <w:pgSz w:w="11906" w:h="16838" w:code="9"/>
      <w:pgMar w:top="851" w:right="1276" w:bottom="709" w:left="1134" w:header="1134" w:footer="391"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898" w:rsidRDefault="00312898" w:rsidP="00337E68">
      <w:r>
        <w:separator/>
      </w:r>
    </w:p>
  </w:endnote>
  <w:endnote w:type="continuationSeparator" w:id="0">
    <w:p w:rsidR="00312898" w:rsidRDefault="00312898" w:rsidP="00337E68">
      <w:r>
        <w:continuationSeparator/>
      </w:r>
    </w:p>
  </w:endnote>
  <w:endnote w:id="1">
    <w:p w:rsidR="00312898" w:rsidRDefault="00312898" w:rsidP="00337E68">
      <w:pPr>
        <w:pStyle w:val="EndnoteText"/>
      </w:pPr>
      <w:r w:rsidRPr="00580F37">
        <w:rPr>
          <w:rStyle w:val="EndnoteReference"/>
          <w:sz w:val="18"/>
          <w:szCs w:val="18"/>
        </w:rPr>
        <w:endnoteRef/>
      </w:r>
      <w:r w:rsidRPr="00580F37">
        <w:rPr>
          <w:rFonts w:ascii="Verdana" w:hAnsi="Verdana"/>
          <w:sz w:val="18"/>
          <w:szCs w:val="18"/>
        </w:rPr>
        <w:t xml:space="preserve"> Provide you the required access to manage entries and substitutions and download entries/lists.</w:t>
      </w:r>
    </w:p>
  </w:endnote>
  <w:endnote w:id="2">
    <w:p w:rsidR="00312898" w:rsidRDefault="00312898" w:rsidP="00337E68">
      <w:pPr>
        <w:pStyle w:val="EndnoteText"/>
      </w:pPr>
      <w:r w:rsidRPr="00580F37">
        <w:rPr>
          <w:rStyle w:val="EndnoteReference"/>
          <w:sz w:val="18"/>
          <w:szCs w:val="18"/>
        </w:rPr>
        <w:endnoteRef/>
      </w:r>
      <w:r w:rsidRPr="00580F37">
        <w:rPr>
          <w:rFonts w:ascii="Verdana" w:hAnsi="Verdana"/>
          <w:sz w:val="18"/>
          <w:szCs w:val="18"/>
        </w:rPr>
        <w:t xml:space="preserve"> You are just able to consult and download the entries/lists.</w:t>
      </w:r>
    </w:p>
  </w:endnote>
  <w:endnote w:id="3">
    <w:p w:rsidR="00312898" w:rsidRPr="00580F37" w:rsidRDefault="00312898" w:rsidP="00337E68">
      <w:pPr>
        <w:pStyle w:val="EndnoteText"/>
        <w:rPr>
          <w:rFonts w:ascii="Verdana" w:hAnsi="Verdana"/>
          <w:sz w:val="18"/>
          <w:szCs w:val="18"/>
        </w:rPr>
      </w:pPr>
      <w:r w:rsidRPr="00580F37">
        <w:rPr>
          <w:rStyle w:val="EndnoteReference"/>
          <w:sz w:val="18"/>
          <w:szCs w:val="18"/>
        </w:rPr>
        <w:endnoteRef/>
      </w:r>
      <w:r w:rsidRPr="00580F37">
        <w:rPr>
          <w:rFonts w:ascii="Verdana" w:hAnsi="Verdana"/>
          <w:sz w:val="18"/>
          <w:szCs w:val="18"/>
        </w:rPr>
        <w:t xml:space="preserve"> Leave the field blank if the user deals with the entries of all events in the show.</w:t>
      </w:r>
    </w:p>
    <w:p w:rsidR="00312898" w:rsidRDefault="00312898" w:rsidP="00337E68">
      <w:pPr>
        <w:pStyle w:val="EndnoteText"/>
      </w:pPr>
      <w:r w:rsidRPr="00580F37">
        <w:rPr>
          <w:rFonts w:ascii="Verdana" w:hAnsi="Verdana"/>
          <w:sz w:val="18"/>
          <w:szCs w:val="18"/>
        </w:rPr>
        <w:t>* Mandatory Fields</w:t>
      </w:r>
    </w:p>
  </w:endnote>
  <w:endnote w:id="4">
    <w:p w:rsidR="00312898" w:rsidRDefault="00312898" w:rsidP="00337E68">
      <w:pPr>
        <w:pStyle w:val="EndnoteText"/>
      </w:pPr>
      <w:r w:rsidRPr="00580F37">
        <w:rPr>
          <w:rStyle w:val="EndnoteReference"/>
          <w:sz w:val="18"/>
          <w:szCs w:val="18"/>
        </w:rPr>
        <w:endnoteRef/>
      </w:r>
      <w:r w:rsidRPr="00580F37">
        <w:rPr>
          <w:rFonts w:ascii="Verdana" w:hAnsi="Verdana"/>
          <w:sz w:val="18"/>
          <w:szCs w:val="18"/>
        </w:rPr>
        <w:t xml:space="preserve"> Provide you the required access to manage entries and substitutions and download entries/lists.</w:t>
      </w:r>
    </w:p>
  </w:endnote>
  <w:endnote w:id="5">
    <w:p w:rsidR="00312898" w:rsidRDefault="00312898" w:rsidP="00337E68">
      <w:pPr>
        <w:pStyle w:val="EndnoteText"/>
      </w:pPr>
      <w:r w:rsidRPr="00580F37">
        <w:rPr>
          <w:rStyle w:val="EndnoteReference"/>
          <w:sz w:val="18"/>
          <w:szCs w:val="18"/>
        </w:rPr>
        <w:endnoteRef/>
      </w:r>
      <w:r w:rsidRPr="00580F37">
        <w:rPr>
          <w:rFonts w:ascii="Verdana" w:hAnsi="Verdana"/>
          <w:sz w:val="18"/>
          <w:szCs w:val="18"/>
        </w:rPr>
        <w:t xml:space="preserve"> You are just able to consult and download the entries/lists.</w:t>
      </w:r>
    </w:p>
  </w:endnote>
  <w:endnote w:id="6">
    <w:p w:rsidR="00312898" w:rsidRPr="00580F37" w:rsidRDefault="00312898" w:rsidP="00337E68">
      <w:pPr>
        <w:pStyle w:val="EndnoteText"/>
        <w:rPr>
          <w:rFonts w:ascii="Verdana" w:hAnsi="Verdana"/>
          <w:sz w:val="18"/>
          <w:szCs w:val="18"/>
        </w:rPr>
      </w:pPr>
      <w:r w:rsidRPr="00580F37">
        <w:rPr>
          <w:rStyle w:val="EndnoteReference"/>
          <w:sz w:val="18"/>
          <w:szCs w:val="18"/>
        </w:rPr>
        <w:endnoteRef/>
      </w:r>
      <w:r w:rsidRPr="00580F37">
        <w:rPr>
          <w:rFonts w:ascii="Verdana" w:hAnsi="Verdana"/>
          <w:sz w:val="18"/>
          <w:szCs w:val="18"/>
        </w:rPr>
        <w:t xml:space="preserve"> Leave the field blank if the user deals with the entries of all events in the show.</w:t>
      </w:r>
    </w:p>
    <w:p w:rsidR="00312898" w:rsidRDefault="00312898" w:rsidP="00337E68">
      <w:pPr>
        <w:pStyle w:val="EndnoteText"/>
      </w:pPr>
      <w:r w:rsidRPr="00580F37">
        <w:rPr>
          <w:rFonts w:ascii="Verdana" w:hAnsi="Verdana"/>
          <w:sz w:val="18"/>
          <w:szCs w:val="18"/>
        </w:rPr>
        <w:t>* Mandatory Fields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8" w:rsidRDefault="00312898"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12898" w:rsidRDefault="00312898" w:rsidP="006363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8" w:rsidRPr="0019786F" w:rsidRDefault="00312898" w:rsidP="006363E6">
    <w:pPr>
      <w:pStyle w:val="Footer"/>
      <w:framePr w:wrap="around" w:vAnchor="text" w:hAnchor="margin" w:xAlign="right" w:y="1"/>
      <w:rPr>
        <w:rStyle w:val="PageNumber"/>
        <w:rFonts w:ascii="Verdana" w:hAnsi="Verdana"/>
        <w:sz w:val="20"/>
        <w:szCs w:val="20"/>
      </w:rPr>
    </w:pPr>
    <w:r w:rsidRPr="0019786F">
      <w:rPr>
        <w:rStyle w:val="PageNumber"/>
        <w:rFonts w:ascii="Verdana" w:hAnsi="Verdana"/>
        <w:sz w:val="20"/>
        <w:szCs w:val="20"/>
      </w:rPr>
      <w:fldChar w:fldCharType="begin"/>
    </w:r>
    <w:r w:rsidRPr="0019786F">
      <w:rPr>
        <w:rStyle w:val="PageNumber"/>
        <w:rFonts w:ascii="Verdana" w:hAnsi="Verdana"/>
        <w:sz w:val="20"/>
        <w:szCs w:val="20"/>
      </w:rPr>
      <w:instrText xml:space="preserve">PAGE  </w:instrText>
    </w:r>
    <w:r w:rsidRPr="0019786F">
      <w:rPr>
        <w:rStyle w:val="PageNumber"/>
        <w:rFonts w:ascii="Verdana" w:hAnsi="Verdana"/>
        <w:sz w:val="20"/>
        <w:szCs w:val="20"/>
      </w:rPr>
      <w:fldChar w:fldCharType="separate"/>
    </w:r>
    <w:r>
      <w:rPr>
        <w:rStyle w:val="PageNumber"/>
        <w:rFonts w:ascii="Verdana" w:hAnsi="Verdana"/>
        <w:noProof/>
        <w:sz w:val="20"/>
        <w:szCs w:val="20"/>
      </w:rPr>
      <w:t>4</w:t>
    </w:r>
    <w:r w:rsidRPr="0019786F">
      <w:rPr>
        <w:rStyle w:val="PageNumber"/>
        <w:rFonts w:ascii="Verdana" w:hAnsi="Verdana"/>
        <w:sz w:val="20"/>
        <w:szCs w:val="20"/>
      </w:rPr>
      <w:fldChar w:fldCharType="end"/>
    </w:r>
  </w:p>
  <w:p w:rsidR="00312898" w:rsidRDefault="00312898" w:rsidP="006363E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898" w:rsidRDefault="00312898" w:rsidP="00337E68">
      <w:r>
        <w:separator/>
      </w:r>
    </w:p>
  </w:footnote>
  <w:footnote w:type="continuationSeparator" w:id="0">
    <w:p w:rsidR="00312898" w:rsidRDefault="00312898" w:rsidP="00337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8" w:rsidRDefault="00312898"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312898" w:rsidRPr="00DF7287" w:rsidRDefault="0031289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312898" w:rsidRPr="00DF7287" w:rsidRDefault="0031289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8" w:rsidRDefault="00312898"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sidRPr="00E9745D">
      <w:rPr>
        <w:rFonts w:ascii="Verdana" w:hAnsi="Verdana"/>
        <w:sz w:val="22"/>
        <w:szCs w:val="22"/>
        <w:lang w:val="en-US"/>
      </w:rPr>
      <w:t xml:space="preserve"> – Check List – Draft Schedule</w:t>
    </w:r>
    <w:r w:rsidRPr="00E9745D">
      <w:rPr>
        <w:rFonts w:ascii="Verdana" w:hAnsi="Verdana"/>
        <w:sz w:val="22"/>
        <w:szCs w:val="22"/>
        <w:lang w:val="en-US"/>
      </w:rPr>
      <w:tab/>
    </w:r>
    <w:r>
      <w:rPr>
        <w:rFonts w:ascii="Verdana" w:hAnsi="Verdana"/>
        <w:sz w:val="22"/>
        <w:szCs w:val="22"/>
        <w:lang w:val="en-US"/>
      </w:rPr>
      <w:tab/>
      <w:t>2015</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8" w:rsidRPr="00E9745D" w:rsidRDefault="00312898" w:rsidP="006363E6">
    <w:pPr>
      <w:pStyle w:val="Header"/>
      <w:rPr>
        <w:rFonts w:ascii="Verdana" w:hAnsi="Verdana"/>
        <w:b/>
        <w:sz w:val="26"/>
        <w:szCs w:val="26"/>
        <w:lang w:val="en-US"/>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EQU_PUR_SMA_POS_RGB_HR" style="position:absolute;margin-left:277.15pt;margin-top:-38.3pt;width:138.3pt;height:63.65pt;z-index:-251656192;visibility:visible" o:allowoverlap="f">
          <v:imagedata r:id="rId1" o:title=""/>
        </v:shape>
      </w:pict>
    </w:r>
    <w:r w:rsidRPr="00E9745D">
      <w:rPr>
        <w:rFonts w:ascii="Verdana" w:hAnsi="Verdana"/>
        <w:b/>
        <w:sz w:val="26"/>
        <w:szCs w:val="26"/>
        <w:lang w:val="en-US"/>
      </w:rPr>
      <w:t>CHECKLIST FOR DRAFT SCHEDULE</w:t>
    </w:r>
  </w:p>
  <w:p w:rsidR="00312898" w:rsidRPr="00CB3CE3" w:rsidRDefault="00312898" w:rsidP="00CB3CE3">
    <w:pPr>
      <w:pStyle w:val="Header"/>
      <w:rPr>
        <w:rFonts w:ascii="Verdana" w:hAnsi="Verdana"/>
        <w:b/>
        <w:lang w:val="en-US"/>
      </w:rPr>
    </w:pPr>
    <w:r w:rsidRPr="00E9745D">
      <w:rPr>
        <w:rFonts w:ascii="Verdana" w:hAnsi="Verdana"/>
        <w:b/>
        <w:sz w:val="26"/>
        <w:szCs w:val="26"/>
        <w:lang w:val="en-US"/>
      </w:rPr>
      <w:t>ENDURA</w:t>
    </w:r>
    <w:r>
      <w:rPr>
        <w:rFonts w:ascii="Verdana" w:hAnsi="Verdana"/>
        <w:b/>
        <w:sz w:val="26"/>
        <w:szCs w:val="26"/>
        <w:lang w:val="en-US"/>
      </w:rPr>
      <w:t>NCE 2015</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637271"/>
    <w:multiLevelType w:val="hybridMultilevel"/>
    <w:tmpl w:val="4BF0C30C"/>
    <w:lvl w:ilvl="0" w:tplc="26784CAE">
      <w:start w:val="6"/>
      <w:numFmt w:val="upperRoman"/>
      <w:lvlText w:val="%1."/>
      <w:lvlJc w:val="left"/>
      <w:pPr>
        <w:ind w:left="360" w:hanging="360"/>
      </w:pPr>
      <w:rPr>
        <w:rFonts w:ascii="Verdana" w:hAnsi="Verdana" w:cs="Times New Roman" w:hint="default"/>
        <w:b/>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2A3D87"/>
    <w:multiLevelType w:val="hybridMultilevel"/>
    <w:tmpl w:val="42D8E482"/>
    <w:lvl w:ilvl="0" w:tplc="19949A56">
      <w:numFmt w:val="bullet"/>
      <w:lvlText w:val="-"/>
      <w:lvlJc w:val="left"/>
      <w:pPr>
        <w:ind w:left="750" w:hanging="390"/>
      </w:pPr>
      <w:rPr>
        <w:rFonts w:ascii="Verdana" w:eastAsia="Times New Roman" w:hAnsi="Verdana"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AC3D5E"/>
    <w:multiLevelType w:val="hybridMultilevel"/>
    <w:tmpl w:val="29BA22AE"/>
    <w:lvl w:ilvl="0" w:tplc="83EA3BD0">
      <w:start w:val="1"/>
      <w:numFmt w:val="upp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9B47D77"/>
    <w:multiLevelType w:val="hybridMultilevel"/>
    <w:tmpl w:val="62746A60"/>
    <w:lvl w:ilvl="0" w:tplc="76F40F90">
      <w:start w:val="1"/>
      <w:numFmt w:val="upp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F0F6046"/>
    <w:multiLevelType w:val="hybridMultilevel"/>
    <w:tmpl w:val="87ECF55A"/>
    <w:lvl w:ilvl="0" w:tplc="0AEA046A">
      <w:start w:val="3"/>
      <w:numFmt w:val="upperRoman"/>
      <w:lvlText w:val="%1."/>
      <w:lvlJc w:val="left"/>
      <w:pPr>
        <w:ind w:left="360" w:hanging="360"/>
      </w:pPr>
      <w:rPr>
        <w:rFonts w:ascii="Verdana" w:hAnsi="Verdana" w:cs="Times New Roman" w:hint="default"/>
        <w:b/>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0FD64A62"/>
    <w:multiLevelType w:val="hybridMultilevel"/>
    <w:tmpl w:val="CE74DD84"/>
    <w:lvl w:ilvl="0" w:tplc="DFD0EEC2">
      <w:start w:val="11"/>
      <w:numFmt w:val="upperRoman"/>
      <w:lvlText w:val="%1."/>
      <w:lvlJc w:val="left"/>
      <w:pPr>
        <w:ind w:left="1383" w:hanging="360"/>
      </w:pPr>
      <w:rPr>
        <w:rFonts w:ascii="Verdana" w:hAnsi="Verdana" w:cs="Times New Roman" w:hint="default"/>
        <w:b/>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03E435C"/>
    <w:multiLevelType w:val="hybridMultilevel"/>
    <w:tmpl w:val="86502B7E"/>
    <w:lvl w:ilvl="0" w:tplc="7EE0E0CC">
      <w:start w:val="1"/>
      <w:numFmt w:val="decimal"/>
      <w:lvlText w:val="%1."/>
      <w:lvlJc w:val="left"/>
      <w:pPr>
        <w:ind w:left="360" w:hanging="360"/>
      </w:pPr>
      <w:rPr>
        <w:rFonts w:ascii="Verdana" w:hAnsi="Verdana" w:cs="Times New Roman" w:hint="default"/>
        <w:b/>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nsid w:val="12171F50"/>
    <w:multiLevelType w:val="hybridMultilevel"/>
    <w:tmpl w:val="7368EBE8"/>
    <w:lvl w:ilvl="0" w:tplc="C2FA9EB8">
      <w:start w:val="2014"/>
      <w:numFmt w:val="decimal"/>
      <w:lvlText w:val="%1"/>
      <w:lvlJc w:val="left"/>
      <w:pPr>
        <w:ind w:left="1563" w:hanging="540"/>
      </w:pPr>
      <w:rPr>
        <w:rFonts w:cs="Times New Roman" w:hint="default"/>
      </w:rPr>
    </w:lvl>
    <w:lvl w:ilvl="1" w:tplc="08090019" w:tentative="1">
      <w:start w:val="1"/>
      <w:numFmt w:val="lowerLetter"/>
      <w:lvlText w:val="%2."/>
      <w:lvlJc w:val="left"/>
      <w:pPr>
        <w:ind w:left="2103" w:hanging="360"/>
      </w:pPr>
      <w:rPr>
        <w:rFonts w:cs="Times New Roman"/>
      </w:rPr>
    </w:lvl>
    <w:lvl w:ilvl="2" w:tplc="0809001B" w:tentative="1">
      <w:start w:val="1"/>
      <w:numFmt w:val="lowerRoman"/>
      <w:lvlText w:val="%3."/>
      <w:lvlJc w:val="right"/>
      <w:pPr>
        <w:ind w:left="2823" w:hanging="180"/>
      </w:pPr>
      <w:rPr>
        <w:rFonts w:cs="Times New Roman"/>
      </w:rPr>
    </w:lvl>
    <w:lvl w:ilvl="3" w:tplc="0809000F" w:tentative="1">
      <w:start w:val="1"/>
      <w:numFmt w:val="decimal"/>
      <w:lvlText w:val="%4."/>
      <w:lvlJc w:val="left"/>
      <w:pPr>
        <w:ind w:left="3543" w:hanging="360"/>
      </w:pPr>
      <w:rPr>
        <w:rFonts w:cs="Times New Roman"/>
      </w:rPr>
    </w:lvl>
    <w:lvl w:ilvl="4" w:tplc="08090019" w:tentative="1">
      <w:start w:val="1"/>
      <w:numFmt w:val="lowerLetter"/>
      <w:lvlText w:val="%5."/>
      <w:lvlJc w:val="left"/>
      <w:pPr>
        <w:ind w:left="4263" w:hanging="360"/>
      </w:pPr>
      <w:rPr>
        <w:rFonts w:cs="Times New Roman"/>
      </w:rPr>
    </w:lvl>
    <w:lvl w:ilvl="5" w:tplc="0809001B" w:tentative="1">
      <w:start w:val="1"/>
      <w:numFmt w:val="lowerRoman"/>
      <w:lvlText w:val="%6."/>
      <w:lvlJc w:val="right"/>
      <w:pPr>
        <w:ind w:left="4983" w:hanging="180"/>
      </w:pPr>
      <w:rPr>
        <w:rFonts w:cs="Times New Roman"/>
      </w:rPr>
    </w:lvl>
    <w:lvl w:ilvl="6" w:tplc="0809000F" w:tentative="1">
      <w:start w:val="1"/>
      <w:numFmt w:val="decimal"/>
      <w:lvlText w:val="%7."/>
      <w:lvlJc w:val="left"/>
      <w:pPr>
        <w:ind w:left="5703" w:hanging="360"/>
      </w:pPr>
      <w:rPr>
        <w:rFonts w:cs="Times New Roman"/>
      </w:rPr>
    </w:lvl>
    <w:lvl w:ilvl="7" w:tplc="08090019" w:tentative="1">
      <w:start w:val="1"/>
      <w:numFmt w:val="lowerLetter"/>
      <w:lvlText w:val="%8."/>
      <w:lvlJc w:val="left"/>
      <w:pPr>
        <w:ind w:left="6423" w:hanging="360"/>
      </w:pPr>
      <w:rPr>
        <w:rFonts w:cs="Times New Roman"/>
      </w:rPr>
    </w:lvl>
    <w:lvl w:ilvl="8" w:tplc="0809001B" w:tentative="1">
      <w:start w:val="1"/>
      <w:numFmt w:val="lowerRoman"/>
      <w:lvlText w:val="%9."/>
      <w:lvlJc w:val="right"/>
      <w:pPr>
        <w:ind w:left="7143" w:hanging="180"/>
      </w:pPr>
      <w:rPr>
        <w:rFonts w:cs="Times New Roman"/>
      </w:rPr>
    </w:lvl>
  </w:abstractNum>
  <w:abstractNum w:abstractNumId="9">
    <w:nsid w:val="131714E2"/>
    <w:multiLevelType w:val="hybridMultilevel"/>
    <w:tmpl w:val="C95A29C6"/>
    <w:lvl w:ilvl="0" w:tplc="07882B6C">
      <w:start w:val="1"/>
      <w:numFmt w:val="decimal"/>
      <w:lvlText w:val="%1."/>
      <w:lvlJc w:val="left"/>
      <w:pPr>
        <w:ind w:left="1440" w:hanging="360"/>
      </w:pPr>
      <w:rPr>
        <w:rFonts w:ascii="Verdana" w:hAnsi="Verdana" w:cs="Times New Roman" w:hint="default"/>
        <w:b/>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nsid w:val="13FB2856"/>
    <w:multiLevelType w:val="hybridMultilevel"/>
    <w:tmpl w:val="CA665B14"/>
    <w:lvl w:ilvl="0" w:tplc="100C0001">
      <w:start w:val="1"/>
      <w:numFmt w:val="bullet"/>
      <w:lvlText w:val=""/>
      <w:lvlJc w:val="left"/>
      <w:pPr>
        <w:tabs>
          <w:tab w:val="num" w:pos="1287"/>
        </w:tabs>
        <w:ind w:left="1287" w:hanging="360"/>
      </w:pPr>
      <w:rPr>
        <w:rFonts w:ascii="Symbol" w:hAnsi="Symbol" w:hint="default"/>
      </w:rPr>
    </w:lvl>
    <w:lvl w:ilvl="1" w:tplc="100C0003" w:tentative="1">
      <w:start w:val="1"/>
      <w:numFmt w:val="bullet"/>
      <w:lvlText w:val="o"/>
      <w:lvlJc w:val="left"/>
      <w:pPr>
        <w:tabs>
          <w:tab w:val="num" w:pos="2007"/>
        </w:tabs>
        <w:ind w:left="2007" w:hanging="360"/>
      </w:pPr>
      <w:rPr>
        <w:rFonts w:ascii="Courier New" w:hAnsi="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11">
    <w:nsid w:val="184E2D16"/>
    <w:multiLevelType w:val="hybridMultilevel"/>
    <w:tmpl w:val="46C455F2"/>
    <w:lvl w:ilvl="0" w:tplc="7C1CBA14">
      <w:start w:val="1"/>
      <w:numFmt w:val="decimal"/>
      <w:lvlText w:val="%1."/>
      <w:lvlJc w:val="left"/>
      <w:pPr>
        <w:tabs>
          <w:tab w:val="num" w:pos="567"/>
        </w:tabs>
        <w:ind w:left="567" w:hanging="567"/>
      </w:pPr>
      <w:rPr>
        <w:rFonts w:cs="Times New Roman" w:hint="default"/>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9A62FDA"/>
    <w:multiLevelType w:val="hybridMultilevel"/>
    <w:tmpl w:val="D842E3A0"/>
    <w:lvl w:ilvl="0" w:tplc="7076CFE6">
      <w:start w:val="10"/>
      <w:numFmt w:val="upperRoman"/>
      <w:lvlText w:val="%1."/>
      <w:lvlJc w:val="left"/>
      <w:pPr>
        <w:ind w:left="360" w:hanging="360"/>
      </w:pPr>
      <w:rPr>
        <w:rFonts w:ascii="Verdana" w:hAnsi="Verdana" w:cs="Times New Roman" w:hint="default"/>
        <w:b/>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E3C1121"/>
    <w:multiLevelType w:val="hybridMultilevel"/>
    <w:tmpl w:val="F3F23B94"/>
    <w:lvl w:ilvl="0" w:tplc="EC60D19E">
      <w:start w:val="1"/>
      <w:numFmt w:val="decimal"/>
      <w:lvlText w:val="%1."/>
      <w:lvlJc w:val="left"/>
      <w:pPr>
        <w:tabs>
          <w:tab w:val="num" w:pos="644"/>
        </w:tabs>
        <w:ind w:left="644" w:hanging="360"/>
      </w:pPr>
      <w:rPr>
        <w:rFonts w:cs="Times New Roman"/>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E5B2F0D"/>
    <w:multiLevelType w:val="hybridMultilevel"/>
    <w:tmpl w:val="4EB6123E"/>
    <w:lvl w:ilvl="0" w:tplc="03C62E30">
      <w:start w:val="7"/>
      <w:numFmt w:val="decimal"/>
      <w:lvlText w:val="%1."/>
      <w:lvlJc w:val="left"/>
      <w:pPr>
        <w:ind w:left="644" w:hanging="360"/>
      </w:pPr>
      <w:rPr>
        <w:rFonts w:cs="Times New Roman" w:hint="default"/>
        <w:b/>
        <w:sz w:val="24"/>
        <w:szCs w:val="24"/>
      </w:rPr>
    </w:lvl>
    <w:lvl w:ilvl="1" w:tplc="08090019" w:tentative="1">
      <w:start w:val="1"/>
      <w:numFmt w:val="lowerLetter"/>
      <w:lvlText w:val="%2."/>
      <w:lvlJc w:val="left"/>
      <w:pPr>
        <w:ind w:left="701" w:hanging="360"/>
      </w:pPr>
      <w:rPr>
        <w:rFonts w:cs="Times New Roman"/>
      </w:rPr>
    </w:lvl>
    <w:lvl w:ilvl="2" w:tplc="0809001B" w:tentative="1">
      <w:start w:val="1"/>
      <w:numFmt w:val="lowerRoman"/>
      <w:lvlText w:val="%3."/>
      <w:lvlJc w:val="right"/>
      <w:pPr>
        <w:ind w:left="1421" w:hanging="180"/>
      </w:pPr>
      <w:rPr>
        <w:rFonts w:cs="Times New Roman"/>
      </w:rPr>
    </w:lvl>
    <w:lvl w:ilvl="3" w:tplc="0809000F" w:tentative="1">
      <w:start w:val="1"/>
      <w:numFmt w:val="decimal"/>
      <w:lvlText w:val="%4."/>
      <w:lvlJc w:val="left"/>
      <w:pPr>
        <w:ind w:left="2141" w:hanging="360"/>
      </w:pPr>
      <w:rPr>
        <w:rFonts w:cs="Times New Roman"/>
      </w:rPr>
    </w:lvl>
    <w:lvl w:ilvl="4" w:tplc="08090019" w:tentative="1">
      <w:start w:val="1"/>
      <w:numFmt w:val="lowerLetter"/>
      <w:lvlText w:val="%5."/>
      <w:lvlJc w:val="left"/>
      <w:pPr>
        <w:ind w:left="2861" w:hanging="360"/>
      </w:pPr>
      <w:rPr>
        <w:rFonts w:cs="Times New Roman"/>
      </w:rPr>
    </w:lvl>
    <w:lvl w:ilvl="5" w:tplc="0809001B" w:tentative="1">
      <w:start w:val="1"/>
      <w:numFmt w:val="lowerRoman"/>
      <w:lvlText w:val="%6."/>
      <w:lvlJc w:val="right"/>
      <w:pPr>
        <w:ind w:left="3581" w:hanging="180"/>
      </w:pPr>
      <w:rPr>
        <w:rFonts w:cs="Times New Roman"/>
      </w:rPr>
    </w:lvl>
    <w:lvl w:ilvl="6" w:tplc="0809000F" w:tentative="1">
      <w:start w:val="1"/>
      <w:numFmt w:val="decimal"/>
      <w:lvlText w:val="%7."/>
      <w:lvlJc w:val="left"/>
      <w:pPr>
        <w:ind w:left="4301" w:hanging="360"/>
      </w:pPr>
      <w:rPr>
        <w:rFonts w:cs="Times New Roman"/>
      </w:rPr>
    </w:lvl>
    <w:lvl w:ilvl="7" w:tplc="08090019" w:tentative="1">
      <w:start w:val="1"/>
      <w:numFmt w:val="lowerLetter"/>
      <w:lvlText w:val="%8."/>
      <w:lvlJc w:val="left"/>
      <w:pPr>
        <w:ind w:left="5021" w:hanging="360"/>
      </w:pPr>
      <w:rPr>
        <w:rFonts w:cs="Times New Roman"/>
      </w:rPr>
    </w:lvl>
    <w:lvl w:ilvl="8" w:tplc="0809001B" w:tentative="1">
      <w:start w:val="1"/>
      <w:numFmt w:val="lowerRoman"/>
      <w:lvlText w:val="%9."/>
      <w:lvlJc w:val="right"/>
      <w:pPr>
        <w:ind w:left="5741" w:hanging="180"/>
      </w:pPr>
      <w:rPr>
        <w:rFonts w:cs="Times New Roman"/>
      </w:rPr>
    </w:lvl>
  </w:abstractNum>
  <w:abstractNum w:abstractNumId="15">
    <w:nsid w:val="296C5E91"/>
    <w:multiLevelType w:val="hybridMultilevel"/>
    <w:tmpl w:val="6DA4A266"/>
    <w:lvl w:ilvl="0" w:tplc="6FF6BAE6">
      <w:start w:val="1"/>
      <w:numFmt w:val="decimal"/>
      <w:lvlText w:val="%1."/>
      <w:lvlJc w:val="left"/>
      <w:pPr>
        <w:tabs>
          <w:tab w:val="num" w:pos="1423"/>
        </w:tabs>
        <w:ind w:left="1423" w:hanging="703"/>
      </w:pPr>
      <w:rPr>
        <w:rFonts w:ascii="Verdana" w:hAnsi="Verdana" w:cs="Times New Roman" w:hint="default"/>
        <w:b/>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BBB6D8E"/>
    <w:multiLevelType w:val="hybridMultilevel"/>
    <w:tmpl w:val="4CAE4454"/>
    <w:lvl w:ilvl="0" w:tplc="F9C22B14">
      <w:start w:val="1"/>
      <w:numFmt w:val="decimal"/>
      <w:lvlText w:val="%1."/>
      <w:lvlJc w:val="left"/>
      <w:pPr>
        <w:tabs>
          <w:tab w:val="num" w:pos="720"/>
        </w:tabs>
        <w:ind w:left="720" w:hanging="360"/>
      </w:pPr>
      <w:rPr>
        <w:rFonts w:cs="Times New Roman"/>
        <w:b/>
        <w:sz w:val="24"/>
        <w:szCs w:val="24"/>
      </w:rPr>
    </w:lvl>
    <w:lvl w:ilvl="1" w:tplc="8314F834">
      <w:start w:val="1"/>
      <w:numFmt w:val="upperLetter"/>
      <w:lvlText w:val="%2)"/>
      <w:lvlJc w:val="left"/>
      <w:pPr>
        <w:tabs>
          <w:tab w:val="num" w:pos="1440"/>
        </w:tabs>
        <w:ind w:left="1440" w:hanging="360"/>
      </w:pPr>
      <w:rPr>
        <w:rFonts w:cs="Times New Roman" w:hint="default"/>
        <w:b/>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C1A0E28"/>
    <w:multiLevelType w:val="hybridMultilevel"/>
    <w:tmpl w:val="C3DA3836"/>
    <w:lvl w:ilvl="0" w:tplc="9A0EA844">
      <w:numFmt w:val="bullet"/>
      <w:lvlText w:val="-"/>
      <w:lvlJc w:val="left"/>
      <w:pPr>
        <w:ind w:left="1080" w:hanging="360"/>
      </w:pPr>
      <w:rPr>
        <w:rFonts w:ascii="Verdana" w:eastAsia="Times New Roman" w:hAnsi="Verdana"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8264B1"/>
    <w:multiLevelType w:val="hybridMultilevel"/>
    <w:tmpl w:val="47446B34"/>
    <w:lvl w:ilvl="0" w:tplc="B546D994">
      <w:start w:val="1"/>
      <w:numFmt w:val="decimal"/>
      <w:lvlText w:val="%1."/>
      <w:lvlJc w:val="left"/>
      <w:pPr>
        <w:tabs>
          <w:tab w:val="num" w:pos="1080"/>
        </w:tabs>
        <w:ind w:left="1080" w:hanging="360"/>
      </w:pPr>
      <w:rPr>
        <w:rFonts w:ascii="Verdana" w:hAnsi="Verdana" w:cs="Times New Roman" w:hint="default"/>
        <w:b/>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8C089D"/>
    <w:multiLevelType w:val="hybridMultilevel"/>
    <w:tmpl w:val="273481EE"/>
    <w:lvl w:ilvl="0" w:tplc="D37CD694">
      <w:start w:val="8"/>
      <w:numFmt w:val="upperRoman"/>
      <w:lvlText w:val="%1."/>
      <w:lvlJc w:val="left"/>
      <w:pPr>
        <w:ind w:left="360" w:hanging="360"/>
      </w:pPr>
      <w:rPr>
        <w:rFonts w:ascii="Verdana" w:hAnsi="Verdana" w:cs="Times New Roman" w:hint="default"/>
        <w:b/>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6DF5A43"/>
    <w:multiLevelType w:val="hybridMultilevel"/>
    <w:tmpl w:val="F5E4ED2C"/>
    <w:lvl w:ilvl="0" w:tplc="5F5A7860">
      <w:start w:val="1"/>
      <w:numFmt w:val="upperLetter"/>
      <w:lvlText w:val="%1)"/>
      <w:lvlJc w:val="left"/>
      <w:pPr>
        <w:tabs>
          <w:tab w:val="num" w:pos="720"/>
        </w:tabs>
        <w:ind w:left="720" w:hanging="360"/>
      </w:pPr>
      <w:rPr>
        <w:rFonts w:cs="Times New Roman" w:hint="default"/>
        <w:b/>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718656C"/>
    <w:multiLevelType w:val="hybridMultilevel"/>
    <w:tmpl w:val="A7D049BA"/>
    <w:lvl w:ilvl="0" w:tplc="100C0001">
      <w:start w:val="1"/>
      <w:numFmt w:val="bullet"/>
      <w:lvlText w:val=""/>
      <w:lvlJc w:val="left"/>
      <w:pPr>
        <w:tabs>
          <w:tab w:val="num" w:pos="1287"/>
        </w:tabs>
        <w:ind w:left="1287" w:hanging="360"/>
      </w:pPr>
      <w:rPr>
        <w:rFonts w:ascii="Symbol" w:hAnsi="Symbol" w:hint="default"/>
      </w:rPr>
    </w:lvl>
    <w:lvl w:ilvl="1" w:tplc="100C0003" w:tentative="1">
      <w:start w:val="1"/>
      <w:numFmt w:val="bullet"/>
      <w:lvlText w:val="o"/>
      <w:lvlJc w:val="left"/>
      <w:pPr>
        <w:tabs>
          <w:tab w:val="num" w:pos="2007"/>
        </w:tabs>
        <w:ind w:left="2007" w:hanging="360"/>
      </w:pPr>
      <w:rPr>
        <w:rFonts w:ascii="Courier New" w:hAnsi="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23">
    <w:nsid w:val="384159F5"/>
    <w:multiLevelType w:val="multilevel"/>
    <w:tmpl w:val="11D2ED94"/>
    <w:lvl w:ilvl="0">
      <w:start w:val="12"/>
      <w:numFmt w:val="upperRoman"/>
      <w:lvlText w:val="%1."/>
      <w:lvlJc w:val="left"/>
      <w:pPr>
        <w:tabs>
          <w:tab w:val="num" w:pos="567"/>
        </w:tabs>
        <w:ind w:left="360" w:hanging="360"/>
      </w:pPr>
      <w:rPr>
        <w:rFonts w:cs="Times New Roman" w:hint="default"/>
        <w:b/>
        <w:color w:val="auto"/>
        <w:sz w:val="28"/>
        <w:szCs w:val="28"/>
      </w:rPr>
    </w:lvl>
    <w:lvl w:ilvl="1">
      <w:start w:val="1"/>
      <w:numFmt w:val="decimal"/>
      <w:lvlText w:val="%2."/>
      <w:lvlJc w:val="left"/>
      <w:pPr>
        <w:tabs>
          <w:tab w:val="num" w:pos="723"/>
        </w:tabs>
        <w:ind w:left="723" w:hanging="363"/>
      </w:pPr>
      <w:rPr>
        <w:rFonts w:cs="Times New Roman" w:hint="default"/>
        <w:b/>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A2D201A"/>
    <w:multiLevelType w:val="hybridMultilevel"/>
    <w:tmpl w:val="18106708"/>
    <w:lvl w:ilvl="0" w:tplc="3AC8609E">
      <w:start w:val="1"/>
      <w:numFmt w:val="upperRoman"/>
      <w:lvlText w:val="%1."/>
      <w:lvlJc w:val="left"/>
      <w:pPr>
        <w:ind w:left="360" w:hanging="360"/>
      </w:pPr>
      <w:rPr>
        <w:rFonts w:ascii="Verdana" w:hAnsi="Verdana" w:cs="Times New Roman" w:hint="default"/>
        <w:b/>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AE3682"/>
    <w:multiLevelType w:val="hybridMultilevel"/>
    <w:tmpl w:val="BCC6833A"/>
    <w:lvl w:ilvl="0" w:tplc="08D4F2A6">
      <w:start w:val="1"/>
      <w:numFmt w:val="upp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cs="Times New Roman" w:hint="default"/>
        <w:b/>
        <w:color w:val="auto"/>
        <w:sz w:val="22"/>
        <w:szCs w:val="22"/>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43BC48C4"/>
    <w:multiLevelType w:val="multilevel"/>
    <w:tmpl w:val="A86A6134"/>
    <w:lvl w:ilvl="0">
      <w:start w:val="1"/>
      <w:numFmt w:val="decimal"/>
      <w:lvlText w:val="%1."/>
      <w:lvlJc w:val="left"/>
      <w:pPr>
        <w:tabs>
          <w:tab w:val="num" w:pos="789"/>
        </w:tabs>
        <w:ind w:left="789" w:hanging="363"/>
      </w:pPr>
      <w:rPr>
        <w:rFonts w:cs="Times New Roman" w:hint="default"/>
        <w:b/>
        <w:sz w:val="24"/>
        <w:szCs w:val="24"/>
      </w:rPr>
    </w:lvl>
    <w:lvl w:ilvl="1">
      <w:start w:val="1"/>
      <w:numFmt w:val="lowerLetter"/>
      <w:lvlText w:val="%2."/>
      <w:lvlJc w:val="left"/>
      <w:pPr>
        <w:tabs>
          <w:tab w:val="num" w:pos="2289"/>
        </w:tabs>
        <w:ind w:left="2289" w:hanging="360"/>
      </w:pPr>
      <w:rPr>
        <w:rFonts w:cs="Times New Roman"/>
      </w:rPr>
    </w:lvl>
    <w:lvl w:ilvl="2">
      <w:start w:val="1"/>
      <w:numFmt w:val="lowerRoman"/>
      <w:lvlText w:val="%3."/>
      <w:lvlJc w:val="right"/>
      <w:pPr>
        <w:tabs>
          <w:tab w:val="num" w:pos="3009"/>
        </w:tabs>
        <w:ind w:left="3009" w:hanging="180"/>
      </w:pPr>
      <w:rPr>
        <w:rFonts w:cs="Times New Roman"/>
      </w:rPr>
    </w:lvl>
    <w:lvl w:ilvl="3">
      <w:start w:val="1"/>
      <w:numFmt w:val="decimal"/>
      <w:lvlText w:val="%4."/>
      <w:lvlJc w:val="left"/>
      <w:pPr>
        <w:tabs>
          <w:tab w:val="num" w:pos="3729"/>
        </w:tabs>
        <w:ind w:left="3729" w:hanging="360"/>
      </w:pPr>
      <w:rPr>
        <w:rFonts w:cs="Times New Roman"/>
      </w:rPr>
    </w:lvl>
    <w:lvl w:ilvl="4">
      <w:start w:val="1"/>
      <w:numFmt w:val="lowerLetter"/>
      <w:lvlText w:val="%5."/>
      <w:lvlJc w:val="left"/>
      <w:pPr>
        <w:tabs>
          <w:tab w:val="num" w:pos="4449"/>
        </w:tabs>
        <w:ind w:left="4449" w:hanging="360"/>
      </w:pPr>
      <w:rPr>
        <w:rFonts w:cs="Times New Roman"/>
      </w:rPr>
    </w:lvl>
    <w:lvl w:ilvl="5">
      <w:start w:val="1"/>
      <w:numFmt w:val="lowerRoman"/>
      <w:lvlText w:val="%6."/>
      <w:lvlJc w:val="right"/>
      <w:pPr>
        <w:tabs>
          <w:tab w:val="num" w:pos="5169"/>
        </w:tabs>
        <w:ind w:left="5169" w:hanging="180"/>
      </w:pPr>
      <w:rPr>
        <w:rFonts w:cs="Times New Roman"/>
      </w:rPr>
    </w:lvl>
    <w:lvl w:ilvl="6">
      <w:start w:val="1"/>
      <w:numFmt w:val="decimal"/>
      <w:lvlText w:val="%7."/>
      <w:lvlJc w:val="left"/>
      <w:pPr>
        <w:tabs>
          <w:tab w:val="num" w:pos="5889"/>
        </w:tabs>
        <w:ind w:left="5889" w:hanging="360"/>
      </w:pPr>
      <w:rPr>
        <w:rFonts w:cs="Times New Roman"/>
      </w:rPr>
    </w:lvl>
    <w:lvl w:ilvl="7">
      <w:start w:val="1"/>
      <w:numFmt w:val="lowerLetter"/>
      <w:lvlText w:val="%8."/>
      <w:lvlJc w:val="left"/>
      <w:pPr>
        <w:tabs>
          <w:tab w:val="num" w:pos="6609"/>
        </w:tabs>
        <w:ind w:left="6609" w:hanging="360"/>
      </w:pPr>
      <w:rPr>
        <w:rFonts w:cs="Times New Roman"/>
      </w:rPr>
    </w:lvl>
    <w:lvl w:ilvl="8">
      <w:start w:val="1"/>
      <w:numFmt w:val="lowerRoman"/>
      <w:lvlText w:val="%9."/>
      <w:lvlJc w:val="right"/>
      <w:pPr>
        <w:tabs>
          <w:tab w:val="num" w:pos="7329"/>
        </w:tabs>
        <w:ind w:left="7329" w:hanging="180"/>
      </w:pPr>
      <w:rPr>
        <w:rFonts w:cs="Times New Roman"/>
      </w:rPr>
    </w:lvl>
  </w:abstractNum>
  <w:abstractNum w:abstractNumId="28">
    <w:nsid w:val="43CA5511"/>
    <w:multiLevelType w:val="hybridMultilevel"/>
    <w:tmpl w:val="EBCA6846"/>
    <w:lvl w:ilvl="0" w:tplc="55C4C72A">
      <w:start w:val="7"/>
      <w:numFmt w:val="upperRoman"/>
      <w:lvlText w:val="%1."/>
      <w:lvlJc w:val="left"/>
      <w:pPr>
        <w:ind w:left="360" w:hanging="360"/>
      </w:pPr>
      <w:rPr>
        <w:rFonts w:ascii="Verdana" w:hAnsi="Verdana" w:cs="Times New Roman" w:hint="default"/>
        <w:b/>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4E67C2B"/>
    <w:multiLevelType w:val="hybridMultilevel"/>
    <w:tmpl w:val="04DCB96E"/>
    <w:lvl w:ilvl="0" w:tplc="CA444C14">
      <w:start w:val="2013"/>
      <w:numFmt w:val="decimal"/>
      <w:lvlText w:val="%1"/>
      <w:lvlJc w:val="left"/>
      <w:pPr>
        <w:ind w:left="1023" w:hanging="660"/>
      </w:pPr>
      <w:rPr>
        <w:rFonts w:cs="Times New Roman" w:hint="default"/>
      </w:rPr>
    </w:lvl>
    <w:lvl w:ilvl="1" w:tplc="08090019" w:tentative="1">
      <w:start w:val="1"/>
      <w:numFmt w:val="lowerLetter"/>
      <w:lvlText w:val="%2."/>
      <w:lvlJc w:val="left"/>
      <w:pPr>
        <w:ind w:left="1443" w:hanging="360"/>
      </w:pPr>
      <w:rPr>
        <w:rFonts w:cs="Times New Roman"/>
      </w:rPr>
    </w:lvl>
    <w:lvl w:ilvl="2" w:tplc="0809001B" w:tentative="1">
      <w:start w:val="1"/>
      <w:numFmt w:val="lowerRoman"/>
      <w:lvlText w:val="%3."/>
      <w:lvlJc w:val="right"/>
      <w:pPr>
        <w:ind w:left="2163" w:hanging="180"/>
      </w:pPr>
      <w:rPr>
        <w:rFonts w:cs="Times New Roman"/>
      </w:rPr>
    </w:lvl>
    <w:lvl w:ilvl="3" w:tplc="0809000F" w:tentative="1">
      <w:start w:val="1"/>
      <w:numFmt w:val="decimal"/>
      <w:lvlText w:val="%4."/>
      <w:lvlJc w:val="left"/>
      <w:pPr>
        <w:ind w:left="2883" w:hanging="360"/>
      </w:pPr>
      <w:rPr>
        <w:rFonts w:cs="Times New Roman"/>
      </w:rPr>
    </w:lvl>
    <w:lvl w:ilvl="4" w:tplc="08090019" w:tentative="1">
      <w:start w:val="1"/>
      <w:numFmt w:val="lowerLetter"/>
      <w:lvlText w:val="%5."/>
      <w:lvlJc w:val="left"/>
      <w:pPr>
        <w:ind w:left="3603" w:hanging="360"/>
      </w:pPr>
      <w:rPr>
        <w:rFonts w:cs="Times New Roman"/>
      </w:rPr>
    </w:lvl>
    <w:lvl w:ilvl="5" w:tplc="0809001B" w:tentative="1">
      <w:start w:val="1"/>
      <w:numFmt w:val="lowerRoman"/>
      <w:lvlText w:val="%6."/>
      <w:lvlJc w:val="right"/>
      <w:pPr>
        <w:ind w:left="4323" w:hanging="180"/>
      </w:pPr>
      <w:rPr>
        <w:rFonts w:cs="Times New Roman"/>
      </w:rPr>
    </w:lvl>
    <w:lvl w:ilvl="6" w:tplc="0809000F" w:tentative="1">
      <w:start w:val="1"/>
      <w:numFmt w:val="decimal"/>
      <w:lvlText w:val="%7."/>
      <w:lvlJc w:val="left"/>
      <w:pPr>
        <w:ind w:left="5043" w:hanging="360"/>
      </w:pPr>
      <w:rPr>
        <w:rFonts w:cs="Times New Roman"/>
      </w:rPr>
    </w:lvl>
    <w:lvl w:ilvl="7" w:tplc="08090019" w:tentative="1">
      <w:start w:val="1"/>
      <w:numFmt w:val="lowerLetter"/>
      <w:lvlText w:val="%8."/>
      <w:lvlJc w:val="left"/>
      <w:pPr>
        <w:ind w:left="5763" w:hanging="360"/>
      </w:pPr>
      <w:rPr>
        <w:rFonts w:cs="Times New Roman"/>
      </w:rPr>
    </w:lvl>
    <w:lvl w:ilvl="8" w:tplc="0809001B" w:tentative="1">
      <w:start w:val="1"/>
      <w:numFmt w:val="lowerRoman"/>
      <w:lvlText w:val="%9."/>
      <w:lvlJc w:val="right"/>
      <w:pPr>
        <w:ind w:left="6483" w:hanging="180"/>
      </w:pPr>
      <w:rPr>
        <w:rFonts w:cs="Times New Roman"/>
      </w:rPr>
    </w:lvl>
  </w:abstractNum>
  <w:abstractNum w:abstractNumId="30">
    <w:nsid w:val="46DE7FF4"/>
    <w:multiLevelType w:val="hybridMultilevel"/>
    <w:tmpl w:val="F6DE4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74858F8"/>
    <w:multiLevelType w:val="hybridMultilevel"/>
    <w:tmpl w:val="9EC8E810"/>
    <w:lvl w:ilvl="0" w:tplc="953479CA">
      <w:start w:val="2015"/>
      <w:numFmt w:val="decimal"/>
      <w:lvlText w:val="%1"/>
      <w:lvlJc w:val="left"/>
      <w:pPr>
        <w:ind w:left="1563" w:hanging="540"/>
      </w:pPr>
      <w:rPr>
        <w:rFonts w:cs="Times New Roman" w:hint="default"/>
      </w:rPr>
    </w:lvl>
    <w:lvl w:ilvl="1" w:tplc="08090019" w:tentative="1">
      <w:start w:val="1"/>
      <w:numFmt w:val="lowerLetter"/>
      <w:lvlText w:val="%2."/>
      <w:lvlJc w:val="left"/>
      <w:pPr>
        <w:ind w:left="2103" w:hanging="360"/>
      </w:pPr>
      <w:rPr>
        <w:rFonts w:cs="Times New Roman"/>
      </w:rPr>
    </w:lvl>
    <w:lvl w:ilvl="2" w:tplc="0809001B" w:tentative="1">
      <w:start w:val="1"/>
      <w:numFmt w:val="lowerRoman"/>
      <w:lvlText w:val="%3."/>
      <w:lvlJc w:val="right"/>
      <w:pPr>
        <w:ind w:left="2823" w:hanging="180"/>
      </w:pPr>
      <w:rPr>
        <w:rFonts w:cs="Times New Roman"/>
      </w:rPr>
    </w:lvl>
    <w:lvl w:ilvl="3" w:tplc="0809000F" w:tentative="1">
      <w:start w:val="1"/>
      <w:numFmt w:val="decimal"/>
      <w:lvlText w:val="%4."/>
      <w:lvlJc w:val="left"/>
      <w:pPr>
        <w:ind w:left="3543" w:hanging="360"/>
      </w:pPr>
      <w:rPr>
        <w:rFonts w:cs="Times New Roman"/>
      </w:rPr>
    </w:lvl>
    <w:lvl w:ilvl="4" w:tplc="08090019" w:tentative="1">
      <w:start w:val="1"/>
      <w:numFmt w:val="lowerLetter"/>
      <w:lvlText w:val="%5."/>
      <w:lvlJc w:val="left"/>
      <w:pPr>
        <w:ind w:left="4263" w:hanging="360"/>
      </w:pPr>
      <w:rPr>
        <w:rFonts w:cs="Times New Roman"/>
      </w:rPr>
    </w:lvl>
    <w:lvl w:ilvl="5" w:tplc="0809001B" w:tentative="1">
      <w:start w:val="1"/>
      <w:numFmt w:val="lowerRoman"/>
      <w:lvlText w:val="%6."/>
      <w:lvlJc w:val="right"/>
      <w:pPr>
        <w:ind w:left="4983" w:hanging="180"/>
      </w:pPr>
      <w:rPr>
        <w:rFonts w:cs="Times New Roman"/>
      </w:rPr>
    </w:lvl>
    <w:lvl w:ilvl="6" w:tplc="0809000F" w:tentative="1">
      <w:start w:val="1"/>
      <w:numFmt w:val="decimal"/>
      <w:lvlText w:val="%7."/>
      <w:lvlJc w:val="left"/>
      <w:pPr>
        <w:ind w:left="5703" w:hanging="360"/>
      </w:pPr>
      <w:rPr>
        <w:rFonts w:cs="Times New Roman"/>
      </w:rPr>
    </w:lvl>
    <w:lvl w:ilvl="7" w:tplc="08090019" w:tentative="1">
      <w:start w:val="1"/>
      <w:numFmt w:val="lowerLetter"/>
      <w:lvlText w:val="%8."/>
      <w:lvlJc w:val="left"/>
      <w:pPr>
        <w:ind w:left="6423" w:hanging="360"/>
      </w:pPr>
      <w:rPr>
        <w:rFonts w:cs="Times New Roman"/>
      </w:rPr>
    </w:lvl>
    <w:lvl w:ilvl="8" w:tplc="0809001B" w:tentative="1">
      <w:start w:val="1"/>
      <w:numFmt w:val="lowerRoman"/>
      <w:lvlText w:val="%9."/>
      <w:lvlJc w:val="right"/>
      <w:pPr>
        <w:ind w:left="7143" w:hanging="180"/>
      </w:pPr>
      <w:rPr>
        <w:rFonts w:cs="Times New Roman"/>
      </w:rPr>
    </w:lvl>
  </w:abstractNum>
  <w:abstractNum w:abstractNumId="32">
    <w:nsid w:val="4EA01388"/>
    <w:multiLevelType w:val="hybridMultilevel"/>
    <w:tmpl w:val="87F42A9E"/>
    <w:lvl w:ilvl="0" w:tplc="6F50C1F8">
      <w:start w:val="1"/>
      <w:numFmt w:val="decimal"/>
      <w:lvlText w:val="%1."/>
      <w:lvlJc w:val="left"/>
      <w:pPr>
        <w:tabs>
          <w:tab w:val="num" w:pos="720"/>
        </w:tabs>
        <w:ind w:left="720" w:hanging="360"/>
      </w:pPr>
      <w:rPr>
        <w:rFonts w:cs="Times New Roman"/>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F542194"/>
    <w:multiLevelType w:val="multilevel"/>
    <w:tmpl w:val="64FA4696"/>
    <w:lvl w:ilvl="0">
      <w:start w:val="1"/>
      <w:numFmt w:val="decimal"/>
      <w:lvlText w:val="%1."/>
      <w:lvlJc w:val="left"/>
      <w:pPr>
        <w:tabs>
          <w:tab w:val="num" w:pos="720"/>
        </w:tabs>
        <w:ind w:left="720" w:hanging="363"/>
      </w:pPr>
      <w:rPr>
        <w:rFonts w:cs="Times New Roman" w:hint="default"/>
        <w:b/>
        <w:color w:val="auto"/>
        <w:sz w:val="24"/>
        <w:szCs w:val="24"/>
      </w:rPr>
    </w:lvl>
    <w:lvl w:ilvl="1">
      <w:start w:val="1"/>
      <w:numFmt w:val="lowerLetter"/>
      <w:lvlText w:val="%2."/>
      <w:lvlJc w:val="left"/>
      <w:pPr>
        <w:tabs>
          <w:tab w:val="num" w:pos="2289"/>
        </w:tabs>
        <w:ind w:left="2289" w:hanging="360"/>
      </w:pPr>
      <w:rPr>
        <w:rFonts w:cs="Times New Roman"/>
      </w:rPr>
    </w:lvl>
    <w:lvl w:ilvl="2">
      <w:start w:val="1"/>
      <w:numFmt w:val="lowerRoman"/>
      <w:lvlText w:val="%3."/>
      <w:lvlJc w:val="right"/>
      <w:pPr>
        <w:tabs>
          <w:tab w:val="num" w:pos="3009"/>
        </w:tabs>
        <w:ind w:left="3009" w:hanging="180"/>
      </w:pPr>
      <w:rPr>
        <w:rFonts w:cs="Times New Roman"/>
      </w:rPr>
    </w:lvl>
    <w:lvl w:ilvl="3">
      <w:start w:val="1"/>
      <w:numFmt w:val="decimal"/>
      <w:lvlText w:val="%4."/>
      <w:lvlJc w:val="left"/>
      <w:pPr>
        <w:tabs>
          <w:tab w:val="num" w:pos="3729"/>
        </w:tabs>
        <w:ind w:left="3729" w:hanging="360"/>
      </w:pPr>
      <w:rPr>
        <w:rFonts w:cs="Times New Roman"/>
      </w:rPr>
    </w:lvl>
    <w:lvl w:ilvl="4">
      <w:start w:val="1"/>
      <w:numFmt w:val="lowerLetter"/>
      <w:lvlText w:val="%5."/>
      <w:lvlJc w:val="left"/>
      <w:pPr>
        <w:tabs>
          <w:tab w:val="num" w:pos="4449"/>
        </w:tabs>
        <w:ind w:left="4449" w:hanging="360"/>
      </w:pPr>
      <w:rPr>
        <w:rFonts w:cs="Times New Roman"/>
      </w:rPr>
    </w:lvl>
    <w:lvl w:ilvl="5">
      <w:start w:val="1"/>
      <w:numFmt w:val="lowerRoman"/>
      <w:lvlText w:val="%6."/>
      <w:lvlJc w:val="right"/>
      <w:pPr>
        <w:tabs>
          <w:tab w:val="num" w:pos="5169"/>
        </w:tabs>
        <w:ind w:left="5169" w:hanging="180"/>
      </w:pPr>
      <w:rPr>
        <w:rFonts w:cs="Times New Roman"/>
      </w:rPr>
    </w:lvl>
    <w:lvl w:ilvl="6">
      <w:start w:val="1"/>
      <w:numFmt w:val="decimal"/>
      <w:lvlText w:val="%7."/>
      <w:lvlJc w:val="left"/>
      <w:pPr>
        <w:tabs>
          <w:tab w:val="num" w:pos="5889"/>
        </w:tabs>
        <w:ind w:left="5889" w:hanging="360"/>
      </w:pPr>
      <w:rPr>
        <w:rFonts w:cs="Times New Roman"/>
      </w:rPr>
    </w:lvl>
    <w:lvl w:ilvl="7">
      <w:start w:val="1"/>
      <w:numFmt w:val="lowerLetter"/>
      <w:lvlText w:val="%8."/>
      <w:lvlJc w:val="left"/>
      <w:pPr>
        <w:tabs>
          <w:tab w:val="num" w:pos="6609"/>
        </w:tabs>
        <w:ind w:left="6609" w:hanging="360"/>
      </w:pPr>
      <w:rPr>
        <w:rFonts w:cs="Times New Roman"/>
      </w:rPr>
    </w:lvl>
    <w:lvl w:ilvl="8">
      <w:start w:val="1"/>
      <w:numFmt w:val="lowerRoman"/>
      <w:lvlText w:val="%9."/>
      <w:lvlJc w:val="right"/>
      <w:pPr>
        <w:tabs>
          <w:tab w:val="num" w:pos="7329"/>
        </w:tabs>
        <w:ind w:left="7329" w:hanging="180"/>
      </w:pPr>
      <w:rPr>
        <w:rFonts w:cs="Times New Roman"/>
      </w:rPr>
    </w:lvl>
  </w:abstractNum>
  <w:abstractNum w:abstractNumId="34">
    <w:nsid w:val="4FEC454B"/>
    <w:multiLevelType w:val="hybridMultilevel"/>
    <w:tmpl w:val="D69EEFE0"/>
    <w:lvl w:ilvl="0" w:tplc="A274C804">
      <w:start w:val="1"/>
      <w:numFmt w:val="lowerLetter"/>
      <w:lvlText w:val="%1)"/>
      <w:lvlJc w:val="left"/>
      <w:pPr>
        <w:ind w:left="2508" w:hanging="360"/>
      </w:pPr>
      <w:rPr>
        <w:rFonts w:cs="Times New Roman" w:hint="default"/>
      </w:rPr>
    </w:lvl>
    <w:lvl w:ilvl="1" w:tplc="08090019" w:tentative="1">
      <w:start w:val="1"/>
      <w:numFmt w:val="lowerLetter"/>
      <w:lvlText w:val="%2."/>
      <w:lvlJc w:val="left"/>
      <w:pPr>
        <w:ind w:left="3228" w:hanging="360"/>
      </w:pPr>
      <w:rPr>
        <w:rFonts w:cs="Times New Roman"/>
      </w:rPr>
    </w:lvl>
    <w:lvl w:ilvl="2" w:tplc="0809001B" w:tentative="1">
      <w:start w:val="1"/>
      <w:numFmt w:val="lowerRoman"/>
      <w:lvlText w:val="%3."/>
      <w:lvlJc w:val="right"/>
      <w:pPr>
        <w:ind w:left="3948" w:hanging="180"/>
      </w:pPr>
      <w:rPr>
        <w:rFonts w:cs="Times New Roman"/>
      </w:rPr>
    </w:lvl>
    <w:lvl w:ilvl="3" w:tplc="0809000F" w:tentative="1">
      <w:start w:val="1"/>
      <w:numFmt w:val="decimal"/>
      <w:lvlText w:val="%4."/>
      <w:lvlJc w:val="left"/>
      <w:pPr>
        <w:ind w:left="4668" w:hanging="360"/>
      </w:pPr>
      <w:rPr>
        <w:rFonts w:cs="Times New Roman"/>
      </w:rPr>
    </w:lvl>
    <w:lvl w:ilvl="4" w:tplc="08090019" w:tentative="1">
      <w:start w:val="1"/>
      <w:numFmt w:val="lowerLetter"/>
      <w:lvlText w:val="%5."/>
      <w:lvlJc w:val="left"/>
      <w:pPr>
        <w:ind w:left="5388" w:hanging="360"/>
      </w:pPr>
      <w:rPr>
        <w:rFonts w:cs="Times New Roman"/>
      </w:rPr>
    </w:lvl>
    <w:lvl w:ilvl="5" w:tplc="0809001B" w:tentative="1">
      <w:start w:val="1"/>
      <w:numFmt w:val="lowerRoman"/>
      <w:lvlText w:val="%6."/>
      <w:lvlJc w:val="right"/>
      <w:pPr>
        <w:ind w:left="6108" w:hanging="180"/>
      </w:pPr>
      <w:rPr>
        <w:rFonts w:cs="Times New Roman"/>
      </w:rPr>
    </w:lvl>
    <w:lvl w:ilvl="6" w:tplc="0809000F" w:tentative="1">
      <w:start w:val="1"/>
      <w:numFmt w:val="decimal"/>
      <w:lvlText w:val="%7."/>
      <w:lvlJc w:val="left"/>
      <w:pPr>
        <w:ind w:left="6828" w:hanging="360"/>
      </w:pPr>
      <w:rPr>
        <w:rFonts w:cs="Times New Roman"/>
      </w:rPr>
    </w:lvl>
    <w:lvl w:ilvl="7" w:tplc="08090019" w:tentative="1">
      <w:start w:val="1"/>
      <w:numFmt w:val="lowerLetter"/>
      <w:lvlText w:val="%8."/>
      <w:lvlJc w:val="left"/>
      <w:pPr>
        <w:ind w:left="7548" w:hanging="360"/>
      </w:pPr>
      <w:rPr>
        <w:rFonts w:cs="Times New Roman"/>
      </w:rPr>
    </w:lvl>
    <w:lvl w:ilvl="8" w:tplc="0809001B" w:tentative="1">
      <w:start w:val="1"/>
      <w:numFmt w:val="lowerRoman"/>
      <w:lvlText w:val="%9."/>
      <w:lvlJc w:val="right"/>
      <w:pPr>
        <w:ind w:left="8268" w:hanging="180"/>
      </w:pPr>
      <w:rPr>
        <w:rFonts w:cs="Times New Roman"/>
      </w:rPr>
    </w:lvl>
  </w:abstractNum>
  <w:abstractNum w:abstractNumId="35">
    <w:nsid w:val="507D0288"/>
    <w:multiLevelType w:val="multilevel"/>
    <w:tmpl w:val="11C89B94"/>
    <w:lvl w:ilvl="0">
      <w:start w:val="1"/>
      <w:numFmt w:val="decimal"/>
      <w:lvlText w:val="%1."/>
      <w:lvlJc w:val="left"/>
      <w:pPr>
        <w:tabs>
          <w:tab w:val="num" w:pos="720"/>
        </w:tabs>
        <w:ind w:left="720" w:hanging="363"/>
      </w:pPr>
      <w:rPr>
        <w:rFonts w:cs="Times New Roman" w:hint="default"/>
        <w:b/>
        <w:color w:val="auto"/>
        <w:sz w:val="24"/>
        <w:szCs w:val="24"/>
      </w:rPr>
    </w:lvl>
    <w:lvl w:ilvl="1">
      <w:start w:val="1"/>
      <w:numFmt w:val="lowerLetter"/>
      <w:lvlText w:val="%2."/>
      <w:lvlJc w:val="left"/>
      <w:pPr>
        <w:tabs>
          <w:tab w:val="num" w:pos="2289"/>
        </w:tabs>
        <w:ind w:left="2289" w:hanging="360"/>
      </w:pPr>
      <w:rPr>
        <w:rFonts w:cs="Times New Roman"/>
      </w:rPr>
    </w:lvl>
    <w:lvl w:ilvl="2">
      <w:start w:val="1"/>
      <w:numFmt w:val="lowerRoman"/>
      <w:lvlText w:val="%3."/>
      <w:lvlJc w:val="right"/>
      <w:pPr>
        <w:tabs>
          <w:tab w:val="num" w:pos="3009"/>
        </w:tabs>
        <w:ind w:left="3009" w:hanging="180"/>
      </w:pPr>
      <w:rPr>
        <w:rFonts w:cs="Times New Roman"/>
      </w:rPr>
    </w:lvl>
    <w:lvl w:ilvl="3">
      <w:start w:val="1"/>
      <w:numFmt w:val="decimal"/>
      <w:lvlText w:val="%4."/>
      <w:lvlJc w:val="left"/>
      <w:pPr>
        <w:tabs>
          <w:tab w:val="num" w:pos="3729"/>
        </w:tabs>
        <w:ind w:left="3729" w:hanging="360"/>
      </w:pPr>
      <w:rPr>
        <w:rFonts w:cs="Times New Roman"/>
      </w:rPr>
    </w:lvl>
    <w:lvl w:ilvl="4">
      <w:start w:val="1"/>
      <w:numFmt w:val="lowerLetter"/>
      <w:lvlText w:val="%5."/>
      <w:lvlJc w:val="left"/>
      <w:pPr>
        <w:tabs>
          <w:tab w:val="num" w:pos="4449"/>
        </w:tabs>
        <w:ind w:left="4449" w:hanging="360"/>
      </w:pPr>
      <w:rPr>
        <w:rFonts w:cs="Times New Roman"/>
      </w:rPr>
    </w:lvl>
    <w:lvl w:ilvl="5">
      <w:start w:val="1"/>
      <w:numFmt w:val="lowerRoman"/>
      <w:lvlText w:val="%6."/>
      <w:lvlJc w:val="right"/>
      <w:pPr>
        <w:tabs>
          <w:tab w:val="num" w:pos="5169"/>
        </w:tabs>
        <w:ind w:left="5169" w:hanging="180"/>
      </w:pPr>
      <w:rPr>
        <w:rFonts w:cs="Times New Roman"/>
      </w:rPr>
    </w:lvl>
    <w:lvl w:ilvl="6">
      <w:start w:val="1"/>
      <w:numFmt w:val="decimal"/>
      <w:lvlText w:val="%7."/>
      <w:lvlJc w:val="left"/>
      <w:pPr>
        <w:tabs>
          <w:tab w:val="num" w:pos="5889"/>
        </w:tabs>
        <w:ind w:left="5889" w:hanging="360"/>
      </w:pPr>
      <w:rPr>
        <w:rFonts w:cs="Times New Roman"/>
      </w:rPr>
    </w:lvl>
    <w:lvl w:ilvl="7">
      <w:start w:val="1"/>
      <w:numFmt w:val="lowerLetter"/>
      <w:lvlText w:val="%8."/>
      <w:lvlJc w:val="left"/>
      <w:pPr>
        <w:tabs>
          <w:tab w:val="num" w:pos="6609"/>
        </w:tabs>
        <w:ind w:left="6609" w:hanging="360"/>
      </w:pPr>
      <w:rPr>
        <w:rFonts w:cs="Times New Roman"/>
      </w:rPr>
    </w:lvl>
    <w:lvl w:ilvl="8">
      <w:start w:val="1"/>
      <w:numFmt w:val="lowerRoman"/>
      <w:lvlText w:val="%9."/>
      <w:lvlJc w:val="right"/>
      <w:pPr>
        <w:tabs>
          <w:tab w:val="num" w:pos="7329"/>
        </w:tabs>
        <w:ind w:left="7329" w:hanging="180"/>
      </w:pPr>
      <w:rPr>
        <w:rFonts w:cs="Times New Roman"/>
      </w:rPr>
    </w:lvl>
  </w:abstractNum>
  <w:abstractNum w:abstractNumId="36">
    <w:nsid w:val="5D294157"/>
    <w:multiLevelType w:val="multilevel"/>
    <w:tmpl w:val="604CCE72"/>
    <w:lvl w:ilvl="0">
      <w:start w:val="10"/>
      <w:numFmt w:val="upperRoman"/>
      <w:lvlText w:val="%1."/>
      <w:lvlJc w:val="left"/>
      <w:pPr>
        <w:tabs>
          <w:tab w:val="num" w:pos="720"/>
        </w:tabs>
        <w:ind w:left="720" w:hanging="363"/>
      </w:pPr>
      <w:rPr>
        <w:rFonts w:ascii="Verdana" w:hAnsi="Verdana" w:cs="Times New Roman" w:hint="default"/>
        <w:b/>
        <w:i w:val="0"/>
        <w:sz w:val="24"/>
        <w:szCs w:val="24"/>
      </w:rPr>
    </w:lvl>
    <w:lvl w:ilvl="1">
      <w:start w:val="1"/>
      <w:numFmt w:val="lowerLetter"/>
      <w:lvlText w:val="%2."/>
      <w:lvlJc w:val="left"/>
      <w:pPr>
        <w:tabs>
          <w:tab w:val="num" w:pos="2289"/>
        </w:tabs>
        <w:ind w:left="2289" w:hanging="360"/>
      </w:pPr>
      <w:rPr>
        <w:rFonts w:cs="Times New Roman" w:hint="default"/>
      </w:rPr>
    </w:lvl>
    <w:lvl w:ilvl="2">
      <w:start w:val="1"/>
      <w:numFmt w:val="lowerRoman"/>
      <w:lvlText w:val="%3."/>
      <w:lvlJc w:val="right"/>
      <w:pPr>
        <w:tabs>
          <w:tab w:val="num" w:pos="3009"/>
        </w:tabs>
        <w:ind w:left="3009" w:hanging="180"/>
      </w:pPr>
      <w:rPr>
        <w:rFonts w:cs="Times New Roman" w:hint="default"/>
      </w:rPr>
    </w:lvl>
    <w:lvl w:ilvl="3">
      <w:start w:val="1"/>
      <w:numFmt w:val="decimal"/>
      <w:lvlText w:val="%4."/>
      <w:lvlJc w:val="left"/>
      <w:pPr>
        <w:tabs>
          <w:tab w:val="num" w:pos="3729"/>
        </w:tabs>
        <w:ind w:left="3729" w:hanging="360"/>
      </w:pPr>
      <w:rPr>
        <w:rFonts w:cs="Times New Roman" w:hint="default"/>
      </w:rPr>
    </w:lvl>
    <w:lvl w:ilvl="4">
      <w:start w:val="1"/>
      <w:numFmt w:val="lowerLetter"/>
      <w:lvlText w:val="%5."/>
      <w:lvlJc w:val="left"/>
      <w:pPr>
        <w:tabs>
          <w:tab w:val="num" w:pos="4449"/>
        </w:tabs>
        <w:ind w:left="4449" w:hanging="360"/>
      </w:pPr>
      <w:rPr>
        <w:rFonts w:cs="Times New Roman" w:hint="default"/>
      </w:rPr>
    </w:lvl>
    <w:lvl w:ilvl="5">
      <w:start w:val="1"/>
      <w:numFmt w:val="lowerRoman"/>
      <w:lvlText w:val="%6."/>
      <w:lvlJc w:val="right"/>
      <w:pPr>
        <w:tabs>
          <w:tab w:val="num" w:pos="5169"/>
        </w:tabs>
        <w:ind w:left="5169" w:hanging="180"/>
      </w:pPr>
      <w:rPr>
        <w:rFonts w:cs="Times New Roman" w:hint="default"/>
      </w:rPr>
    </w:lvl>
    <w:lvl w:ilvl="6">
      <w:start w:val="1"/>
      <w:numFmt w:val="decimal"/>
      <w:lvlText w:val="%7."/>
      <w:lvlJc w:val="left"/>
      <w:pPr>
        <w:tabs>
          <w:tab w:val="num" w:pos="5889"/>
        </w:tabs>
        <w:ind w:left="5889" w:hanging="360"/>
      </w:pPr>
      <w:rPr>
        <w:rFonts w:cs="Times New Roman" w:hint="default"/>
      </w:rPr>
    </w:lvl>
    <w:lvl w:ilvl="7">
      <w:start w:val="1"/>
      <w:numFmt w:val="lowerLetter"/>
      <w:lvlText w:val="%8."/>
      <w:lvlJc w:val="left"/>
      <w:pPr>
        <w:tabs>
          <w:tab w:val="num" w:pos="6609"/>
        </w:tabs>
        <w:ind w:left="6609" w:hanging="360"/>
      </w:pPr>
      <w:rPr>
        <w:rFonts w:cs="Times New Roman" w:hint="default"/>
      </w:rPr>
    </w:lvl>
    <w:lvl w:ilvl="8">
      <w:start w:val="1"/>
      <w:numFmt w:val="lowerRoman"/>
      <w:lvlText w:val="%9."/>
      <w:lvlJc w:val="right"/>
      <w:pPr>
        <w:tabs>
          <w:tab w:val="num" w:pos="7329"/>
        </w:tabs>
        <w:ind w:left="7329" w:hanging="180"/>
      </w:pPr>
      <w:rPr>
        <w:rFonts w:cs="Times New Roman" w:hint="default"/>
      </w:rPr>
    </w:lvl>
  </w:abstractNum>
  <w:abstractNum w:abstractNumId="37">
    <w:nsid w:val="5ECB50C8"/>
    <w:multiLevelType w:val="hybridMultilevel"/>
    <w:tmpl w:val="0590E668"/>
    <w:lvl w:ilvl="0" w:tplc="04090005">
      <w:start w:val="1"/>
      <w:numFmt w:val="bullet"/>
      <w:lvlText w:val=""/>
      <w:lvlJc w:val="left"/>
      <w:pPr>
        <w:tabs>
          <w:tab w:val="num" w:pos="1353"/>
        </w:tabs>
        <w:ind w:left="1353" w:hanging="360"/>
      </w:pPr>
      <w:rPr>
        <w:rFonts w:ascii="Wingdings" w:hAnsi="Wingdings" w:hint="default"/>
      </w:rPr>
    </w:lvl>
    <w:lvl w:ilvl="1" w:tplc="100C0001">
      <w:start w:val="1"/>
      <w:numFmt w:val="bullet"/>
      <w:lvlText w:val=""/>
      <w:lvlJc w:val="left"/>
      <w:pPr>
        <w:tabs>
          <w:tab w:val="num" w:pos="1440"/>
        </w:tabs>
        <w:ind w:left="1440" w:hanging="360"/>
      </w:pPr>
      <w:rPr>
        <w:rFonts w:ascii="Symbol" w:hAnsi="Symbol" w:hint="default"/>
      </w:rPr>
    </w:lvl>
    <w:lvl w:ilvl="2" w:tplc="B8C048D2">
      <w:numFmt w:val="bullet"/>
      <w:lvlText w:val="-"/>
      <w:lvlJc w:val="left"/>
      <w:pPr>
        <w:tabs>
          <w:tab w:val="num" w:pos="2370"/>
        </w:tabs>
        <w:ind w:left="2370" w:hanging="570"/>
      </w:pPr>
      <w:rPr>
        <w:rFonts w:ascii="Verdana" w:eastAsia="Times New Roman" w:hAnsi="Verdana"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nsid w:val="62356315"/>
    <w:multiLevelType w:val="hybridMultilevel"/>
    <w:tmpl w:val="FF18E036"/>
    <w:lvl w:ilvl="0" w:tplc="035669BA">
      <w:start w:val="1"/>
      <w:numFmt w:val="decimal"/>
      <w:lvlText w:val="%1."/>
      <w:lvlJc w:val="left"/>
      <w:pPr>
        <w:ind w:left="720" w:hanging="360"/>
      </w:pPr>
      <w:rPr>
        <w:rFonts w:cs="Times New Roman" w:hint="default"/>
        <w:b/>
        <w:color w:val="auto"/>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9">
    <w:nsid w:val="62540D98"/>
    <w:multiLevelType w:val="hybridMultilevel"/>
    <w:tmpl w:val="62CC91A6"/>
    <w:lvl w:ilvl="0" w:tplc="2A542500">
      <w:start w:val="6"/>
      <w:numFmt w:val="upp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67405ECC"/>
    <w:multiLevelType w:val="hybridMultilevel"/>
    <w:tmpl w:val="AB2E70BC"/>
    <w:lvl w:ilvl="0" w:tplc="CBA87EB0">
      <w:start w:val="2013"/>
      <w:numFmt w:val="decimal"/>
      <w:lvlText w:val="%1"/>
      <w:lvlJc w:val="left"/>
      <w:pPr>
        <w:ind w:left="1563" w:hanging="540"/>
      </w:pPr>
      <w:rPr>
        <w:rFonts w:cs="Times New Roman" w:hint="default"/>
      </w:rPr>
    </w:lvl>
    <w:lvl w:ilvl="1" w:tplc="08090019" w:tentative="1">
      <w:start w:val="1"/>
      <w:numFmt w:val="lowerLetter"/>
      <w:lvlText w:val="%2."/>
      <w:lvlJc w:val="left"/>
      <w:pPr>
        <w:ind w:left="2103" w:hanging="360"/>
      </w:pPr>
      <w:rPr>
        <w:rFonts w:cs="Times New Roman"/>
      </w:rPr>
    </w:lvl>
    <w:lvl w:ilvl="2" w:tplc="0809001B" w:tentative="1">
      <w:start w:val="1"/>
      <w:numFmt w:val="lowerRoman"/>
      <w:lvlText w:val="%3."/>
      <w:lvlJc w:val="right"/>
      <w:pPr>
        <w:ind w:left="2823" w:hanging="180"/>
      </w:pPr>
      <w:rPr>
        <w:rFonts w:cs="Times New Roman"/>
      </w:rPr>
    </w:lvl>
    <w:lvl w:ilvl="3" w:tplc="0809000F" w:tentative="1">
      <w:start w:val="1"/>
      <w:numFmt w:val="decimal"/>
      <w:lvlText w:val="%4."/>
      <w:lvlJc w:val="left"/>
      <w:pPr>
        <w:ind w:left="3543" w:hanging="360"/>
      </w:pPr>
      <w:rPr>
        <w:rFonts w:cs="Times New Roman"/>
      </w:rPr>
    </w:lvl>
    <w:lvl w:ilvl="4" w:tplc="08090019" w:tentative="1">
      <w:start w:val="1"/>
      <w:numFmt w:val="lowerLetter"/>
      <w:lvlText w:val="%5."/>
      <w:lvlJc w:val="left"/>
      <w:pPr>
        <w:ind w:left="4263" w:hanging="360"/>
      </w:pPr>
      <w:rPr>
        <w:rFonts w:cs="Times New Roman"/>
      </w:rPr>
    </w:lvl>
    <w:lvl w:ilvl="5" w:tplc="0809001B" w:tentative="1">
      <w:start w:val="1"/>
      <w:numFmt w:val="lowerRoman"/>
      <w:lvlText w:val="%6."/>
      <w:lvlJc w:val="right"/>
      <w:pPr>
        <w:ind w:left="4983" w:hanging="180"/>
      </w:pPr>
      <w:rPr>
        <w:rFonts w:cs="Times New Roman"/>
      </w:rPr>
    </w:lvl>
    <w:lvl w:ilvl="6" w:tplc="0809000F" w:tentative="1">
      <w:start w:val="1"/>
      <w:numFmt w:val="decimal"/>
      <w:lvlText w:val="%7."/>
      <w:lvlJc w:val="left"/>
      <w:pPr>
        <w:ind w:left="5703" w:hanging="360"/>
      </w:pPr>
      <w:rPr>
        <w:rFonts w:cs="Times New Roman"/>
      </w:rPr>
    </w:lvl>
    <w:lvl w:ilvl="7" w:tplc="08090019" w:tentative="1">
      <w:start w:val="1"/>
      <w:numFmt w:val="lowerLetter"/>
      <w:lvlText w:val="%8."/>
      <w:lvlJc w:val="left"/>
      <w:pPr>
        <w:ind w:left="6423" w:hanging="360"/>
      </w:pPr>
      <w:rPr>
        <w:rFonts w:cs="Times New Roman"/>
      </w:rPr>
    </w:lvl>
    <w:lvl w:ilvl="8" w:tplc="0809001B" w:tentative="1">
      <w:start w:val="1"/>
      <w:numFmt w:val="lowerRoman"/>
      <w:lvlText w:val="%9."/>
      <w:lvlJc w:val="right"/>
      <w:pPr>
        <w:ind w:left="7143" w:hanging="180"/>
      </w:pPr>
      <w:rPr>
        <w:rFonts w:cs="Times New Roman"/>
      </w:rPr>
    </w:lvl>
  </w:abstractNum>
  <w:abstractNum w:abstractNumId="41">
    <w:nsid w:val="6C937FC3"/>
    <w:multiLevelType w:val="hybridMultilevel"/>
    <w:tmpl w:val="0F3CE070"/>
    <w:lvl w:ilvl="0" w:tplc="D2DAB34C">
      <w:start w:val="10"/>
      <w:numFmt w:val="decimal"/>
      <w:lvlText w:val="%1."/>
      <w:lvlJc w:val="left"/>
      <w:pPr>
        <w:ind w:left="762" w:hanging="405"/>
      </w:pPr>
      <w:rPr>
        <w:rFonts w:cs="Times New Roman" w:hint="default"/>
      </w:rPr>
    </w:lvl>
    <w:lvl w:ilvl="1" w:tplc="08090019" w:tentative="1">
      <w:start w:val="1"/>
      <w:numFmt w:val="lowerLetter"/>
      <w:lvlText w:val="%2."/>
      <w:lvlJc w:val="left"/>
      <w:pPr>
        <w:ind w:left="1437" w:hanging="360"/>
      </w:pPr>
      <w:rPr>
        <w:rFonts w:cs="Times New Roman"/>
      </w:rPr>
    </w:lvl>
    <w:lvl w:ilvl="2" w:tplc="0809001B" w:tentative="1">
      <w:start w:val="1"/>
      <w:numFmt w:val="lowerRoman"/>
      <w:lvlText w:val="%3."/>
      <w:lvlJc w:val="right"/>
      <w:pPr>
        <w:ind w:left="2157" w:hanging="180"/>
      </w:pPr>
      <w:rPr>
        <w:rFonts w:cs="Times New Roman"/>
      </w:rPr>
    </w:lvl>
    <w:lvl w:ilvl="3" w:tplc="0809000F" w:tentative="1">
      <w:start w:val="1"/>
      <w:numFmt w:val="decimal"/>
      <w:lvlText w:val="%4."/>
      <w:lvlJc w:val="left"/>
      <w:pPr>
        <w:ind w:left="2877" w:hanging="360"/>
      </w:pPr>
      <w:rPr>
        <w:rFonts w:cs="Times New Roman"/>
      </w:rPr>
    </w:lvl>
    <w:lvl w:ilvl="4" w:tplc="08090019" w:tentative="1">
      <w:start w:val="1"/>
      <w:numFmt w:val="lowerLetter"/>
      <w:lvlText w:val="%5."/>
      <w:lvlJc w:val="left"/>
      <w:pPr>
        <w:ind w:left="3597" w:hanging="360"/>
      </w:pPr>
      <w:rPr>
        <w:rFonts w:cs="Times New Roman"/>
      </w:rPr>
    </w:lvl>
    <w:lvl w:ilvl="5" w:tplc="0809001B" w:tentative="1">
      <w:start w:val="1"/>
      <w:numFmt w:val="lowerRoman"/>
      <w:lvlText w:val="%6."/>
      <w:lvlJc w:val="right"/>
      <w:pPr>
        <w:ind w:left="4317" w:hanging="180"/>
      </w:pPr>
      <w:rPr>
        <w:rFonts w:cs="Times New Roman"/>
      </w:rPr>
    </w:lvl>
    <w:lvl w:ilvl="6" w:tplc="0809000F" w:tentative="1">
      <w:start w:val="1"/>
      <w:numFmt w:val="decimal"/>
      <w:lvlText w:val="%7."/>
      <w:lvlJc w:val="left"/>
      <w:pPr>
        <w:ind w:left="5037" w:hanging="360"/>
      </w:pPr>
      <w:rPr>
        <w:rFonts w:cs="Times New Roman"/>
      </w:rPr>
    </w:lvl>
    <w:lvl w:ilvl="7" w:tplc="08090019" w:tentative="1">
      <w:start w:val="1"/>
      <w:numFmt w:val="lowerLetter"/>
      <w:lvlText w:val="%8."/>
      <w:lvlJc w:val="left"/>
      <w:pPr>
        <w:ind w:left="5757" w:hanging="360"/>
      </w:pPr>
      <w:rPr>
        <w:rFonts w:cs="Times New Roman"/>
      </w:rPr>
    </w:lvl>
    <w:lvl w:ilvl="8" w:tplc="0809001B" w:tentative="1">
      <w:start w:val="1"/>
      <w:numFmt w:val="lowerRoman"/>
      <w:lvlText w:val="%9."/>
      <w:lvlJc w:val="right"/>
      <w:pPr>
        <w:ind w:left="6477" w:hanging="180"/>
      </w:pPr>
      <w:rPr>
        <w:rFonts w:cs="Times New Roman"/>
      </w:rPr>
    </w:lvl>
  </w:abstractNum>
  <w:abstractNum w:abstractNumId="42">
    <w:nsid w:val="703B58F8"/>
    <w:multiLevelType w:val="multilevel"/>
    <w:tmpl w:val="E2743F2E"/>
    <w:lvl w:ilvl="0">
      <w:start w:val="3"/>
      <w:numFmt w:val="decimal"/>
      <w:lvlText w:val="%1"/>
      <w:lvlJc w:val="left"/>
      <w:pPr>
        <w:ind w:left="705" w:hanging="705"/>
      </w:pPr>
      <w:rPr>
        <w:rFonts w:cs="Times New Roman" w:hint="default"/>
      </w:rPr>
    </w:lvl>
    <w:lvl w:ilvl="1">
      <w:start w:val="1"/>
      <w:numFmt w:val="decimal"/>
      <w:lvlText w:val="%1.%2"/>
      <w:lvlJc w:val="left"/>
      <w:pPr>
        <w:ind w:left="1320" w:hanging="720"/>
      </w:pPr>
      <w:rPr>
        <w:rFonts w:cs="Times New Roman" w:hint="default"/>
      </w:rPr>
    </w:lvl>
    <w:lvl w:ilvl="2">
      <w:start w:val="4"/>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840" w:hanging="144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360" w:hanging="2160"/>
      </w:pPr>
      <w:rPr>
        <w:rFonts w:cs="Times New Roman" w:hint="default"/>
      </w:rPr>
    </w:lvl>
    <w:lvl w:ilvl="8">
      <w:start w:val="1"/>
      <w:numFmt w:val="decimal"/>
      <w:lvlText w:val="%1.%2.%3.%4.%5.%6.%7.%8.%9"/>
      <w:lvlJc w:val="left"/>
      <w:pPr>
        <w:ind w:left="6960" w:hanging="2160"/>
      </w:pPr>
      <w:rPr>
        <w:rFonts w:cs="Times New Roman" w:hint="default"/>
      </w:rPr>
    </w:lvl>
  </w:abstractNum>
  <w:abstractNum w:abstractNumId="43">
    <w:nsid w:val="722700E5"/>
    <w:multiLevelType w:val="multilevel"/>
    <w:tmpl w:val="24CE43C6"/>
    <w:lvl w:ilvl="0">
      <w:start w:val="4"/>
      <w:numFmt w:val="upperRoman"/>
      <w:lvlText w:val="%1."/>
      <w:lvlJc w:val="left"/>
      <w:pPr>
        <w:tabs>
          <w:tab w:val="num" w:pos="567"/>
        </w:tabs>
        <w:ind w:left="360" w:hanging="360"/>
      </w:pPr>
      <w:rPr>
        <w:rFonts w:cs="Times New Roman" w:hint="default"/>
        <w:b/>
        <w:color w:val="auto"/>
        <w:sz w:val="28"/>
        <w:szCs w:val="28"/>
      </w:rPr>
    </w:lvl>
    <w:lvl w:ilvl="1">
      <w:start w:val="1"/>
      <w:numFmt w:val="decimal"/>
      <w:lvlText w:val="%2."/>
      <w:lvlJc w:val="left"/>
      <w:pPr>
        <w:tabs>
          <w:tab w:val="num" w:pos="723"/>
        </w:tabs>
        <w:ind w:left="723" w:hanging="363"/>
      </w:pPr>
      <w:rPr>
        <w:rFonts w:cs="Times New Roman" w:hint="default"/>
        <w:b/>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25B565B"/>
    <w:multiLevelType w:val="hybridMultilevel"/>
    <w:tmpl w:val="6310E052"/>
    <w:lvl w:ilvl="0" w:tplc="1CB806DE">
      <w:start w:val="6"/>
      <w:numFmt w:val="upperRoman"/>
      <w:lvlText w:val="%1."/>
      <w:lvlJc w:val="left"/>
      <w:pPr>
        <w:ind w:left="360" w:hanging="360"/>
      </w:pPr>
      <w:rPr>
        <w:rFonts w:ascii="Verdana" w:hAnsi="Verdana" w:cs="Times New Roman" w:hint="default"/>
        <w:b/>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48E2DD5"/>
    <w:multiLevelType w:val="hybridMultilevel"/>
    <w:tmpl w:val="D524751C"/>
    <w:lvl w:ilvl="0" w:tplc="50F8C478">
      <w:start w:val="1"/>
      <w:numFmt w:val="decimal"/>
      <w:lvlText w:val="%1."/>
      <w:lvlJc w:val="left"/>
      <w:pPr>
        <w:tabs>
          <w:tab w:val="num" w:pos="720"/>
        </w:tabs>
        <w:ind w:left="720" w:hanging="360"/>
      </w:pPr>
      <w:rPr>
        <w:rFonts w:cs="Times New Roman"/>
        <w:b/>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71830F5"/>
    <w:multiLevelType w:val="hybridMultilevel"/>
    <w:tmpl w:val="DAA800A8"/>
    <w:lvl w:ilvl="0" w:tplc="100C0001">
      <w:start w:val="1"/>
      <w:numFmt w:val="bullet"/>
      <w:lvlText w:val=""/>
      <w:lvlJc w:val="left"/>
      <w:pPr>
        <w:tabs>
          <w:tab w:val="num" w:pos="2520"/>
        </w:tabs>
        <w:ind w:left="2520" w:hanging="360"/>
      </w:pPr>
      <w:rPr>
        <w:rFonts w:ascii="Symbol" w:hAnsi="Symbol" w:hint="default"/>
      </w:rPr>
    </w:lvl>
    <w:lvl w:ilvl="1" w:tplc="100C0003" w:tentative="1">
      <w:start w:val="1"/>
      <w:numFmt w:val="bullet"/>
      <w:lvlText w:val="o"/>
      <w:lvlJc w:val="left"/>
      <w:pPr>
        <w:tabs>
          <w:tab w:val="num" w:pos="3240"/>
        </w:tabs>
        <w:ind w:left="3240" w:hanging="360"/>
      </w:pPr>
      <w:rPr>
        <w:rFonts w:ascii="Courier New" w:hAnsi="Courier New" w:hint="default"/>
      </w:rPr>
    </w:lvl>
    <w:lvl w:ilvl="2" w:tplc="100C0005" w:tentative="1">
      <w:start w:val="1"/>
      <w:numFmt w:val="bullet"/>
      <w:lvlText w:val=""/>
      <w:lvlJc w:val="left"/>
      <w:pPr>
        <w:tabs>
          <w:tab w:val="num" w:pos="3960"/>
        </w:tabs>
        <w:ind w:left="3960" w:hanging="360"/>
      </w:pPr>
      <w:rPr>
        <w:rFonts w:ascii="Wingdings" w:hAnsi="Wingdings" w:hint="default"/>
      </w:rPr>
    </w:lvl>
    <w:lvl w:ilvl="3" w:tplc="100C0001" w:tentative="1">
      <w:start w:val="1"/>
      <w:numFmt w:val="bullet"/>
      <w:lvlText w:val=""/>
      <w:lvlJc w:val="left"/>
      <w:pPr>
        <w:tabs>
          <w:tab w:val="num" w:pos="4680"/>
        </w:tabs>
        <w:ind w:left="4680" w:hanging="360"/>
      </w:pPr>
      <w:rPr>
        <w:rFonts w:ascii="Symbol" w:hAnsi="Symbol" w:hint="default"/>
      </w:rPr>
    </w:lvl>
    <w:lvl w:ilvl="4" w:tplc="100C0003" w:tentative="1">
      <w:start w:val="1"/>
      <w:numFmt w:val="bullet"/>
      <w:lvlText w:val="o"/>
      <w:lvlJc w:val="left"/>
      <w:pPr>
        <w:tabs>
          <w:tab w:val="num" w:pos="5400"/>
        </w:tabs>
        <w:ind w:left="5400" w:hanging="360"/>
      </w:pPr>
      <w:rPr>
        <w:rFonts w:ascii="Courier New" w:hAnsi="Courier New" w:hint="default"/>
      </w:rPr>
    </w:lvl>
    <w:lvl w:ilvl="5" w:tplc="100C0005" w:tentative="1">
      <w:start w:val="1"/>
      <w:numFmt w:val="bullet"/>
      <w:lvlText w:val=""/>
      <w:lvlJc w:val="left"/>
      <w:pPr>
        <w:tabs>
          <w:tab w:val="num" w:pos="6120"/>
        </w:tabs>
        <w:ind w:left="6120" w:hanging="360"/>
      </w:pPr>
      <w:rPr>
        <w:rFonts w:ascii="Wingdings" w:hAnsi="Wingdings" w:hint="default"/>
      </w:rPr>
    </w:lvl>
    <w:lvl w:ilvl="6" w:tplc="100C0001" w:tentative="1">
      <w:start w:val="1"/>
      <w:numFmt w:val="bullet"/>
      <w:lvlText w:val=""/>
      <w:lvlJc w:val="left"/>
      <w:pPr>
        <w:tabs>
          <w:tab w:val="num" w:pos="6840"/>
        </w:tabs>
        <w:ind w:left="6840" w:hanging="360"/>
      </w:pPr>
      <w:rPr>
        <w:rFonts w:ascii="Symbol" w:hAnsi="Symbol" w:hint="default"/>
      </w:rPr>
    </w:lvl>
    <w:lvl w:ilvl="7" w:tplc="100C0003" w:tentative="1">
      <w:start w:val="1"/>
      <w:numFmt w:val="bullet"/>
      <w:lvlText w:val="o"/>
      <w:lvlJc w:val="left"/>
      <w:pPr>
        <w:tabs>
          <w:tab w:val="num" w:pos="7560"/>
        </w:tabs>
        <w:ind w:left="7560" w:hanging="360"/>
      </w:pPr>
      <w:rPr>
        <w:rFonts w:ascii="Courier New" w:hAnsi="Courier New" w:hint="default"/>
      </w:rPr>
    </w:lvl>
    <w:lvl w:ilvl="8" w:tplc="100C0005" w:tentative="1">
      <w:start w:val="1"/>
      <w:numFmt w:val="bullet"/>
      <w:lvlText w:val=""/>
      <w:lvlJc w:val="left"/>
      <w:pPr>
        <w:tabs>
          <w:tab w:val="num" w:pos="8280"/>
        </w:tabs>
        <w:ind w:left="8280" w:hanging="360"/>
      </w:pPr>
      <w:rPr>
        <w:rFonts w:ascii="Wingdings" w:hAnsi="Wingdings" w:hint="default"/>
      </w:rPr>
    </w:lvl>
  </w:abstractNum>
  <w:abstractNum w:abstractNumId="47">
    <w:nsid w:val="795F77F5"/>
    <w:multiLevelType w:val="hybridMultilevel"/>
    <w:tmpl w:val="E5A236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8">
    <w:nsid w:val="7C1621C1"/>
    <w:multiLevelType w:val="hybridMultilevel"/>
    <w:tmpl w:val="0F08F378"/>
    <w:lvl w:ilvl="0" w:tplc="4D1236EA">
      <w:numFmt w:val="bullet"/>
      <w:lvlText w:val="-"/>
      <w:lvlJc w:val="left"/>
      <w:pPr>
        <w:ind w:left="720" w:hanging="360"/>
      </w:pPr>
      <w:rPr>
        <w:rFonts w:ascii="Verdana" w:eastAsia="Times New Roman" w:hAnsi="Verdana"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9">
    <w:nsid w:val="7C577BF4"/>
    <w:multiLevelType w:val="multilevel"/>
    <w:tmpl w:val="A86A6134"/>
    <w:lvl w:ilvl="0">
      <w:start w:val="1"/>
      <w:numFmt w:val="decimal"/>
      <w:lvlText w:val="%1."/>
      <w:lvlJc w:val="left"/>
      <w:pPr>
        <w:tabs>
          <w:tab w:val="num" w:pos="789"/>
        </w:tabs>
        <w:ind w:left="789" w:hanging="363"/>
      </w:pPr>
      <w:rPr>
        <w:rFonts w:cs="Times New Roman" w:hint="default"/>
        <w:b/>
        <w:sz w:val="24"/>
        <w:szCs w:val="24"/>
      </w:rPr>
    </w:lvl>
    <w:lvl w:ilvl="1">
      <w:start w:val="1"/>
      <w:numFmt w:val="lowerLetter"/>
      <w:lvlText w:val="%2."/>
      <w:lvlJc w:val="left"/>
      <w:pPr>
        <w:tabs>
          <w:tab w:val="num" w:pos="2289"/>
        </w:tabs>
        <w:ind w:left="2289" w:hanging="360"/>
      </w:pPr>
      <w:rPr>
        <w:rFonts w:cs="Times New Roman"/>
      </w:rPr>
    </w:lvl>
    <w:lvl w:ilvl="2">
      <w:start w:val="1"/>
      <w:numFmt w:val="lowerRoman"/>
      <w:lvlText w:val="%3."/>
      <w:lvlJc w:val="right"/>
      <w:pPr>
        <w:tabs>
          <w:tab w:val="num" w:pos="3009"/>
        </w:tabs>
        <w:ind w:left="3009" w:hanging="180"/>
      </w:pPr>
      <w:rPr>
        <w:rFonts w:cs="Times New Roman"/>
      </w:rPr>
    </w:lvl>
    <w:lvl w:ilvl="3">
      <w:start w:val="1"/>
      <w:numFmt w:val="decimal"/>
      <w:lvlText w:val="%4."/>
      <w:lvlJc w:val="left"/>
      <w:pPr>
        <w:tabs>
          <w:tab w:val="num" w:pos="3729"/>
        </w:tabs>
        <w:ind w:left="3729" w:hanging="360"/>
      </w:pPr>
      <w:rPr>
        <w:rFonts w:cs="Times New Roman"/>
      </w:rPr>
    </w:lvl>
    <w:lvl w:ilvl="4">
      <w:start w:val="1"/>
      <w:numFmt w:val="lowerLetter"/>
      <w:lvlText w:val="%5."/>
      <w:lvlJc w:val="left"/>
      <w:pPr>
        <w:tabs>
          <w:tab w:val="num" w:pos="4449"/>
        </w:tabs>
        <w:ind w:left="4449" w:hanging="360"/>
      </w:pPr>
      <w:rPr>
        <w:rFonts w:cs="Times New Roman"/>
      </w:rPr>
    </w:lvl>
    <w:lvl w:ilvl="5">
      <w:start w:val="1"/>
      <w:numFmt w:val="lowerRoman"/>
      <w:lvlText w:val="%6."/>
      <w:lvlJc w:val="right"/>
      <w:pPr>
        <w:tabs>
          <w:tab w:val="num" w:pos="5169"/>
        </w:tabs>
        <w:ind w:left="5169" w:hanging="180"/>
      </w:pPr>
      <w:rPr>
        <w:rFonts w:cs="Times New Roman"/>
      </w:rPr>
    </w:lvl>
    <w:lvl w:ilvl="6">
      <w:start w:val="1"/>
      <w:numFmt w:val="decimal"/>
      <w:lvlText w:val="%7."/>
      <w:lvlJc w:val="left"/>
      <w:pPr>
        <w:tabs>
          <w:tab w:val="num" w:pos="5889"/>
        </w:tabs>
        <w:ind w:left="5889" w:hanging="360"/>
      </w:pPr>
      <w:rPr>
        <w:rFonts w:cs="Times New Roman"/>
      </w:rPr>
    </w:lvl>
    <w:lvl w:ilvl="7">
      <w:start w:val="1"/>
      <w:numFmt w:val="lowerLetter"/>
      <w:lvlText w:val="%8."/>
      <w:lvlJc w:val="left"/>
      <w:pPr>
        <w:tabs>
          <w:tab w:val="num" w:pos="6609"/>
        </w:tabs>
        <w:ind w:left="6609" w:hanging="360"/>
      </w:pPr>
      <w:rPr>
        <w:rFonts w:cs="Times New Roman"/>
      </w:rPr>
    </w:lvl>
    <w:lvl w:ilvl="8">
      <w:start w:val="1"/>
      <w:numFmt w:val="lowerRoman"/>
      <w:lvlText w:val="%9."/>
      <w:lvlJc w:val="right"/>
      <w:pPr>
        <w:tabs>
          <w:tab w:val="num" w:pos="7329"/>
        </w:tabs>
        <w:ind w:left="7329" w:hanging="180"/>
      </w:pPr>
      <w:rPr>
        <w:rFonts w:cs="Times New Roman"/>
      </w:rPr>
    </w:lvl>
  </w:abstractNum>
  <w:num w:numId="1">
    <w:abstractNumId w:val="11"/>
  </w:num>
  <w:num w:numId="2">
    <w:abstractNumId w:val="37"/>
  </w:num>
  <w:num w:numId="3">
    <w:abstractNumId w:val="43"/>
  </w:num>
  <w:num w:numId="4">
    <w:abstractNumId w:val="35"/>
  </w:num>
  <w:num w:numId="5">
    <w:abstractNumId w:val="33"/>
  </w:num>
  <w:num w:numId="6">
    <w:abstractNumId w:val="26"/>
  </w:num>
  <w:num w:numId="7">
    <w:abstractNumId w:val="49"/>
  </w:num>
  <w:num w:numId="8">
    <w:abstractNumId w:val="46"/>
  </w:num>
  <w:num w:numId="9">
    <w:abstractNumId w:val="21"/>
  </w:num>
  <w:num w:numId="10">
    <w:abstractNumId w:val="22"/>
  </w:num>
  <w:num w:numId="11">
    <w:abstractNumId w:val="10"/>
  </w:num>
  <w:num w:numId="12">
    <w:abstractNumId w:val="3"/>
  </w:num>
  <w:num w:numId="13">
    <w:abstractNumId w:val="4"/>
  </w:num>
  <w:num w:numId="14">
    <w:abstractNumId w:val="32"/>
  </w:num>
  <w:num w:numId="15">
    <w:abstractNumId w:val="5"/>
  </w:num>
  <w:num w:numId="16">
    <w:abstractNumId w:val="28"/>
  </w:num>
  <w:num w:numId="17">
    <w:abstractNumId w:val="15"/>
  </w:num>
  <w:num w:numId="18">
    <w:abstractNumId w:val="36"/>
  </w:num>
  <w:num w:numId="19">
    <w:abstractNumId w:val="23"/>
  </w:num>
  <w:num w:numId="20">
    <w:abstractNumId w:val="45"/>
  </w:num>
  <w:num w:numId="21">
    <w:abstractNumId w:val="42"/>
  </w:num>
  <w:num w:numId="22">
    <w:abstractNumId w:val="1"/>
  </w:num>
  <w:num w:numId="23">
    <w:abstractNumId w:val="18"/>
  </w:num>
  <w:num w:numId="24">
    <w:abstractNumId w:val="12"/>
  </w:num>
  <w:num w:numId="25">
    <w:abstractNumId w:val="27"/>
  </w:num>
  <w:num w:numId="26">
    <w:abstractNumId w:val="7"/>
  </w:num>
  <w:num w:numId="27">
    <w:abstractNumId w:val="16"/>
  </w:num>
  <w:num w:numId="28">
    <w:abstractNumId w:val="0"/>
    <w:lvlOverride w:ilvl="0">
      <w:lvl w:ilvl="0">
        <w:numFmt w:val="bullet"/>
        <w:lvlText w:val=""/>
        <w:legacy w:legacy="1" w:legacySpace="0" w:legacyIndent="283"/>
        <w:lvlJc w:val="left"/>
        <w:pPr>
          <w:ind w:left="709" w:hanging="283"/>
        </w:pPr>
        <w:rPr>
          <w:rFonts w:ascii="Symbol" w:hAnsi="Symbol" w:hint="default"/>
        </w:rPr>
      </w:lvl>
    </w:lvlOverride>
  </w:num>
  <w:num w:numId="29">
    <w:abstractNumId w:val="44"/>
  </w:num>
  <w:num w:numId="30">
    <w:abstractNumId w:val="25"/>
  </w:num>
  <w:num w:numId="31">
    <w:abstractNumId w:val="39"/>
  </w:num>
  <w:num w:numId="32">
    <w:abstractNumId w:val="20"/>
  </w:num>
  <w:num w:numId="33">
    <w:abstractNumId w:val="19"/>
  </w:num>
  <w:num w:numId="34">
    <w:abstractNumId w:val="2"/>
  </w:num>
  <w:num w:numId="35">
    <w:abstractNumId w:val="29"/>
  </w:num>
  <w:num w:numId="36">
    <w:abstractNumId w:val="34"/>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0"/>
  </w:num>
  <w:num w:numId="40">
    <w:abstractNumId w:val="14"/>
  </w:num>
  <w:num w:numId="41">
    <w:abstractNumId w:val="30"/>
  </w:num>
  <w:num w:numId="42">
    <w:abstractNumId w:val="47"/>
  </w:num>
  <w:num w:numId="43">
    <w:abstractNumId w:val="17"/>
  </w:num>
  <w:num w:numId="44">
    <w:abstractNumId w:val="6"/>
  </w:num>
  <w:num w:numId="45">
    <w:abstractNumId w:val="41"/>
  </w:num>
  <w:num w:numId="46">
    <w:abstractNumId w:val="24"/>
  </w:num>
  <w:num w:numId="47">
    <w:abstractNumId w:val="8"/>
  </w:num>
  <w:num w:numId="48">
    <w:abstractNumId w:val="13"/>
  </w:num>
  <w:num w:numId="49">
    <w:abstractNumId w:val="38"/>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E68"/>
    <w:rsid w:val="000136C3"/>
    <w:rsid w:val="00021EAB"/>
    <w:rsid w:val="00032646"/>
    <w:rsid w:val="00032CEF"/>
    <w:rsid w:val="00042ABA"/>
    <w:rsid w:val="000550AC"/>
    <w:rsid w:val="000575F9"/>
    <w:rsid w:val="000813BE"/>
    <w:rsid w:val="000A1C20"/>
    <w:rsid w:val="000B652D"/>
    <w:rsid w:val="000C36B0"/>
    <w:rsid w:val="000D45DC"/>
    <w:rsid w:val="000D5916"/>
    <w:rsid w:val="000E002A"/>
    <w:rsid w:val="00112BC5"/>
    <w:rsid w:val="001160C9"/>
    <w:rsid w:val="00163414"/>
    <w:rsid w:val="00165848"/>
    <w:rsid w:val="00165C49"/>
    <w:rsid w:val="00170EB6"/>
    <w:rsid w:val="0019786F"/>
    <w:rsid w:val="001A5360"/>
    <w:rsid w:val="001B26D8"/>
    <w:rsid w:val="001B38BE"/>
    <w:rsid w:val="001B6FED"/>
    <w:rsid w:val="001C2275"/>
    <w:rsid w:val="001D5C30"/>
    <w:rsid w:val="001E01DC"/>
    <w:rsid w:val="00213C22"/>
    <w:rsid w:val="00224F5B"/>
    <w:rsid w:val="00237A65"/>
    <w:rsid w:val="002464F0"/>
    <w:rsid w:val="00247AA3"/>
    <w:rsid w:val="002611CC"/>
    <w:rsid w:val="00291657"/>
    <w:rsid w:val="002D17C7"/>
    <w:rsid w:val="002D579B"/>
    <w:rsid w:val="00300E04"/>
    <w:rsid w:val="00312898"/>
    <w:rsid w:val="00321FCD"/>
    <w:rsid w:val="00324936"/>
    <w:rsid w:val="00327D07"/>
    <w:rsid w:val="00336F3C"/>
    <w:rsid w:val="00337E68"/>
    <w:rsid w:val="0034085D"/>
    <w:rsid w:val="00345E94"/>
    <w:rsid w:val="00352665"/>
    <w:rsid w:val="00376A67"/>
    <w:rsid w:val="00395829"/>
    <w:rsid w:val="003A1323"/>
    <w:rsid w:val="003A3172"/>
    <w:rsid w:val="003A666B"/>
    <w:rsid w:val="003C4961"/>
    <w:rsid w:val="003C793A"/>
    <w:rsid w:val="003D1AC6"/>
    <w:rsid w:val="003D1EBF"/>
    <w:rsid w:val="003D6A70"/>
    <w:rsid w:val="003F1DA7"/>
    <w:rsid w:val="003F5800"/>
    <w:rsid w:val="004352F5"/>
    <w:rsid w:val="00447605"/>
    <w:rsid w:val="00450D47"/>
    <w:rsid w:val="0045120E"/>
    <w:rsid w:val="004560AF"/>
    <w:rsid w:val="0045687F"/>
    <w:rsid w:val="0047746E"/>
    <w:rsid w:val="004D0C3B"/>
    <w:rsid w:val="004F439A"/>
    <w:rsid w:val="00521380"/>
    <w:rsid w:val="005240D1"/>
    <w:rsid w:val="0053392D"/>
    <w:rsid w:val="00535D03"/>
    <w:rsid w:val="0054407B"/>
    <w:rsid w:val="005540B3"/>
    <w:rsid w:val="00572D18"/>
    <w:rsid w:val="00580F37"/>
    <w:rsid w:val="005849C5"/>
    <w:rsid w:val="00586EF8"/>
    <w:rsid w:val="005A16FC"/>
    <w:rsid w:val="005A3FFF"/>
    <w:rsid w:val="005A5191"/>
    <w:rsid w:val="005B3CB8"/>
    <w:rsid w:val="005B598E"/>
    <w:rsid w:val="005C34D9"/>
    <w:rsid w:val="005D4418"/>
    <w:rsid w:val="005F3CF8"/>
    <w:rsid w:val="005F7D0F"/>
    <w:rsid w:val="006022CB"/>
    <w:rsid w:val="006146A7"/>
    <w:rsid w:val="006363E6"/>
    <w:rsid w:val="00650760"/>
    <w:rsid w:val="00675EF6"/>
    <w:rsid w:val="006942D3"/>
    <w:rsid w:val="00695400"/>
    <w:rsid w:val="006966FA"/>
    <w:rsid w:val="006B44B3"/>
    <w:rsid w:val="006D578D"/>
    <w:rsid w:val="006D7900"/>
    <w:rsid w:val="006E0977"/>
    <w:rsid w:val="006F2DC8"/>
    <w:rsid w:val="00703E02"/>
    <w:rsid w:val="0071636F"/>
    <w:rsid w:val="0071772A"/>
    <w:rsid w:val="00720341"/>
    <w:rsid w:val="00753F5D"/>
    <w:rsid w:val="00791B0F"/>
    <w:rsid w:val="00795035"/>
    <w:rsid w:val="007A108A"/>
    <w:rsid w:val="007B09A2"/>
    <w:rsid w:val="007C1ABF"/>
    <w:rsid w:val="007C6432"/>
    <w:rsid w:val="007E6502"/>
    <w:rsid w:val="007F00A9"/>
    <w:rsid w:val="00804057"/>
    <w:rsid w:val="008109F1"/>
    <w:rsid w:val="00832E0F"/>
    <w:rsid w:val="0083455D"/>
    <w:rsid w:val="00834E5B"/>
    <w:rsid w:val="008363D5"/>
    <w:rsid w:val="00836A8A"/>
    <w:rsid w:val="008514C5"/>
    <w:rsid w:val="00861609"/>
    <w:rsid w:val="008731F0"/>
    <w:rsid w:val="00873663"/>
    <w:rsid w:val="00894388"/>
    <w:rsid w:val="008C3367"/>
    <w:rsid w:val="008C6A45"/>
    <w:rsid w:val="008E4EB3"/>
    <w:rsid w:val="00924C66"/>
    <w:rsid w:val="0093582E"/>
    <w:rsid w:val="00956964"/>
    <w:rsid w:val="00970804"/>
    <w:rsid w:val="00976087"/>
    <w:rsid w:val="00984A76"/>
    <w:rsid w:val="0099331E"/>
    <w:rsid w:val="009A791A"/>
    <w:rsid w:val="009B267D"/>
    <w:rsid w:val="009C415F"/>
    <w:rsid w:val="00A12A4D"/>
    <w:rsid w:val="00A146D7"/>
    <w:rsid w:val="00A300F0"/>
    <w:rsid w:val="00A432E2"/>
    <w:rsid w:val="00A5541A"/>
    <w:rsid w:val="00A6528A"/>
    <w:rsid w:val="00A90FBE"/>
    <w:rsid w:val="00AA15FB"/>
    <w:rsid w:val="00AA2920"/>
    <w:rsid w:val="00AA6E55"/>
    <w:rsid w:val="00AC275D"/>
    <w:rsid w:val="00AD5ED3"/>
    <w:rsid w:val="00AE79FA"/>
    <w:rsid w:val="00B00051"/>
    <w:rsid w:val="00B0409C"/>
    <w:rsid w:val="00B10C77"/>
    <w:rsid w:val="00B17C98"/>
    <w:rsid w:val="00B23EE5"/>
    <w:rsid w:val="00B305F9"/>
    <w:rsid w:val="00B30E47"/>
    <w:rsid w:val="00B42ED1"/>
    <w:rsid w:val="00B44624"/>
    <w:rsid w:val="00B4490A"/>
    <w:rsid w:val="00B4580D"/>
    <w:rsid w:val="00B637CB"/>
    <w:rsid w:val="00B63E29"/>
    <w:rsid w:val="00B75ABC"/>
    <w:rsid w:val="00B81427"/>
    <w:rsid w:val="00B86272"/>
    <w:rsid w:val="00B93598"/>
    <w:rsid w:val="00B97BC3"/>
    <w:rsid w:val="00BB5A7C"/>
    <w:rsid w:val="00BB5CAE"/>
    <w:rsid w:val="00BC0B86"/>
    <w:rsid w:val="00BD4DC2"/>
    <w:rsid w:val="00BF1E78"/>
    <w:rsid w:val="00BF1F68"/>
    <w:rsid w:val="00C06A27"/>
    <w:rsid w:val="00C223F0"/>
    <w:rsid w:val="00C346CE"/>
    <w:rsid w:val="00C81DF7"/>
    <w:rsid w:val="00C862D6"/>
    <w:rsid w:val="00C96224"/>
    <w:rsid w:val="00CA5C74"/>
    <w:rsid w:val="00CB3CE3"/>
    <w:rsid w:val="00CC1A62"/>
    <w:rsid w:val="00CC26CC"/>
    <w:rsid w:val="00CD0443"/>
    <w:rsid w:val="00CD5697"/>
    <w:rsid w:val="00CD5B27"/>
    <w:rsid w:val="00CD7EBD"/>
    <w:rsid w:val="00CF60F5"/>
    <w:rsid w:val="00D10042"/>
    <w:rsid w:val="00D24DB1"/>
    <w:rsid w:val="00D47269"/>
    <w:rsid w:val="00D65021"/>
    <w:rsid w:val="00D82039"/>
    <w:rsid w:val="00D8487A"/>
    <w:rsid w:val="00D85CE8"/>
    <w:rsid w:val="00D870F9"/>
    <w:rsid w:val="00DA535A"/>
    <w:rsid w:val="00DB429C"/>
    <w:rsid w:val="00DC5D71"/>
    <w:rsid w:val="00DD7202"/>
    <w:rsid w:val="00DE314D"/>
    <w:rsid w:val="00DE4437"/>
    <w:rsid w:val="00DF726E"/>
    <w:rsid w:val="00DF7287"/>
    <w:rsid w:val="00E00C3D"/>
    <w:rsid w:val="00E12AC5"/>
    <w:rsid w:val="00E13AE8"/>
    <w:rsid w:val="00E3031E"/>
    <w:rsid w:val="00E3672B"/>
    <w:rsid w:val="00E7196C"/>
    <w:rsid w:val="00E943AA"/>
    <w:rsid w:val="00E9745D"/>
    <w:rsid w:val="00ED3D01"/>
    <w:rsid w:val="00ED649F"/>
    <w:rsid w:val="00EF3EC4"/>
    <w:rsid w:val="00F04ED9"/>
    <w:rsid w:val="00F16B50"/>
    <w:rsid w:val="00F26125"/>
    <w:rsid w:val="00F4791E"/>
    <w:rsid w:val="00F47F58"/>
    <w:rsid w:val="00F52416"/>
    <w:rsid w:val="00F53866"/>
    <w:rsid w:val="00F6052F"/>
    <w:rsid w:val="00F97076"/>
    <w:rsid w:val="00FA0121"/>
    <w:rsid w:val="00FA2D34"/>
    <w:rsid w:val="00FB33BF"/>
    <w:rsid w:val="00FD68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7E68"/>
    <w:pPr>
      <w:widowControl w:val="0"/>
    </w:pPr>
    <w:rPr>
      <w:rFonts w:ascii="Courier New" w:eastAsia="Times New Roman" w:hAnsi="Courier New"/>
      <w:sz w:val="20"/>
      <w:szCs w:val="20"/>
      <w:lang w:val="en-GB" w:eastAsia="en-US"/>
    </w:rPr>
  </w:style>
  <w:style w:type="paragraph" w:styleId="Heading1">
    <w:name w:val="heading 1"/>
    <w:basedOn w:val="Normal"/>
    <w:next w:val="Normal"/>
    <w:link w:val="Heading1Char"/>
    <w:uiPriority w:val="99"/>
    <w:qFormat/>
    <w:rsid w:val="000136C3"/>
    <w:pPr>
      <w:keepNext/>
      <w:spacing w:before="240" w:after="60"/>
      <w:outlineLvl w:val="0"/>
    </w:pPr>
    <w:rPr>
      <w:rFonts w:ascii="Verdana" w:hAnsi="Verdana"/>
      <w:b/>
      <w:bCs/>
      <w:kern w:val="32"/>
      <w:sz w:val="32"/>
      <w:szCs w:val="32"/>
      <w:lang w:val="cs-CZ"/>
    </w:rPr>
  </w:style>
  <w:style w:type="paragraph" w:styleId="Heading2">
    <w:name w:val="heading 2"/>
    <w:basedOn w:val="Normal"/>
    <w:next w:val="Normal"/>
    <w:link w:val="Heading2Char"/>
    <w:uiPriority w:val="99"/>
    <w:qFormat/>
    <w:rsid w:val="000136C3"/>
    <w:pPr>
      <w:keepNext/>
      <w:spacing w:before="240" w:after="60"/>
      <w:outlineLvl w:val="1"/>
    </w:pPr>
    <w:rPr>
      <w:rFonts w:ascii="Verdana" w:hAnsi="Verdana"/>
      <w:b/>
      <w:bCs/>
      <w:i/>
      <w:iCs/>
      <w:sz w:val="28"/>
      <w:szCs w:val="28"/>
      <w:lang w:val="cs-CZ"/>
    </w:rPr>
  </w:style>
  <w:style w:type="paragraph" w:styleId="Heading3">
    <w:name w:val="heading 3"/>
    <w:basedOn w:val="Normal"/>
    <w:next w:val="Normal"/>
    <w:link w:val="Heading3Char"/>
    <w:uiPriority w:val="99"/>
    <w:qFormat/>
    <w:rsid w:val="00337E68"/>
    <w:pPr>
      <w:keepNext/>
      <w:tabs>
        <w:tab w:val="left" w:pos="-1284"/>
        <w:tab w:val="left" w:pos="-613"/>
        <w:tab w:val="left" w:pos="626"/>
      </w:tabs>
      <w:suppressAutoHyphens/>
      <w:spacing w:line="260" w:lineRule="exact"/>
      <w:ind w:left="626" w:hanging="626"/>
      <w:jc w:val="both"/>
      <w:outlineLvl w:val="2"/>
    </w:pPr>
    <w:rPr>
      <w:rFonts w:ascii="Arial" w:hAnsi="Arial"/>
      <w:b/>
      <w:spacing w:val="-3"/>
      <w:sz w:val="24"/>
      <w:lang w:val="fr-FR"/>
    </w:rPr>
  </w:style>
  <w:style w:type="paragraph" w:styleId="Heading4">
    <w:name w:val="heading 4"/>
    <w:basedOn w:val="Normal"/>
    <w:next w:val="Normal"/>
    <w:link w:val="Heading4Char"/>
    <w:uiPriority w:val="99"/>
    <w:qFormat/>
    <w:rsid w:val="00337E68"/>
    <w:pPr>
      <w:keepNext/>
      <w:tabs>
        <w:tab w:val="left" w:pos="-1284"/>
        <w:tab w:val="left" w:pos="626"/>
      </w:tabs>
      <w:suppressAutoHyphens/>
      <w:spacing w:line="260" w:lineRule="exact"/>
      <w:jc w:val="both"/>
      <w:outlineLvl w:val="3"/>
    </w:pPr>
    <w:rPr>
      <w:rFonts w:ascii="Arial" w:hAnsi="Arial"/>
      <w:b/>
      <w:spacing w:val="-3"/>
      <w:sz w:val="28"/>
      <w:lang w:val="fr-FR"/>
    </w:rPr>
  </w:style>
  <w:style w:type="paragraph" w:styleId="Heading5">
    <w:name w:val="heading 5"/>
    <w:basedOn w:val="Normal"/>
    <w:next w:val="Normal"/>
    <w:link w:val="Heading5Char"/>
    <w:uiPriority w:val="99"/>
    <w:qFormat/>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uiPriority w:val="99"/>
    <w:qFormat/>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uiPriority w:val="99"/>
    <w:qFormat/>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uiPriority w:val="99"/>
    <w:qFormat/>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uiPriority w:val="99"/>
    <w:qFormat/>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6C3"/>
    <w:rPr>
      <w:rFonts w:ascii="Verdana" w:hAnsi="Verdana"/>
      <w:b/>
      <w:kern w:val="32"/>
      <w:sz w:val="32"/>
      <w:lang w:eastAsia="en-US"/>
    </w:rPr>
  </w:style>
  <w:style w:type="character" w:customStyle="1" w:styleId="Heading2Char">
    <w:name w:val="Heading 2 Char"/>
    <w:basedOn w:val="DefaultParagraphFont"/>
    <w:link w:val="Heading2"/>
    <w:uiPriority w:val="99"/>
    <w:locked/>
    <w:rsid w:val="000136C3"/>
    <w:rPr>
      <w:rFonts w:ascii="Verdana" w:hAnsi="Verdana"/>
      <w:b/>
      <w:i/>
      <w:sz w:val="28"/>
      <w:lang w:eastAsia="en-US"/>
    </w:rPr>
  </w:style>
  <w:style w:type="character" w:customStyle="1" w:styleId="Heading3Char">
    <w:name w:val="Heading 3 Char"/>
    <w:basedOn w:val="DefaultParagraphFont"/>
    <w:link w:val="Heading3"/>
    <w:uiPriority w:val="99"/>
    <w:locked/>
    <w:rsid w:val="00337E68"/>
    <w:rPr>
      <w:rFonts w:ascii="Arial" w:hAnsi="Arial" w:cs="Times New Roman"/>
      <w:b/>
      <w:spacing w:val="-3"/>
      <w:sz w:val="24"/>
      <w:lang w:val="fr-FR" w:eastAsia="en-US"/>
    </w:rPr>
  </w:style>
  <w:style w:type="character" w:customStyle="1" w:styleId="Heading4Char">
    <w:name w:val="Heading 4 Char"/>
    <w:basedOn w:val="DefaultParagraphFont"/>
    <w:link w:val="Heading4"/>
    <w:uiPriority w:val="99"/>
    <w:locked/>
    <w:rsid w:val="00337E68"/>
    <w:rPr>
      <w:rFonts w:ascii="Arial" w:hAnsi="Arial" w:cs="Times New Roman"/>
      <w:b/>
      <w:spacing w:val="-3"/>
      <w:sz w:val="28"/>
      <w:lang w:val="fr-FR" w:eastAsia="en-US"/>
    </w:rPr>
  </w:style>
  <w:style w:type="character" w:customStyle="1" w:styleId="Heading5Char">
    <w:name w:val="Heading 5 Char"/>
    <w:basedOn w:val="DefaultParagraphFont"/>
    <w:link w:val="Heading5"/>
    <w:uiPriority w:val="99"/>
    <w:locked/>
    <w:rsid w:val="00337E68"/>
    <w:rPr>
      <w:rFonts w:ascii="Arial" w:hAnsi="Arial" w:cs="Times New Roman"/>
      <w:b/>
      <w:bCs/>
      <w:spacing w:val="-2"/>
      <w:sz w:val="36"/>
      <w:lang w:val="fr-FR" w:eastAsia="en-US"/>
    </w:rPr>
  </w:style>
  <w:style w:type="character" w:customStyle="1" w:styleId="Heading6Char">
    <w:name w:val="Heading 6 Char"/>
    <w:basedOn w:val="DefaultParagraphFont"/>
    <w:link w:val="Heading6"/>
    <w:uiPriority w:val="99"/>
    <w:locked/>
    <w:rsid w:val="00337E68"/>
    <w:rPr>
      <w:rFonts w:ascii="Arial" w:hAnsi="Arial" w:cs="Times New Roman"/>
      <w:b/>
      <w:spacing w:val="-2"/>
      <w:sz w:val="22"/>
      <w:lang w:val="fr-FR" w:eastAsia="en-US"/>
    </w:rPr>
  </w:style>
  <w:style w:type="character" w:customStyle="1" w:styleId="Heading7Char">
    <w:name w:val="Heading 7 Char"/>
    <w:basedOn w:val="DefaultParagraphFont"/>
    <w:link w:val="Heading7"/>
    <w:uiPriority w:val="99"/>
    <w:locked/>
    <w:rsid w:val="00337E68"/>
    <w:rPr>
      <w:rFonts w:ascii="Arial" w:hAnsi="Arial" w:cs="Times New Roman"/>
      <w:b/>
      <w:spacing w:val="-2"/>
      <w:sz w:val="22"/>
      <w:u w:val="single"/>
      <w:lang w:val="fr-FR" w:eastAsia="en-US"/>
    </w:rPr>
  </w:style>
  <w:style w:type="character" w:customStyle="1" w:styleId="Heading8Char">
    <w:name w:val="Heading 8 Char"/>
    <w:basedOn w:val="DefaultParagraphFont"/>
    <w:link w:val="Heading8"/>
    <w:uiPriority w:val="99"/>
    <w:locked/>
    <w:rsid w:val="00337E68"/>
    <w:rPr>
      <w:rFonts w:ascii="Arial" w:hAnsi="Arial" w:cs="Arial"/>
      <w:b/>
      <w:lang w:val="en-GB" w:eastAsia="en-US"/>
    </w:rPr>
  </w:style>
  <w:style w:type="character" w:customStyle="1" w:styleId="Heading9Char">
    <w:name w:val="Heading 9 Char"/>
    <w:basedOn w:val="DefaultParagraphFont"/>
    <w:link w:val="Heading9"/>
    <w:uiPriority w:val="99"/>
    <w:locked/>
    <w:rsid w:val="00337E68"/>
    <w:rPr>
      <w:rFonts w:ascii="Arial" w:hAnsi="Arial" w:cs="Times New Roman"/>
      <w:b/>
      <w:spacing w:val="-2"/>
      <w:sz w:val="22"/>
      <w:lang w:val="fr-FR" w:eastAsia="en-US"/>
    </w:rPr>
  </w:style>
  <w:style w:type="paragraph" w:styleId="NoSpacing">
    <w:name w:val="No Spacing"/>
    <w:uiPriority w:val="99"/>
    <w:qFormat/>
    <w:rsid w:val="000136C3"/>
    <w:rPr>
      <w:rFonts w:ascii="Verdana" w:hAnsi="Verdana"/>
      <w:lang w:val="fr-CH" w:eastAsia="en-US"/>
    </w:rPr>
  </w:style>
  <w:style w:type="paragraph" w:styleId="Title">
    <w:name w:val="Title"/>
    <w:basedOn w:val="Normal"/>
    <w:next w:val="Normal"/>
    <w:link w:val="TitleChar"/>
    <w:uiPriority w:val="99"/>
    <w:qFormat/>
    <w:rsid w:val="000136C3"/>
    <w:pPr>
      <w:spacing w:before="240" w:after="60"/>
      <w:jc w:val="center"/>
      <w:outlineLvl w:val="0"/>
    </w:pPr>
    <w:rPr>
      <w:rFonts w:ascii="Verdana" w:hAnsi="Verdana"/>
      <w:b/>
      <w:bCs/>
      <w:kern w:val="28"/>
      <w:sz w:val="32"/>
      <w:szCs w:val="32"/>
      <w:lang w:val="cs-CZ"/>
    </w:rPr>
  </w:style>
  <w:style w:type="character" w:customStyle="1" w:styleId="TitleChar">
    <w:name w:val="Title Char"/>
    <w:basedOn w:val="DefaultParagraphFont"/>
    <w:link w:val="Title"/>
    <w:uiPriority w:val="99"/>
    <w:locked/>
    <w:rsid w:val="000136C3"/>
    <w:rPr>
      <w:rFonts w:ascii="Verdana" w:hAnsi="Verdana"/>
      <w:b/>
      <w:kern w:val="28"/>
      <w:sz w:val="32"/>
      <w:lang w:eastAsia="en-US"/>
    </w:rPr>
  </w:style>
  <w:style w:type="paragraph" w:styleId="Subtitle">
    <w:name w:val="Subtitle"/>
    <w:basedOn w:val="Normal"/>
    <w:next w:val="Normal"/>
    <w:link w:val="SubtitleChar"/>
    <w:uiPriority w:val="99"/>
    <w:qFormat/>
    <w:rsid w:val="000136C3"/>
    <w:pPr>
      <w:spacing w:after="60"/>
      <w:jc w:val="center"/>
      <w:outlineLvl w:val="1"/>
    </w:pPr>
    <w:rPr>
      <w:rFonts w:ascii="Verdana" w:hAnsi="Verdana"/>
      <w:sz w:val="24"/>
      <w:szCs w:val="24"/>
      <w:lang w:val="cs-CZ"/>
    </w:rPr>
  </w:style>
  <w:style w:type="character" w:customStyle="1" w:styleId="SubtitleChar">
    <w:name w:val="Subtitle Char"/>
    <w:basedOn w:val="DefaultParagraphFont"/>
    <w:link w:val="Subtitle"/>
    <w:uiPriority w:val="99"/>
    <w:locked/>
    <w:rsid w:val="000136C3"/>
    <w:rPr>
      <w:rFonts w:ascii="Verdana" w:hAnsi="Verdana"/>
      <w:sz w:val="24"/>
      <w:lang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locked/>
    <w:rsid w:val="00337E68"/>
    <w:rPr>
      <w:rFonts w:ascii="Courier New" w:hAnsi="Courier New" w:cs="Times New Roman"/>
      <w:sz w:val="24"/>
      <w:lang w:val="en-GB" w:eastAsia="en-US"/>
    </w:rPr>
  </w:style>
  <w:style w:type="character" w:styleId="EndnoteReference">
    <w:name w:val="endnote reference"/>
    <w:basedOn w:val="DefaultParagraphFont"/>
    <w:uiPriority w:val="99"/>
    <w:semiHidden/>
    <w:rsid w:val="00337E68"/>
    <w:rPr>
      <w:rFonts w:cs="Times New Roman"/>
      <w:vertAlign w:val="superscript"/>
    </w:rPr>
  </w:style>
  <w:style w:type="paragraph" w:styleId="FootnoteText">
    <w:name w:val="footnote text"/>
    <w:basedOn w:val="Normal"/>
    <w:link w:val="FootnoteTextChar"/>
    <w:uiPriority w:val="99"/>
    <w:semiHidden/>
    <w:rsid w:val="00337E68"/>
    <w:rPr>
      <w:sz w:val="24"/>
    </w:rPr>
  </w:style>
  <w:style w:type="character" w:customStyle="1" w:styleId="FootnoteTextChar">
    <w:name w:val="Footnote Text Char"/>
    <w:basedOn w:val="DefaultParagraphFont"/>
    <w:link w:val="FootnoteText"/>
    <w:uiPriority w:val="99"/>
    <w:semiHidden/>
    <w:locked/>
    <w:rsid w:val="00337E68"/>
    <w:rPr>
      <w:rFonts w:ascii="Courier New" w:hAnsi="Courier New" w:cs="Times New Roman"/>
      <w:sz w:val="24"/>
      <w:lang w:val="en-GB" w:eastAsia="en-US"/>
    </w:rPr>
  </w:style>
  <w:style w:type="character" w:styleId="FootnoteReference">
    <w:name w:val="footnote reference"/>
    <w:basedOn w:val="DefaultParagraphFont"/>
    <w:uiPriority w:val="99"/>
    <w:semiHidden/>
    <w:rsid w:val="00337E68"/>
    <w:rPr>
      <w:rFonts w:cs="Times New Roman"/>
      <w:vertAlign w:val="superscript"/>
    </w:rPr>
  </w:style>
  <w:style w:type="character" w:customStyle="1" w:styleId="Document8">
    <w:name w:val="Document 8"/>
    <w:basedOn w:val="DefaultParagraphFont"/>
    <w:uiPriority w:val="99"/>
    <w:rsid w:val="00337E68"/>
    <w:rPr>
      <w:rFonts w:cs="Times New Roman"/>
    </w:rPr>
  </w:style>
  <w:style w:type="character" w:customStyle="1" w:styleId="Document4">
    <w:name w:val="Document 4"/>
    <w:basedOn w:val="DefaultParagraphFont"/>
    <w:uiPriority w:val="99"/>
    <w:rsid w:val="00337E68"/>
    <w:rPr>
      <w:rFonts w:cs="Times New Roman"/>
      <w:b/>
      <w:i/>
      <w:sz w:val="20"/>
    </w:rPr>
  </w:style>
  <w:style w:type="character" w:customStyle="1" w:styleId="Document6">
    <w:name w:val="Document 6"/>
    <w:basedOn w:val="DefaultParagraphFont"/>
    <w:uiPriority w:val="99"/>
    <w:rsid w:val="00337E68"/>
    <w:rPr>
      <w:rFonts w:cs="Times New Roman"/>
    </w:rPr>
  </w:style>
  <w:style w:type="character" w:customStyle="1" w:styleId="Document5">
    <w:name w:val="Document 5"/>
    <w:basedOn w:val="DefaultParagraphFont"/>
    <w:uiPriority w:val="99"/>
    <w:rsid w:val="00337E68"/>
    <w:rPr>
      <w:rFonts w:cs="Times New Roman"/>
    </w:rPr>
  </w:style>
  <w:style w:type="character" w:customStyle="1" w:styleId="Document2">
    <w:name w:val="Document 2"/>
    <w:basedOn w:val="DefaultParagraphFont"/>
    <w:uiPriority w:val="99"/>
    <w:rsid w:val="00337E68"/>
    <w:rPr>
      <w:rFonts w:ascii="Courier New" w:hAnsi="Courier New" w:cs="Times New Roman"/>
      <w:sz w:val="20"/>
      <w:lang w:val="en-US"/>
    </w:rPr>
  </w:style>
  <w:style w:type="character" w:customStyle="1" w:styleId="Document7">
    <w:name w:val="Document 7"/>
    <w:basedOn w:val="DefaultParagraphFont"/>
    <w:uiPriority w:val="99"/>
    <w:rsid w:val="00337E68"/>
    <w:rPr>
      <w:rFonts w:cs="Times New Roman"/>
    </w:rPr>
  </w:style>
  <w:style w:type="character" w:customStyle="1" w:styleId="Bibliogrphy">
    <w:name w:val="Bibliogrphy"/>
    <w:basedOn w:val="DefaultParagraphFont"/>
    <w:uiPriority w:val="99"/>
    <w:rsid w:val="00337E68"/>
    <w:rPr>
      <w:rFonts w:cs="Times New Roman"/>
    </w:rPr>
  </w:style>
  <w:style w:type="character" w:customStyle="1" w:styleId="RightPar1">
    <w:name w:val="Right Par 1"/>
    <w:basedOn w:val="DefaultParagraphFont"/>
    <w:uiPriority w:val="99"/>
    <w:rsid w:val="00337E68"/>
    <w:rPr>
      <w:rFonts w:cs="Times New Roman"/>
    </w:rPr>
  </w:style>
  <w:style w:type="character" w:customStyle="1" w:styleId="RightPar2">
    <w:name w:val="Right Par 2"/>
    <w:basedOn w:val="DefaultParagraphFont"/>
    <w:uiPriority w:val="99"/>
    <w:rsid w:val="00337E68"/>
    <w:rPr>
      <w:rFonts w:cs="Times New Roman"/>
    </w:rPr>
  </w:style>
  <w:style w:type="character" w:customStyle="1" w:styleId="Document3">
    <w:name w:val="Document 3"/>
    <w:basedOn w:val="DefaultParagraphFont"/>
    <w:uiPriority w:val="99"/>
    <w:rsid w:val="00337E68"/>
    <w:rPr>
      <w:rFonts w:ascii="Courier New" w:hAnsi="Courier New" w:cs="Times New Roman"/>
      <w:sz w:val="20"/>
      <w:lang w:val="en-US"/>
    </w:rPr>
  </w:style>
  <w:style w:type="character" w:customStyle="1" w:styleId="RightPar3">
    <w:name w:val="Right Par 3"/>
    <w:basedOn w:val="DefaultParagraphFont"/>
    <w:uiPriority w:val="99"/>
    <w:rsid w:val="00337E68"/>
    <w:rPr>
      <w:rFonts w:cs="Times New Roman"/>
    </w:rPr>
  </w:style>
  <w:style w:type="character" w:customStyle="1" w:styleId="RightPar4">
    <w:name w:val="Right Par 4"/>
    <w:basedOn w:val="DefaultParagraphFont"/>
    <w:uiPriority w:val="99"/>
    <w:rsid w:val="00337E68"/>
    <w:rPr>
      <w:rFonts w:cs="Times New Roman"/>
    </w:rPr>
  </w:style>
  <w:style w:type="character" w:customStyle="1" w:styleId="RightPar5">
    <w:name w:val="Right Par 5"/>
    <w:basedOn w:val="DefaultParagraphFont"/>
    <w:uiPriority w:val="99"/>
    <w:rsid w:val="00337E68"/>
    <w:rPr>
      <w:rFonts w:cs="Times New Roman"/>
    </w:rPr>
  </w:style>
  <w:style w:type="character" w:customStyle="1" w:styleId="RightPar6">
    <w:name w:val="Right Par 6"/>
    <w:basedOn w:val="DefaultParagraphFont"/>
    <w:uiPriority w:val="99"/>
    <w:rsid w:val="00337E68"/>
    <w:rPr>
      <w:rFonts w:cs="Times New Roman"/>
    </w:rPr>
  </w:style>
  <w:style w:type="character" w:customStyle="1" w:styleId="RightPar7">
    <w:name w:val="Right Par 7"/>
    <w:basedOn w:val="DefaultParagraphFont"/>
    <w:uiPriority w:val="99"/>
    <w:rsid w:val="00337E68"/>
    <w:rPr>
      <w:rFonts w:cs="Times New Roman"/>
    </w:rPr>
  </w:style>
  <w:style w:type="character" w:customStyle="1" w:styleId="RightPar8">
    <w:name w:val="Right Par 8"/>
    <w:basedOn w:val="DefaultParagraphFont"/>
    <w:uiPriority w:val="99"/>
    <w:rsid w:val="00337E68"/>
    <w:rPr>
      <w:rFonts w:cs="Times New Roman"/>
    </w:rPr>
  </w:style>
  <w:style w:type="paragraph" w:customStyle="1" w:styleId="Document1">
    <w:name w:val="Document 1"/>
    <w:uiPriority w:val="99"/>
    <w:rsid w:val="00337E68"/>
    <w:pPr>
      <w:keepNext/>
      <w:keepLines/>
      <w:widowControl w:val="0"/>
      <w:tabs>
        <w:tab w:val="left" w:pos="-720"/>
      </w:tabs>
      <w:suppressAutoHyphens/>
    </w:pPr>
    <w:rPr>
      <w:rFonts w:ascii="Courier New" w:eastAsia="Times New Roman" w:hAnsi="Courier New"/>
      <w:sz w:val="20"/>
      <w:szCs w:val="20"/>
      <w:lang w:val="en-US" w:eastAsia="en-US"/>
    </w:rPr>
  </w:style>
  <w:style w:type="character" w:customStyle="1" w:styleId="TechInit">
    <w:name w:val="Tech Init"/>
    <w:basedOn w:val="DefaultParagraphFont"/>
    <w:uiPriority w:val="99"/>
    <w:rsid w:val="00337E68"/>
    <w:rPr>
      <w:rFonts w:ascii="Courier New" w:hAnsi="Courier New" w:cs="Times New Roman"/>
      <w:sz w:val="20"/>
      <w:lang w:val="en-US"/>
    </w:rPr>
  </w:style>
  <w:style w:type="character" w:customStyle="1" w:styleId="Technical5">
    <w:name w:val="Technical 5"/>
    <w:basedOn w:val="DefaultParagraphFont"/>
    <w:uiPriority w:val="99"/>
    <w:rsid w:val="00337E68"/>
    <w:rPr>
      <w:rFonts w:cs="Times New Roman"/>
    </w:rPr>
  </w:style>
  <w:style w:type="character" w:customStyle="1" w:styleId="Technical6">
    <w:name w:val="Technical 6"/>
    <w:basedOn w:val="DefaultParagraphFont"/>
    <w:uiPriority w:val="99"/>
    <w:rsid w:val="00337E68"/>
    <w:rPr>
      <w:rFonts w:cs="Times New Roman"/>
    </w:rPr>
  </w:style>
  <w:style w:type="character" w:customStyle="1" w:styleId="Technical2">
    <w:name w:val="Technical 2"/>
    <w:basedOn w:val="DefaultParagraphFont"/>
    <w:uiPriority w:val="99"/>
    <w:rsid w:val="00337E68"/>
    <w:rPr>
      <w:rFonts w:ascii="Courier New" w:hAnsi="Courier New" w:cs="Times New Roman"/>
      <w:sz w:val="20"/>
      <w:lang w:val="en-US"/>
    </w:rPr>
  </w:style>
  <w:style w:type="character" w:customStyle="1" w:styleId="Technical3">
    <w:name w:val="Technical 3"/>
    <w:basedOn w:val="DefaultParagraphFont"/>
    <w:uiPriority w:val="99"/>
    <w:rsid w:val="00337E68"/>
    <w:rPr>
      <w:rFonts w:ascii="Courier New" w:hAnsi="Courier New" w:cs="Times New Roman"/>
      <w:sz w:val="20"/>
      <w:lang w:val="en-US"/>
    </w:rPr>
  </w:style>
  <w:style w:type="character" w:customStyle="1" w:styleId="Technical4">
    <w:name w:val="Technical 4"/>
    <w:basedOn w:val="DefaultParagraphFont"/>
    <w:uiPriority w:val="99"/>
    <w:rsid w:val="00337E68"/>
    <w:rPr>
      <w:rFonts w:cs="Times New Roman"/>
    </w:rPr>
  </w:style>
  <w:style w:type="character" w:customStyle="1" w:styleId="Technical1">
    <w:name w:val="Technical 1"/>
    <w:basedOn w:val="DefaultParagraphFont"/>
    <w:uiPriority w:val="99"/>
    <w:rsid w:val="00337E68"/>
    <w:rPr>
      <w:rFonts w:ascii="Courier New" w:hAnsi="Courier New" w:cs="Times New Roman"/>
      <w:sz w:val="20"/>
      <w:lang w:val="en-US"/>
    </w:rPr>
  </w:style>
  <w:style w:type="character" w:customStyle="1" w:styleId="Technical7">
    <w:name w:val="Technical 7"/>
    <w:basedOn w:val="DefaultParagraphFont"/>
    <w:uiPriority w:val="99"/>
    <w:rsid w:val="00337E68"/>
    <w:rPr>
      <w:rFonts w:cs="Times New Roman"/>
    </w:rPr>
  </w:style>
  <w:style w:type="character" w:customStyle="1" w:styleId="Technical8">
    <w:name w:val="Technical 8"/>
    <w:basedOn w:val="DefaultParagraphFont"/>
    <w:uiPriority w:val="99"/>
    <w:rsid w:val="00337E68"/>
    <w:rPr>
      <w:rFonts w:cs="Times New Roman"/>
    </w:rPr>
  </w:style>
  <w:style w:type="character" w:customStyle="1" w:styleId="DocInit">
    <w:name w:val="Doc Init"/>
    <w:basedOn w:val="DefaultParagraphFont"/>
    <w:uiPriority w:val="99"/>
    <w:rsid w:val="00337E68"/>
    <w:rPr>
      <w:rFonts w:cs="Times New Roman"/>
    </w:rPr>
  </w:style>
  <w:style w:type="character" w:customStyle="1" w:styleId="BULLETINTIT">
    <w:name w:val="BULLETIN.TIT"/>
    <w:basedOn w:val="DefaultParagraphFont"/>
    <w:uiPriority w:val="99"/>
    <w:rsid w:val="00337E68"/>
    <w:rPr>
      <w:rFonts w:ascii="Courier New" w:hAnsi="Courier New" w:cs="Times New Roman"/>
      <w:b/>
      <w:sz w:val="24"/>
      <w:lang w:val="en-US"/>
    </w:rPr>
  </w:style>
  <w:style w:type="paragraph" w:styleId="TOC1">
    <w:name w:val="toc 1"/>
    <w:basedOn w:val="Normal"/>
    <w:next w:val="Normal"/>
    <w:uiPriority w:val="99"/>
    <w:semiHidden/>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337E68"/>
    <w:pPr>
      <w:tabs>
        <w:tab w:val="right" w:leader="dot" w:pos="9360"/>
      </w:tabs>
      <w:suppressAutoHyphens/>
      <w:ind w:left="1440" w:right="720" w:hanging="720"/>
    </w:pPr>
    <w:rPr>
      <w:lang w:val="en-US"/>
    </w:rPr>
  </w:style>
  <w:style w:type="paragraph" w:styleId="TOC3">
    <w:name w:val="toc 3"/>
    <w:basedOn w:val="Normal"/>
    <w:next w:val="Normal"/>
    <w:uiPriority w:val="99"/>
    <w:semiHidden/>
    <w:rsid w:val="00337E68"/>
    <w:pPr>
      <w:tabs>
        <w:tab w:val="right" w:leader="dot" w:pos="9360"/>
      </w:tabs>
      <w:suppressAutoHyphens/>
      <w:ind w:left="2160" w:right="720" w:hanging="720"/>
    </w:pPr>
    <w:rPr>
      <w:lang w:val="en-US"/>
    </w:rPr>
  </w:style>
  <w:style w:type="paragraph" w:styleId="TOC4">
    <w:name w:val="toc 4"/>
    <w:basedOn w:val="Normal"/>
    <w:next w:val="Normal"/>
    <w:uiPriority w:val="99"/>
    <w:semiHidden/>
    <w:rsid w:val="00337E68"/>
    <w:pPr>
      <w:tabs>
        <w:tab w:val="right" w:leader="dot" w:pos="9360"/>
      </w:tabs>
      <w:suppressAutoHyphens/>
      <w:ind w:left="2880" w:right="720" w:hanging="720"/>
    </w:pPr>
    <w:rPr>
      <w:lang w:val="en-US"/>
    </w:rPr>
  </w:style>
  <w:style w:type="paragraph" w:styleId="TOC5">
    <w:name w:val="toc 5"/>
    <w:basedOn w:val="Normal"/>
    <w:next w:val="Normal"/>
    <w:uiPriority w:val="99"/>
    <w:semiHidden/>
    <w:rsid w:val="00337E68"/>
    <w:pPr>
      <w:tabs>
        <w:tab w:val="right" w:leader="dot" w:pos="9360"/>
      </w:tabs>
      <w:suppressAutoHyphens/>
      <w:ind w:left="3600" w:right="720" w:hanging="720"/>
    </w:pPr>
    <w:rPr>
      <w:lang w:val="en-US"/>
    </w:rPr>
  </w:style>
  <w:style w:type="paragraph" w:styleId="TOC6">
    <w:name w:val="toc 6"/>
    <w:basedOn w:val="Normal"/>
    <w:next w:val="Normal"/>
    <w:uiPriority w:val="99"/>
    <w:semiHidden/>
    <w:rsid w:val="00337E68"/>
    <w:pPr>
      <w:tabs>
        <w:tab w:val="right" w:pos="9360"/>
      </w:tabs>
      <w:suppressAutoHyphens/>
      <w:ind w:left="720" w:hanging="720"/>
    </w:pPr>
    <w:rPr>
      <w:lang w:val="en-US"/>
    </w:rPr>
  </w:style>
  <w:style w:type="paragraph" w:styleId="TOC7">
    <w:name w:val="toc 7"/>
    <w:basedOn w:val="Normal"/>
    <w:next w:val="Normal"/>
    <w:uiPriority w:val="99"/>
    <w:semiHidden/>
    <w:rsid w:val="00337E68"/>
    <w:pPr>
      <w:suppressAutoHyphens/>
      <w:ind w:left="720" w:hanging="720"/>
    </w:pPr>
    <w:rPr>
      <w:lang w:val="en-US"/>
    </w:rPr>
  </w:style>
  <w:style w:type="paragraph" w:styleId="TOC8">
    <w:name w:val="toc 8"/>
    <w:basedOn w:val="Normal"/>
    <w:next w:val="Normal"/>
    <w:uiPriority w:val="99"/>
    <w:semiHidden/>
    <w:rsid w:val="00337E68"/>
    <w:pPr>
      <w:tabs>
        <w:tab w:val="right" w:pos="9360"/>
      </w:tabs>
      <w:suppressAutoHyphens/>
      <w:ind w:left="720" w:hanging="720"/>
    </w:pPr>
    <w:rPr>
      <w:lang w:val="en-US"/>
    </w:rPr>
  </w:style>
  <w:style w:type="paragraph" w:styleId="TOC9">
    <w:name w:val="toc 9"/>
    <w:basedOn w:val="Normal"/>
    <w:next w:val="Normal"/>
    <w:uiPriority w:val="99"/>
    <w:semiHidden/>
    <w:rsid w:val="00337E68"/>
    <w:pPr>
      <w:tabs>
        <w:tab w:val="right" w:leader="dot" w:pos="9360"/>
      </w:tabs>
      <w:suppressAutoHyphens/>
      <w:ind w:left="720" w:hanging="720"/>
    </w:pPr>
    <w:rPr>
      <w:lang w:val="en-US"/>
    </w:rPr>
  </w:style>
  <w:style w:type="paragraph" w:styleId="Index1">
    <w:name w:val="index 1"/>
    <w:basedOn w:val="Normal"/>
    <w:next w:val="Normal"/>
    <w:uiPriority w:val="99"/>
    <w:semiHidden/>
    <w:rsid w:val="00337E68"/>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337E68"/>
    <w:pPr>
      <w:tabs>
        <w:tab w:val="right" w:pos="9360"/>
      </w:tabs>
      <w:suppressAutoHyphens/>
    </w:pPr>
    <w:rPr>
      <w:lang w:val="en-US"/>
    </w:rPr>
  </w:style>
  <w:style w:type="paragraph" w:styleId="Caption">
    <w:name w:val="caption"/>
    <w:basedOn w:val="Normal"/>
    <w:next w:val="Normal"/>
    <w:uiPriority w:val="99"/>
    <w:qFormat/>
    <w:rsid w:val="00337E68"/>
    <w:rPr>
      <w:sz w:val="24"/>
    </w:rPr>
  </w:style>
  <w:style w:type="character" w:customStyle="1" w:styleId="EquationCaption">
    <w:name w:val="_Equation Caption"/>
    <w:uiPriority w:val="99"/>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locked/>
    <w:rsid w:val="00337E68"/>
    <w:rPr>
      <w:rFonts w:ascii="Courier New" w:hAnsi="Courier New" w:cs="Times New Roman"/>
      <w:lang w:val="en-GB" w:eastAsia="en-US"/>
    </w:rPr>
  </w:style>
  <w:style w:type="paragraph" w:styleId="BodyTextIndent">
    <w:name w:val="Body Text Indent"/>
    <w:basedOn w:val="Normal"/>
    <w:link w:val="BodyTextIndentChar"/>
    <w:uiPriority w:val="99"/>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uiPriority w:val="99"/>
    <w:locked/>
    <w:rsid w:val="00337E68"/>
    <w:rPr>
      <w:rFonts w:ascii="Arial" w:hAnsi="Arial" w:cs="Times New Roman"/>
      <w:spacing w:val="-2"/>
      <w:sz w:val="22"/>
      <w:lang w:val="fr-FR" w:eastAsia="en-US"/>
    </w:rPr>
  </w:style>
  <w:style w:type="paragraph" w:styleId="BodyText">
    <w:name w:val="Body Text"/>
    <w:basedOn w:val="Normal"/>
    <w:link w:val="BodyTextChar"/>
    <w:uiPriority w:val="99"/>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uiPriority w:val="99"/>
    <w:locked/>
    <w:rsid w:val="00337E68"/>
    <w:rPr>
      <w:rFonts w:ascii="Arial" w:hAnsi="Arial" w:cs="Times New Roman"/>
      <w:sz w:val="24"/>
      <w:szCs w:val="24"/>
      <w:lang w:val="fr-FR" w:eastAsia="en-US"/>
    </w:rPr>
  </w:style>
  <w:style w:type="paragraph" w:styleId="BodyText2">
    <w:name w:val="Body Text 2"/>
    <w:basedOn w:val="Normal"/>
    <w:link w:val="BodyText2Char"/>
    <w:uiPriority w:val="99"/>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uiPriority w:val="99"/>
    <w:locked/>
    <w:rsid w:val="00337E68"/>
    <w:rPr>
      <w:rFonts w:ascii="Arial" w:hAnsi="Arial" w:cs="Times New Roman"/>
      <w:sz w:val="24"/>
      <w:szCs w:val="24"/>
      <w:lang w:val="fr-FR" w:eastAsia="en-US"/>
    </w:rPr>
  </w:style>
  <w:style w:type="paragraph" w:customStyle="1" w:styleId="p2">
    <w:name w:val="p2"/>
    <w:basedOn w:val="Normal"/>
    <w:uiPriority w:val="99"/>
    <w:rsid w:val="00337E68"/>
    <w:pPr>
      <w:tabs>
        <w:tab w:val="left" w:pos="720"/>
      </w:tabs>
      <w:spacing w:line="280" w:lineRule="atLeast"/>
    </w:pPr>
    <w:rPr>
      <w:rFonts w:ascii="Times New Roman" w:hAnsi="Times New Roman"/>
      <w:sz w:val="24"/>
    </w:rPr>
  </w:style>
  <w:style w:type="paragraph" w:styleId="BodyText3">
    <w:name w:val="Body Text 3"/>
    <w:basedOn w:val="Normal"/>
    <w:link w:val="BodyText3Char"/>
    <w:uiPriority w:val="99"/>
    <w:rsid w:val="00337E68"/>
    <w:pPr>
      <w:jc w:val="both"/>
    </w:pPr>
    <w:rPr>
      <w:rFonts w:ascii="Arial" w:hAnsi="Arial" w:cs="Arial"/>
      <w:sz w:val="22"/>
      <w:lang w:val="fr-FR"/>
    </w:rPr>
  </w:style>
  <w:style w:type="character" w:customStyle="1" w:styleId="BodyText3Char">
    <w:name w:val="Body Text 3 Char"/>
    <w:basedOn w:val="DefaultParagraphFont"/>
    <w:link w:val="BodyText3"/>
    <w:uiPriority w:val="99"/>
    <w:locked/>
    <w:rsid w:val="00337E68"/>
    <w:rPr>
      <w:rFonts w:ascii="Arial" w:hAnsi="Arial" w:cs="Arial"/>
      <w:sz w:val="22"/>
      <w:lang w:val="fr-FR" w:eastAsia="en-US"/>
    </w:rPr>
  </w:style>
  <w:style w:type="paragraph" w:styleId="BodyTextIndent2">
    <w:name w:val="Body Text Indent 2"/>
    <w:basedOn w:val="Normal"/>
    <w:link w:val="BodyTextIndent2Char"/>
    <w:uiPriority w:val="99"/>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uiPriority w:val="99"/>
    <w:locked/>
    <w:rsid w:val="00337E68"/>
    <w:rPr>
      <w:rFonts w:ascii="Arial"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locked/>
    <w:rsid w:val="00337E68"/>
    <w:rPr>
      <w:rFonts w:ascii="Times New Roman" w:hAnsi="Times New Roman" w:cs="Times New Roman"/>
      <w:sz w:val="24"/>
      <w:szCs w:val="24"/>
      <w:lang w:val="en-GB" w:eastAsia="en-US"/>
    </w:rPr>
  </w:style>
  <w:style w:type="paragraph" w:styleId="BodyTextIndent3">
    <w:name w:val="Body Text Indent 3"/>
    <w:basedOn w:val="Normal"/>
    <w:link w:val="BodyTextIndent3Char"/>
    <w:uiPriority w:val="99"/>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uiPriority w:val="99"/>
    <w:locked/>
    <w:rsid w:val="00337E68"/>
    <w:rPr>
      <w:rFonts w:ascii="Arial" w:hAnsi="Arial" w:cs="Times New Roman"/>
      <w:spacing w:val="-2"/>
      <w:sz w:val="22"/>
      <w:lang w:val="fr-FR" w:eastAsia="en-US"/>
    </w:rPr>
  </w:style>
  <w:style w:type="character" w:styleId="Hyperlink">
    <w:name w:val="Hyperlink"/>
    <w:basedOn w:val="DefaultParagraphFont"/>
    <w:uiPriority w:val="99"/>
    <w:rsid w:val="00337E68"/>
    <w:rPr>
      <w:rFonts w:cs="Times New Roman"/>
      <w:color w:val="FF3300"/>
      <w:u w:val="single"/>
    </w:rPr>
  </w:style>
  <w:style w:type="table" w:styleId="TableGrid">
    <w:name w:val="Table Grid"/>
    <w:basedOn w:val="TableNormal"/>
    <w:uiPriority w:val="99"/>
    <w:rsid w:val="00337E68"/>
    <w:pPr>
      <w:widowControl w:val="0"/>
    </w:pPr>
    <w:rPr>
      <w:rFonts w:ascii="Times New Roman" w:eastAsia="Times New Roman" w:hAnsi="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37E68"/>
    <w:rPr>
      <w:rFonts w:cs="Times New Roman"/>
    </w:rPr>
  </w:style>
  <w:style w:type="paragraph" w:styleId="BalloonText">
    <w:name w:val="Balloon Text"/>
    <w:basedOn w:val="Normal"/>
    <w:link w:val="BalloonTextChar"/>
    <w:uiPriority w:val="99"/>
    <w:semiHidden/>
    <w:rsid w:val="00337E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7E68"/>
    <w:rPr>
      <w:rFonts w:ascii="Tahoma" w:hAnsi="Tahoma" w:cs="Tahoma"/>
      <w:sz w:val="16"/>
      <w:szCs w:val="16"/>
      <w:lang w:val="en-GB" w:eastAsia="en-US"/>
    </w:rPr>
  </w:style>
  <w:style w:type="paragraph" w:styleId="ListParagraph">
    <w:name w:val="List Paragraph"/>
    <w:basedOn w:val="Normal"/>
    <w:uiPriority w:val="99"/>
    <w:qFormat/>
    <w:rsid w:val="00337E68"/>
    <w:pPr>
      <w:ind w:left="720"/>
      <w:contextualSpacing/>
    </w:pPr>
    <w:rPr>
      <w:sz w:val="24"/>
    </w:rPr>
  </w:style>
  <w:style w:type="character" w:styleId="CommentReference">
    <w:name w:val="annotation reference"/>
    <w:basedOn w:val="DefaultParagraphFont"/>
    <w:uiPriority w:val="99"/>
    <w:rsid w:val="00337E68"/>
    <w:rPr>
      <w:rFonts w:cs="Times New Roman"/>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locked/>
    <w:rsid w:val="00337E68"/>
    <w:rPr>
      <w:rFonts w:ascii="Courier New" w:hAnsi="Courier New" w:cs="Times New Roman"/>
      <w:lang w:val="en-GB" w:eastAsia="en-US"/>
    </w:rPr>
  </w:style>
  <w:style w:type="paragraph" w:customStyle="1" w:styleId="bbclause2">
    <w:name w:val="bbclause2"/>
    <w:basedOn w:val="Normal"/>
    <w:uiPriority w:val="99"/>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uiPriority w:val="99"/>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uiPriority w:val="99"/>
    <w:locked/>
    <w:rsid w:val="00337E68"/>
    <w:rPr>
      <w:rFonts w:ascii="Verdana" w:hAnsi="Verdana" w:cs="Times New Roman"/>
      <w:sz w:val="22"/>
      <w:lang w:val="en-GB" w:eastAsia="en-US"/>
    </w:rPr>
  </w:style>
  <w:style w:type="character" w:styleId="FollowedHyperlink">
    <w:name w:val="FollowedHyperlink"/>
    <w:basedOn w:val="DefaultParagraphFont"/>
    <w:uiPriority w:val="99"/>
    <w:rsid w:val="00337E68"/>
    <w:rPr>
      <w:rFonts w:cs="Times New Roman"/>
      <w:color w:val="800080"/>
      <w:u w:val="single"/>
    </w:rPr>
  </w:style>
  <w:style w:type="paragraph" w:customStyle="1" w:styleId="Default">
    <w:name w:val="Default"/>
    <w:basedOn w:val="Normal"/>
    <w:uiPriority w:val="99"/>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basedOn w:val="DefaultParagraphFont"/>
    <w:uiPriority w:val="99"/>
    <w:semiHidden/>
    <w:rsid w:val="00337E68"/>
    <w:rPr>
      <w:color w:val="808080"/>
    </w:rPr>
  </w:style>
</w:styles>
</file>

<file path=word/webSettings.xml><?xml version="1.0" encoding="utf-8"?>
<w:webSettings xmlns:r="http://schemas.openxmlformats.org/officeDocument/2006/relationships" xmlns:w="http://schemas.openxmlformats.org/wordprocessingml/2006/main">
  <w:divs>
    <w:div w:id="134181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try.fei.org" TargetMode="External"/><Relationship Id="rId18" Type="http://schemas.openxmlformats.org/officeDocument/2006/relationships/hyperlink" Target="http://www.fei.org/fei/horse-health-and-welfare/doping-controlled-medication" TargetMode="External"/><Relationship Id="rId3" Type="http://schemas.openxmlformats.org/officeDocument/2006/relationships/settings" Target="settings.xml"/><Relationship Id="rId21" Type="http://schemas.openxmlformats.org/officeDocument/2006/relationships/hyperlink" Target="file:///\\srvdcch01\san\old_windata\data\WINDATA\NOS\VEU\AppData\Local\Microsoft\Windows\Temporary%20Internet%20Files\Content.Outlook\1W63BF58\www.fei.org\Veterinary" TargetMode="External"/><Relationship Id="rId7" Type="http://schemas.openxmlformats.org/officeDocument/2006/relationships/hyperlink" Target="http://www.fei.org" TargetMode="External"/><Relationship Id="rId12" Type="http://schemas.openxmlformats.org/officeDocument/2006/relationships/header" Target="header3.xml"/><Relationship Id="rId17" Type="http://schemas.openxmlformats.org/officeDocument/2006/relationships/hyperlink" Target="http://www.FEI.org/veterinary" TargetMode="External"/><Relationship Id="rId2" Type="http://schemas.openxmlformats.org/officeDocument/2006/relationships/styles" Target="styles.xml"/><Relationship Id="rId16" Type="http://schemas.openxmlformats.org/officeDocument/2006/relationships/hyperlink" Target="http://www.FEICleanSport.org" TargetMode="External"/><Relationship Id="rId20" Type="http://schemas.openxmlformats.org/officeDocument/2006/relationships/hyperlink" Target="mailto:Clive.Pearce@LGCGrou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ei.org/fei/your-role/organisers/endurance/results-for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live.Pearce@LGCGrou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ei.org/fei/your-role/nfs/entry-system-endurance" TargetMode="External"/><Relationship Id="rId22" Type="http://schemas.openxmlformats.org/officeDocument/2006/relationships/hyperlink" Target="http://www.fei.org/fei/cleansport/ad-athlet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4773</Words>
  <Characters>28163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mch</dc:creator>
  <cp:keywords/>
  <dc:description/>
  <cp:lastModifiedBy>kmiratska</cp:lastModifiedBy>
  <cp:revision>2</cp:revision>
  <cp:lastPrinted>2014-10-20T11:53:00Z</cp:lastPrinted>
  <dcterms:created xsi:type="dcterms:W3CDTF">2015-02-02T20:01:00Z</dcterms:created>
  <dcterms:modified xsi:type="dcterms:W3CDTF">2015-02-02T20:01:00Z</dcterms:modified>
</cp:coreProperties>
</file>